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BI-utvecklare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under de senaste 10 åren, räknat från sista anbudsdag, av att bygga datalager och nyttjat följande tekniker och applikationer: datamodellering, dimensionsmodellering, utveckla ETL-flöden med SSIS, utveckling av SSAS-modeller, DAX, Power BI och QlikView.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uppdrag som genomförts med ett agilt arbetssätt.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