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DA8C1" w14:textId="77777777" w:rsidR="005E58CB" w:rsidRPr="005375BD" w:rsidRDefault="005E58CB" w:rsidP="005E58CB"/>
    <w:p w14:paraId="09ADA8C2" w14:textId="77777777" w:rsidR="005E58CB" w:rsidRPr="005375BD" w:rsidRDefault="005E58CB" w:rsidP="005E58CB"/>
    <w:p w14:paraId="09ADA8C3" w14:textId="77777777" w:rsidR="005E58CB" w:rsidRPr="005375BD" w:rsidRDefault="005E58CB" w:rsidP="005E58CB"/>
    <w:p w14:paraId="09ADA8C4" w14:textId="77777777" w:rsidR="005E58CB" w:rsidRPr="005375BD" w:rsidRDefault="005E58CB" w:rsidP="005E58CB"/>
    <w:p w14:paraId="09ADA8C5" w14:textId="77777777" w:rsidR="005E58CB" w:rsidRPr="005375BD" w:rsidRDefault="005E58CB" w:rsidP="005E58CB"/>
    <w:p w14:paraId="09ADA8C6" w14:textId="77777777" w:rsidR="005E58CB" w:rsidRPr="005375BD" w:rsidRDefault="005E58CB" w:rsidP="005E58CB">
      <w:pPr>
        <w:rPr>
          <w:rFonts w:ascii="Arial" w:hAnsi="Arial" w:cs="Arial"/>
          <w:sz w:val="96"/>
          <w:szCs w:val="96"/>
        </w:rPr>
      </w:pPr>
      <w:r w:rsidRPr="005375BD">
        <w:rPr>
          <w:rFonts w:ascii="Arial" w:hAnsi="Arial" w:cs="Arial"/>
          <w:sz w:val="96"/>
          <w:szCs w:val="96"/>
        </w:rPr>
        <w:t>Inbjudan</w:t>
      </w:r>
    </w:p>
    <w:p w14:paraId="09ADA8C7" w14:textId="77777777" w:rsidR="005E58CB" w:rsidRPr="005375BD" w:rsidRDefault="005E58CB" w:rsidP="005E58CB">
      <w:pPr>
        <w:rPr>
          <w:rFonts w:ascii="Arial" w:hAnsi="Arial" w:cs="Arial"/>
          <w:sz w:val="32"/>
          <w:szCs w:val="32"/>
        </w:rPr>
      </w:pPr>
      <w:r w:rsidRPr="005375BD">
        <w:rPr>
          <w:rFonts w:ascii="Arial" w:hAnsi="Arial" w:cs="Arial"/>
          <w:sz w:val="32"/>
          <w:szCs w:val="32"/>
        </w:rPr>
        <w:t xml:space="preserve"> att lämna anbud inom ramavtalsområdet</w:t>
      </w:r>
    </w:p>
    <w:p w14:paraId="09ADA8C8" w14:textId="77777777" w:rsidR="005E58CB" w:rsidRPr="005375BD" w:rsidRDefault="005E58CB" w:rsidP="005E58CB"/>
    <w:p w14:paraId="53E7BC8F" w14:textId="0B15648C" w:rsidR="008B4BFB" w:rsidRDefault="00B549B2" w:rsidP="008B4BFB">
      <w:pPr>
        <w:rPr>
          <w:b/>
          <w:sz w:val="36"/>
          <w:szCs w:val="36"/>
        </w:rPr>
      </w:pPr>
      <w:r w:rsidRPr="005375BD">
        <w:rPr>
          <w:b/>
          <w:sz w:val="36"/>
          <w:szCs w:val="36"/>
        </w:rPr>
        <w:t xml:space="preserve">Avropsförfrågan </w:t>
      </w:r>
      <w:r w:rsidR="00222F1A" w:rsidRPr="005375BD">
        <w:rPr>
          <w:b/>
          <w:sz w:val="36"/>
          <w:szCs w:val="36"/>
        </w:rPr>
        <w:t>IT-konsulttjänster</w:t>
      </w:r>
      <w:r>
        <w:rPr>
          <w:b/>
          <w:sz w:val="36"/>
          <w:szCs w:val="36"/>
        </w:rPr>
        <w:t xml:space="preserve"> Resurskonsulter</w:t>
      </w:r>
      <w:r w:rsidR="00222F1A" w:rsidRPr="005375BD">
        <w:rPr>
          <w:b/>
          <w:sz w:val="36"/>
          <w:szCs w:val="36"/>
        </w:rPr>
        <w:t xml:space="preserve"> </w:t>
      </w:r>
    </w:p>
    <w:sdt>
      <w:sdtPr>
        <w:rPr>
          <w:b/>
          <w:bCs/>
          <w:sz w:val="36"/>
          <w:szCs w:val="36"/>
        </w:rPr>
        <w:alias w:val="Välj delområde"/>
        <w:tag w:val="Välj delområde"/>
        <w:id w:val="1734283163"/>
        <w:placeholder>
          <w:docPart w:val="6FCA7D2D73CB40EBB7C31817A69F1F5E"/>
        </w:placeholder>
        <w15:color w:val="00FF00"/>
        <w:dropDownList>
          <w:listItem w:displayText="Välj delområde" w:value=""/>
          <w:listItem w:displayText="1. Verksamhetens IT-behov 23.3-1688-2024" w:value="1. Verksamhetens IT-behov 23.3-1688-2024"/>
          <w:listItem w:displayText="2. Ledning av IT-projekt 23.3-2940-20" w:value="2. Ledning av IT-projekt 23.3-2940-20"/>
          <w:listItem w:displayText="3. Säkerhet i IT och IT-projekt 23.3-2940-20" w:value="3. Säkerhet i IT och IT-projekt 23.3-2940-20"/>
          <w:listItem w:displayText="4. Arkitektur och utveckling 23.3-2940-20" w:value="4. Arkitektur och utveckling 23.3-2940-20"/>
          <w:listItem w:displayText="5. IT-konsultlösningar 23.3-1688-2024" w:value="5. IT-konsultlösningar 23.3-1688-2024"/>
        </w:dropDownList>
      </w:sdtPr>
      <w:sdtEndPr/>
      <w:sdtContent>
        <w:p w14:paraId="164489F1" w14:textId="58B79BFD" w:rsidR="00423F9F" w:rsidRPr="00423F9F" w:rsidRDefault="00F67BBD" w:rsidP="00423F9F">
          <w:pPr>
            <w:rPr>
              <w:sz w:val="36"/>
              <w:szCs w:val="36"/>
            </w:rPr>
          </w:pPr>
          <w:r>
            <w:rPr>
              <w:b/>
              <w:bCs/>
              <w:sz w:val="36"/>
              <w:szCs w:val="36"/>
            </w:rPr>
            <w:t>1. Verksamhetens IT-behov 23.3-1688-2024</w:t>
          </w:r>
        </w:p>
      </w:sdtContent>
    </w:sdt>
    <w:p w14:paraId="09ADA8CD" w14:textId="77777777" w:rsidR="003F1AF9" w:rsidRPr="005375BD" w:rsidRDefault="003F1AF9"/>
    <w:p w14:paraId="09ADA8CE" w14:textId="556B7089" w:rsidR="005E58CB" w:rsidRDefault="005E58CB">
      <w:r w:rsidRPr="005375BD">
        <w:br w:type="page"/>
      </w:r>
    </w:p>
    <w:p w14:paraId="15C92505" w14:textId="77777777" w:rsidR="00423F9F" w:rsidRPr="005375BD" w:rsidRDefault="00423F9F"/>
    <w:sdt>
      <w:sdtPr>
        <w:rPr>
          <w:rFonts w:asciiTheme="minorHAnsi" w:eastAsiaTheme="minorHAnsi" w:hAnsiTheme="minorHAnsi" w:cstheme="minorBidi"/>
          <w:color w:val="auto"/>
          <w:sz w:val="22"/>
          <w:szCs w:val="22"/>
          <w:lang w:eastAsia="en-US"/>
        </w:rPr>
        <w:id w:val="-586919591"/>
        <w:docPartObj>
          <w:docPartGallery w:val="Table of Contents"/>
          <w:docPartUnique/>
        </w:docPartObj>
      </w:sdtPr>
      <w:sdtEndPr>
        <w:rPr>
          <w:b/>
          <w:bCs/>
        </w:rPr>
      </w:sdtEndPr>
      <w:sdtContent>
        <w:p w14:paraId="09ADA8CF" w14:textId="77777777" w:rsidR="00652E4A" w:rsidRPr="005375BD" w:rsidRDefault="00652E4A">
          <w:pPr>
            <w:pStyle w:val="Innehllsfrteckningsrubrik"/>
            <w:rPr>
              <w:color w:val="auto"/>
            </w:rPr>
          </w:pPr>
          <w:r w:rsidRPr="005375BD">
            <w:rPr>
              <w:color w:val="auto"/>
            </w:rPr>
            <w:t>Innehåll</w:t>
          </w:r>
        </w:p>
        <w:p w14:paraId="01BA3AF8" w14:textId="674FC989" w:rsidR="006B3BEF" w:rsidRDefault="00652E4A">
          <w:pPr>
            <w:pStyle w:val="Innehll1"/>
            <w:tabs>
              <w:tab w:val="left" w:pos="440"/>
              <w:tab w:val="right" w:pos="9060"/>
            </w:tabs>
            <w:rPr>
              <w:rFonts w:eastAsiaTheme="minorEastAsia"/>
              <w:noProof/>
              <w:lang w:eastAsia="sv-SE"/>
            </w:rPr>
          </w:pPr>
          <w:r w:rsidRPr="005375BD">
            <w:fldChar w:fldCharType="begin"/>
          </w:r>
          <w:r w:rsidRPr="005375BD">
            <w:instrText xml:space="preserve"> TOC \o "1-3" \h \z \u </w:instrText>
          </w:r>
          <w:r w:rsidRPr="005375BD">
            <w:fldChar w:fldCharType="separate"/>
          </w:r>
          <w:hyperlink w:anchor="_Toc235694368" w:history="1">
            <w:r w:rsidR="006B3BEF" w:rsidRPr="002D43BF">
              <w:rPr>
                <w:rStyle w:val="Hyperlnk"/>
                <w:noProof/>
              </w:rPr>
              <w:t>1.</w:t>
            </w:r>
            <w:r w:rsidR="006B3BEF">
              <w:rPr>
                <w:rFonts w:eastAsiaTheme="minorEastAsia"/>
                <w:noProof/>
                <w:lang w:eastAsia="sv-SE"/>
              </w:rPr>
              <w:tab/>
            </w:r>
            <w:r w:rsidR="006B3BEF" w:rsidRPr="002D43BF">
              <w:rPr>
                <w:rStyle w:val="Hyperlnk"/>
                <w:noProof/>
              </w:rPr>
              <w:t>Inbjudan och avropets innehåll</w:t>
            </w:r>
            <w:r w:rsidR="006B3BEF">
              <w:rPr>
                <w:noProof/>
                <w:webHidden/>
              </w:rPr>
              <w:tab/>
            </w:r>
            <w:r w:rsidR="006B3BEF">
              <w:rPr>
                <w:noProof/>
                <w:webHidden/>
              </w:rPr>
              <w:fldChar w:fldCharType="begin"/>
            </w:r>
            <w:r w:rsidR="006B3BEF">
              <w:rPr>
                <w:noProof/>
                <w:webHidden/>
              </w:rPr>
              <w:instrText xml:space="preserve"> PAGEREF _Toc235694368 \h </w:instrText>
            </w:r>
            <w:r w:rsidR="006B3BEF">
              <w:rPr>
                <w:noProof/>
                <w:webHidden/>
              </w:rPr>
            </w:r>
            <w:r w:rsidR="006B3BEF">
              <w:rPr>
                <w:noProof/>
                <w:webHidden/>
              </w:rPr>
              <w:fldChar w:fldCharType="separate"/>
            </w:r>
            <w:r w:rsidR="006B3BEF">
              <w:rPr>
                <w:noProof/>
                <w:webHidden/>
              </w:rPr>
              <w:t>3</w:t>
            </w:r>
            <w:r w:rsidR="006B3BEF">
              <w:rPr>
                <w:noProof/>
                <w:webHidden/>
              </w:rPr>
              <w:fldChar w:fldCharType="end"/>
            </w:r>
          </w:hyperlink>
        </w:p>
        <w:p w14:paraId="6074F137" w14:textId="5DCC5B12" w:rsidR="006B3BEF" w:rsidRDefault="00681DAF">
          <w:pPr>
            <w:pStyle w:val="Innehll2"/>
            <w:tabs>
              <w:tab w:val="left" w:pos="880"/>
              <w:tab w:val="right" w:pos="9060"/>
            </w:tabs>
            <w:rPr>
              <w:rFonts w:eastAsiaTheme="minorEastAsia"/>
              <w:noProof/>
              <w:lang w:eastAsia="sv-SE"/>
            </w:rPr>
          </w:pPr>
          <w:hyperlink w:anchor="_Toc235694369" w:history="1">
            <w:r w:rsidR="006B3BEF" w:rsidRPr="002D43BF">
              <w:rPr>
                <w:rStyle w:val="Hyperlnk"/>
                <w:noProof/>
              </w:rPr>
              <w:t>1.1.</w:t>
            </w:r>
            <w:r w:rsidR="006B3BEF">
              <w:rPr>
                <w:rFonts w:eastAsiaTheme="minorEastAsia"/>
                <w:noProof/>
                <w:lang w:eastAsia="sv-SE"/>
              </w:rPr>
              <w:tab/>
            </w:r>
            <w:r w:rsidR="006B3BEF" w:rsidRPr="002D43BF">
              <w:rPr>
                <w:rStyle w:val="Hyperlnk"/>
                <w:noProof/>
              </w:rPr>
              <w:t>Avropande myndighet</w:t>
            </w:r>
            <w:r w:rsidR="006B3BEF">
              <w:rPr>
                <w:noProof/>
                <w:webHidden/>
              </w:rPr>
              <w:tab/>
            </w:r>
            <w:r w:rsidR="006B3BEF">
              <w:rPr>
                <w:noProof/>
                <w:webHidden/>
              </w:rPr>
              <w:fldChar w:fldCharType="begin"/>
            </w:r>
            <w:r w:rsidR="006B3BEF">
              <w:rPr>
                <w:noProof/>
                <w:webHidden/>
              </w:rPr>
              <w:instrText xml:space="preserve"> PAGEREF _Toc235694369 \h </w:instrText>
            </w:r>
            <w:r w:rsidR="006B3BEF">
              <w:rPr>
                <w:noProof/>
                <w:webHidden/>
              </w:rPr>
            </w:r>
            <w:r w:rsidR="006B3BEF">
              <w:rPr>
                <w:noProof/>
                <w:webHidden/>
              </w:rPr>
              <w:fldChar w:fldCharType="separate"/>
            </w:r>
            <w:r w:rsidR="006B3BEF">
              <w:rPr>
                <w:noProof/>
                <w:webHidden/>
              </w:rPr>
              <w:t>3</w:t>
            </w:r>
            <w:r w:rsidR="006B3BEF">
              <w:rPr>
                <w:noProof/>
                <w:webHidden/>
              </w:rPr>
              <w:fldChar w:fldCharType="end"/>
            </w:r>
          </w:hyperlink>
        </w:p>
        <w:p w14:paraId="0156C2DF" w14:textId="603E7CEA" w:rsidR="006B3BEF" w:rsidRDefault="00681DAF">
          <w:pPr>
            <w:pStyle w:val="Innehll2"/>
            <w:tabs>
              <w:tab w:val="left" w:pos="880"/>
              <w:tab w:val="right" w:pos="9060"/>
            </w:tabs>
            <w:rPr>
              <w:rFonts w:eastAsiaTheme="minorEastAsia"/>
              <w:noProof/>
              <w:lang w:eastAsia="sv-SE"/>
            </w:rPr>
          </w:pPr>
          <w:hyperlink w:anchor="_Toc235694370" w:history="1">
            <w:r w:rsidR="006B3BEF" w:rsidRPr="002D43BF">
              <w:rPr>
                <w:rStyle w:val="Hyperlnk"/>
                <w:noProof/>
              </w:rPr>
              <w:t>1.2.</w:t>
            </w:r>
            <w:r w:rsidR="006B3BEF">
              <w:rPr>
                <w:rFonts w:eastAsiaTheme="minorEastAsia"/>
                <w:noProof/>
                <w:lang w:eastAsia="sv-SE"/>
              </w:rPr>
              <w:tab/>
            </w:r>
            <w:r w:rsidR="006B3BEF" w:rsidRPr="002D43BF">
              <w:rPr>
                <w:rStyle w:val="Hyperlnk"/>
                <w:noProof/>
              </w:rPr>
              <w:t>Kompetensområde, roll och nivå</w:t>
            </w:r>
            <w:r w:rsidR="006B3BEF">
              <w:rPr>
                <w:noProof/>
                <w:webHidden/>
              </w:rPr>
              <w:tab/>
            </w:r>
            <w:r w:rsidR="006B3BEF">
              <w:rPr>
                <w:noProof/>
                <w:webHidden/>
              </w:rPr>
              <w:fldChar w:fldCharType="begin"/>
            </w:r>
            <w:r w:rsidR="006B3BEF">
              <w:rPr>
                <w:noProof/>
                <w:webHidden/>
              </w:rPr>
              <w:instrText xml:space="preserve"> PAGEREF _Toc235694370 \h </w:instrText>
            </w:r>
            <w:r w:rsidR="006B3BEF">
              <w:rPr>
                <w:noProof/>
                <w:webHidden/>
              </w:rPr>
            </w:r>
            <w:r w:rsidR="006B3BEF">
              <w:rPr>
                <w:noProof/>
                <w:webHidden/>
              </w:rPr>
              <w:fldChar w:fldCharType="separate"/>
            </w:r>
            <w:r w:rsidR="006B3BEF">
              <w:rPr>
                <w:noProof/>
                <w:webHidden/>
              </w:rPr>
              <w:t>3</w:t>
            </w:r>
            <w:r w:rsidR="006B3BEF">
              <w:rPr>
                <w:noProof/>
                <w:webHidden/>
              </w:rPr>
              <w:fldChar w:fldCharType="end"/>
            </w:r>
          </w:hyperlink>
        </w:p>
        <w:p w14:paraId="787EA11A" w14:textId="13AE0D2C" w:rsidR="006B3BEF" w:rsidRDefault="00681DAF">
          <w:pPr>
            <w:pStyle w:val="Innehll2"/>
            <w:tabs>
              <w:tab w:val="left" w:pos="880"/>
              <w:tab w:val="right" w:pos="9060"/>
            </w:tabs>
            <w:rPr>
              <w:rFonts w:eastAsiaTheme="minorEastAsia"/>
              <w:noProof/>
              <w:lang w:eastAsia="sv-SE"/>
            </w:rPr>
          </w:pPr>
          <w:hyperlink w:anchor="_Toc235694371" w:history="1">
            <w:r w:rsidR="006B3BEF" w:rsidRPr="002D43BF">
              <w:rPr>
                <w:rStyle w:val="Hyperlnk"/>
                <w:noProof/>
              </w:rPr>
              <w:t>1.3.</w:t>
            </w:r>
            <w:r w:rsidR="006B3BEF">
              <w:rPr>
                <w:rFonts w:eastAsiaTheme="minorEastAsia"/>
                <w:noProof/>
                <w:lang w:eastAsia="sv-SE"/>
              </w:rPr>
              <w:tab/>
            </w:r>
            <w:r w:rsidR="006B3BEF" w:rsidRPr="002D43BF">
              <w:rPr>
                <w:rStyle w:val="Hyperlnk"/>
                <w:noProof/>
              </w:rPr>
              <w:t>Förnyad kontroll av leverantörskrav (ESPD)</w:t>
            </w:r>
            <w:r w:rsidR="006B3BEF">
              <w:rPr>
                <w:noProof/>
                <w:webHidden/>
              </w:rPr>
              <w:tab/>
            </w:r>
            <w:r w:rsidR="006B3BEF">
              <w:rPr>
                <w:noProof/>
                <w:webHidden/>
              </w:rPr>
              <w:fldChar w:fldCharType="begin"/>
            </w:r>
            <w:r w:rsidR="006B3BEF">
              <w:rPr>
                <w:noProof/>
                <w:webHidden/>
              </w:rPr>
              <w:instrText xml:space="preserve"> PAGEREF _Toc235694371 \h </w:instrText>
            </w:r>
            <w:r w:rsidR="006B3BEF">
              <w:rPr>
                <w:noProof/>
                <w:webHidden/>
              </w:rPr>
            </w:r>
            <w:r w:rsidR="006B3BEF">
              <w:rPr>
                <w:noProof/>
                <w:webHidden/>
              </w:rPr>
              <w:fldChar w:fldCharType="separate"/>
            </w:r>
            <w:r w:rsidR="006B3BEF">
              <w:rPr>
                <w:noProof/>
                <w:webHidden/>
              </w:rPr>
              <w:t>3</w:t>
            </w:r>
            <w:r w:rsidR="006B3BEF">
              <w:rPr>
                <w:noProof/>
                <w:webHidden/>
              </w:rPr>
              <w:fldChar w:fldCharType="end"/>
            </w:r>
          </w:hyperlink>
        </w:p>
        <w:p w14:paraId="2CF75636" w14:textId="2757F4A7" w:rsidR="006B3BEF" w:rsidRDefault="00681DAF">
          <w:pPr>
            <w:pStyle w:val="Innehll2"/>
            <w:tabs>
              <w:tab w:val="left" w:pos="880"/>
              <w:tab w:val="right" w:pos="9060"/>
            </w:tabs>
            <w:rPr>
              <w:rFonts w:eastAsiaTheme="minorEastAsia"/>
              <w:noProof/>
              <w:lang w:eastAsia="sv-SE"/>
            </w:rPr>
          </w:pPr>
          <w:hyperlink w:anchor="_Toc235694372" w:history="1">
            <w:r w:rsidR="006B3BEF" w:rsidRPr="002D43BF">
              <w:rPr>
                <w:rStyle w:val="Hyperlnk"/>
                <w:noProof/>
              </w:rPr>
              <w:t>1.4.</w:t>
            </w:r>
            <w:r w:rsidR="006B3BEF">
              <w:rPr>
                <w:rFonts w:eastAsiaTheme="minorEastAsia"/>
                <w:noProof/>
                <w:lang w:eastAsia="sv-SE"/>
              </w:rPr>
              <w:tab/>
            </w:r>
            <w:r w:rsidR="006B3BEF" w:rsidRPr="002D43BF">
              <w:rPr>
                <w:rStyle w:val="Hyperlnk"/>
                <w:noProof/>
              </w:rPr>
              <w:t>Uppgift om underleverantörer</w:t>
            </w:r>
            <w:r w:rsidR="006B3BEF">
              <w:rPr>
                <w:noProof/>
                <w:webHidden/>
              </w:rPr>
              <w:tab/>
            </w:r>
            <w:r w:rsidR="006B3BEF">
              <w:rPr>
                <w:noProof/>
                <w:webHidden/>
              </w:rPr>
              <w:fldChar w:fldCharType="begin"/>
            </w:r>
            <w:r w:rsidR="006B3BEF">
              <w:rPr>
                <w:noProof/>
                <w:webHidden/>
              </w:rPr>
              <w:instrText xml:space="preserve"> PAGEREF _Toc235694372 \h </w:instrText>
            </w:r>
            <w:r w:rsidR="006B3BEF">
              <w:rPr>
                <w:noProof/>
                <w:webHidden/>
              </w:rPr>
            </w:r>
            <w:r w:rsidR="006B3BEF">
              <w:rPr>
                <w:noProof/>
                <w:webHidden/>
              </w:rPr>
              <w:fldChar w:fldCharType="separate"/>
            </w:r>
            <w:r w:rsidR="006B3BEF">
              <w:rPr>
                <w:noProof/>
                <w:webHidden/>
              </w:rPr>
              <w:t>4</w:t>
            </w:r>
            <w:r w:rsidR="006B3BEF">
              <w:rPr>
                <w:noProof/>
                <w:webHidden/>
              </w:rPr>
              <w:fldChar w:fldCharType="end"/>
            </w:r>
          </w:hyperlink>
        </w:p>
        <w:p w14:paraId="27B32D0F" w14:textId="36FE40EC" w:rsidR="006B3BEF" w:rsidRDefault="00681DAF">
          <w:pPr>
            <w:pStyle w:val="Innehll1"/>
            <w:tabs>
              <w:tab w:val="left" w:pos="440"/>
              <w:tab w:val="right" w:pos="9060"/>
            </w:tabs>
            <w:rPr>
              <w:rFonts w:eastAsiaTheme="minorEastAsia"/>
              <w:noProof/>
              <w:lang w:eastAsia="sv-SE"/>
            </w:rPr>
          </w:pPr>
          <w:hyperlink w:anchor="_Toc235694373" w:history="1">
            <w:r w:rsidR="006B3BEF" w:rsidRPr="002D43BF">
              <w:rPr>
                <w:rStyle w:val="Hyperlnk"/>
                <w:noProof/>
              </w:rPr>
              <w:t>2.</w:t>
            </w:r>
            <w:r w:rsidR="006B3BEF">
              <w:rPr>
                <w:rFonts w:eastAsiaTheme="minorEastAsia"/>
                <w:noProof/>
                <w:lang w:eastAsia="sv-SE"/>
              </w:rPr>
              <w:tab/>
            </w:r>
            <w:r w:rsidR="006B3BEF" w:rsidRPr="002D43BF">
              <w:rPr>
                <w:rStyle w:val="Hyperlnk"/>
                <w:noProof/>
              </w:rPr>
              <w:t>Uppdragsbeskrivning</w:t>
            </w:r>
            <w:r w:rsidR="006B3BEF">
              <w:rPr>
                <w:noProof/>
                <w:webHidden/>
              </w:rPr>
              <w:tab/>
            </w:r>
            <w:r w:rsidR="006B3BEF">
              <w:rPr>
                <w:noProof/>
                <w:webHidden/>
              </w:rPr>
              <w:fldChar w:fldCharType="begin"/>
            </w:r>
            <w:r w:rsidR="006B3BEF">
              <w:rPr>
                <w:noProof/>
                <w:webHidden/>
              </w:rPr>
              <w:instrText xml:space="preserve"> PAGEREF _Toc235694373 \h </w:instrText>
            </w:r>
            <w:r w:rsidR="006B3BEF">
              <w:rPr>
                <w:noProof/>
                <w:webHidden/>
              </w:rPr>
            </w:r>
            <w:r w:rsidR="006B3BEF">
              <w:rPr>
                <w:noProof/>
                <w:webHidden/>
              </w:rPr>
              <w:fldChar w:fldCharType="separate"/>
            </w:r>
            <w:r w:rsidR="006B3BEF">
              <w:rPr>
                <w:noProof/>
                <w:webHidden/>
              </w:rPr>
              <w:t>4</w:t>
            </w:r>
            <w:r w:rsidR="006B3BEF">
              <w:rPr>
                <w:noProof/>
                <w:webHidden/>
              </w:rPr>
              <w:fldChar w:fldCharType="end"/>
            </w:r>
          </w:hyperlink>
        </w:p>
        <w:p w14:paraId="1FD47151" w14:textId="1CF2B824" w:rsidR="006B3BEF" w:rsidRDefault="00681DAF">
          <w:pPr>
            <w:pStyle w:val="Innehll2"/>
            <w:tabs>
              <w:tab w:val="left" w:pos="880"/>
              <w:tab w:val="right" w:pos="9060"/>
            </w:tabs>
            <w:rPr>
              <w:rFonts w:eastAsiaTheme="minorEastAsia"/>
              <w:noProof/>
              <w:lang w:eastAsia="sv-SE"/>
            </w:rPr>
          </w:pPr>
          <w:hyperlink w:anchor="_Toc235694374" w:history="1">
            <w:r w:rsidR="006B3BEF" w:rsidRPr="002D43BF">
              <w:rPr>
                <w:rStyle w:val="Hyperlnk"/>
                <w:noProof/>
              </w:rPr>
              <w:t>2.1.</w:t>
            </w:r>
            <w:r w:rsidR="006B3BEF">
              <w:rPr>
                <w:rFonts w:eastAsiaTheme="minorEastAsia"/>
                <w:noProof/>
                <w:lang w:eastAsia="sv-SE"/>
              </w:rPr>
              <w:tab/>
            </w:r>
            <w:r w:rsidR="006B3BEF" w:rsidRPr="002D43BF">
              <w:rPr>
                <w:rStyle w:val="Hyperlnk"/>
                <w:noProof/>
              </w:rPr>
              <w:t>Omfattning</w:t>
            </w:r>
            <w:r w:rsidR="006B3BEF">
              <w:rPr>
                <w:noProof/>
                <w:webHidden/>
              </w:rPr>
              <w:tab/>
            </w:r>
            <w:r w:rsidR="006B3BEF">
              <w:rPr>
                <w:noProof/>
                <w:webHidden/>
              </w:rPr>
              <w:fldChar w:fldCharType="begin"/>
            </w:r>
            <w:r w:rsidR="006B3BEF">
              <w:rPr>
                <w:noProof/>
                <w:webHidden/>
              </w:rPr>
              <w:instrText xml:space="preserve"> PAGEREF _Toc235694374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340BF43D" w14:textId="7FDA8C93" w:rsidR="006B3BEF" w:rsidRDefault="00681DAF">
          <w:pPr>
            <w:pStyle w:val="Innehll2"/>
            <w:tabs>
              <w:tab w:val="left" w:pos="880"/>
              <w:tab w:val="right" w:pos="9060"/>
            </w:tabs>
            <w:rPr>
              <w:rFonts w:eastAsiaTheme="minorEastAsia"/>
              <w:noProof/>
              <w:lang w:eastAsia="sv-SE"/>
            </w:rPr>
          </w:pPr>
          <w:hyperlink w:anchor="_Toc235694375" w:history="1">
            <w:r w:rsidR="006B3BEF" w:rsidRPr="002D43BF">
              <w:rPr>
                <w:rStyle w:val="Hyperlnk"/>
                <w:noProof/>
              </w:rPr>
              <w:t>2.2.</w:t>
            </w:r>
            <w:r w:rsidR="006B3BEF">
              <w:rPr>
                <w:rFonts w:eastAsiaTheme="minorEastAsia"/>
                <w:noProof/>
                <w:lang w:eastAsia="sv-SE"/>
              </w:rPr>
              <w:tab/>
            </w:r>
            <w:r w:rsidR="006B3BEF" w:rsidRPr="002D43BF">
              <w:rPr>
                <w:rStyle w:val="Hyperlnk"/>
                <w:noProof/>
              </w:rPr>
              <w:t>Säkerhetsklassning och kontraktsskrivning</w:t>
            </w:r>
            <w:r w:rsidR="006B3BEF">
              <w:rPr>
                <w:noProof/>
                <w:webHidden/>
              </w:rPr>
              <w:tab/>
            </w:r>
            <w:r w:rsidR="006B3BEF">
              <w:rPr>
                <w:noProof/>
                <w:webHidden/>
              </w:rPr>
              <w:fldChar w:fldCharType="begin"/>
            </w:r>
            <w:r w:rsidR="006B3BEF">
              <w:rPr>
                <w:noProof/>
                <w:webHidden/>
              </w:rPr>
              <w:instrText xml:space="preserve"> PAGEREF _Toc235694375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49A58A66" w14:textId="4576ACBF" w:rsidR="006B3BEF" w:rsidRDefault="00681DAF">
          <w:pPr>
            <w:pStyle w:val="Innehll2"/>
            <w:tabs>
              <w:tab w:val="left" w:pos="880"/>
              <w:tab w:val="right" w:pos="9060"/>
            </w:tabs>
            <w:rPr>
              <w:rFonts w:eastAsiaTheme="minorEastAsia"/>
              <w:noProof/>
              <w:lang w:eastAsia="sv-SE"/>
            </w:rPr>
          </w:pPr>
          <w:hyperlink w:anchor="_Toc235694376" w:history="1">
            <w:r w:rsidR="006B3BEF" w:rsidRPr="002D43BF">
              <w:rPr>
                <w:rStyle w:val="Hyperlnk"/>
                <w:noProof/>
              </w:rPr>
              <w:t>2.3.</w:t>
            </w:r>
            <w:r w:rsidR="006B3BEF">
              <w:rPr>
                <w:rFonts w:eastAsiaTheme="minorEastAsia"/>
                <w:noProof/>
                <w:lang w:eastAsia="sv-SE"/>
              </w:rPr>
              <w:tab/>
            </w:r>
            <w:r w:rsidR="006B3BEF" w:rsidRPr="002D43BF">
              <w:rPr>
                <w:rStyle w:val="Hyperlnk"/>
                <w:noProof/>
              </w:rPr>
              <w:t>Tidsperiod/kontraktstid</w:t>
            </w:r>
            <w:r w:rsidR="006B3BEF">
              <w:rPr>
                <w:noProof/>
                <w:webHidden/>
              </w:rPr>
              <w:tab/>
            </w:r>
            <w:r w:rsidR="006B3BEF">
              <w:rPr>
                <w:noProof/>
                <w:webHidden/>
              </w:rPr>
              <w:fldChar w:fldCharType="begin"/>
            </w:r>
            <w:r w:rsidR="006B3BEF">
              <w:rPr>
                <w:noProof/>
                <w:webHidden/>
              </w:rPr>
              <w:instrText xml:space="preserve"> PAGEREF _Toc235694376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6EBB3468" w14:textId="326E9FAE" w:rsidR="006B3BEF" w:rsidRDefault="00681DAF">
          <w:pPr>
            <w:pStyle w:val="Innehll2"/>
            <w:tabs>
              <w:tab w:val="left" w:pos="880"/>
              <w:tab w:val="right" w:pos="9060"/>
            </w:tabs>
            <w:rPr>
              <w:rFonts w:eastAsiaTheme="minorEastAsia"/>
              <w:noProof/>
              <w:lang w:eastAsia="sv-SE"/>
            </w:rPr>
          </w:pPr>
          <w:hyperlink w:anchor="_Toc235694377" w:history="1">
            <w:r w:rsidR="006B3BEF" w:rsidRPr="002D43BF">
              <w:rPr>
                <w:rStyle w:val="Hyperlnk"/>
                <w:noProof/>
              </w:rPr>
              <w:t>2.4.</w:t>
            </w:r>
            <w:r w:rsidR="006B3BEF">
              <w:rPr>
                <w:rFonts w:eastAsiaTheme="minorEastAsia"/>
                <w:noProof/>
                <w:lang w:eastAsia="sv-SE"/>
              </w:rPr>
              <w:tab/>
            </w:r>
            <w:r w:rsidR="006B3BEF" w:rsidRPr="002D43BF">
              <w:rPr>
                <w:rStyle w:val="Hyperlnk"/>
                <w:noProof/>
              </w:rPr>
              <w:t>Stationeringsort</w:t>
            </w:r>
            <w:r w:rsidR="006B3BEF">
              <w:rPr>
                <w:noProof/>
                <w:webHidden/>
              </w:rPr>
              <w:tab/>
            </w:r>
            <w:r w:rsidR="006B3BEF">
              <w:rPr>
                <w:noProof/>
                <w:webHidden/>
              </w:rPr>
              <w:fldChar w:fldCharType="begin"/>
            </w:r>
            <w:r w:rsidR="006B3BEF">
              <w:rPr>
                <w:noProof/>
                <w:webHidden/>
              </w:rPr>
              <w:instrText xml:space="preserve"> PAGEREF _Toc235694377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1ED67351" w14:textId="43E2D12A" w:rsidR="006B3BEF" w:rsidRDefault="00681DAF">
          <w:pPr>
            <w:pStyle w:val="Innehll2"/>
            <w:tabs>
              <w:tab w:val="left" w:pos="880"/>
              <w:tab w:val="right" w:pos="9060"/>
            </w:tabs>
            <w:rPr>
              <w:rFonts w:eastAsiaTheme="minorEastAsia"/>
              <w:noProof/>
              <w:lang w:eastAsia="sv-SE"/>
            </w:rPr>
          </w:pPr>
          <w:hyperlink w:anchor="_Toc235694378" w:history="1">
            <w:r w:rsidR="006B3BEF" w:rsidRPr="002D43BF">
              <w:rPr>
                <w:rStyle w:val="Hyperlnk"/>
                <w:noProof/>
              </w:rPr>
              <w:t>2.5.</w:t>
            </w:r>
            <w:r w:rsidR="006B3BEF">
              <w:rPr>
                <w:rFonts w:eastAsiaTheme="minorEastAsia"/>
                <w:noProof/>
                <w:lang w:eastAsia="sv-SE"/>
              </w:rPr>
              <w:tab/>
            </w:r>
            <w:r w:rsidR="006B3BEF" w:rsidRPr="002D43BF">
              <w:rPr>
                <w:rStyle w:val="Hyperlnk"/>
                <w:noProof/>
              </w:rPr>
              <w:t>Lokaler/utrustning/licenser</w:t>
            </w:r>
            <w:r w:rsidR="006B3BEF">
              <w:rPr>
                <w:noProof/>
                <w:webHidden/>
              </w:rPr>
              <w:tab/>
            </w:r>
            <w:r w:rsidR="006B3BEF">
              <w:rPr>
                <w:noProof/>
                <w:webHidden/>
              </w:rPr>
              <w:fldChar w:fldCharType="begin"/>
            </w:r>
            <w:r w:rsidR="006B3BEF">
              <w:rPr>
                <w:noProof/>
                <w:webHidden/>
              </w:rPr>
              <w:instrText xml:space="preserve"> PAGEREF _Toc235694378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2412B5E1" w14:textId="6B42BE64" w:rsidR="006B3BEF" w:rsidRDefault="00681DAF">
          <w:pPr>
            <w:pStyle w:val="Innehll2"/>
            <w:tabs>
              <w:tab w:val="left" w:pos="880"/>
              <w:tab w:val="right" w:pos="9060"/>
            </w:tabs>
            <w:rPr>
              <w:rFonts w:eastAsiaTheme="minorEastAsia"/>
              <w:noProof/>
              <w:lang w:eastAsia="sv-SE"/>
            </w:rPr>
          </w:pPr>
          <w:hyperlink w:anchor="_Toc235694379" w:history="1">
            <w:r w:rsidR="006B3BEF" w:rsidRPr="002D43BF">
              <w:rPr>
                <w:rStyle w:val="Hyperlnk"/>
                <w:noProof/>
              </w:rPr>
              <w:t>2.6.</w:t>
            </w:r>
            <w:r w:rsidR="006B3BEF">
              <w:rPr>
                <w:rFonts w:eastAsiaTheme="minorEastAsia"/>
                <w:noProof/>
                <w:lang w:eastAsia="sv-SE"/>
              </w:rPr>
              <w:tab/>
            </w:r>
            <w:r w:rsidR="006B3BEF" w:rsidRPr="002D43BF">
              <w:rPr>
                <w:rStyle w:val="Hyperlnk"/>
                <w:noProof/>
              </w:rPr>
              <w:t>Möten i uppdraget</w:t>
            </w:r>
            <w:r w:rsidR="006B3BEF">
              <w:rPr>
                <w:noProof/>
                <w:webHidden/>
              </w:rPr>
              <w:tab/>
            </w:r>
            <w:r w:rsidR="006B3BEF">
              <w:rPr>
                <w:noProof/>
                <w:webHidden/>
              </w:rPr>
              <w:fldChar w:fldCharType="begin"/>
            </w:r>
            <w:r w:rsidR="006B3BEF">
              <w:rPr>
                <w:noProof/>
                <w:webHidden/>
              </w:rPr>
              <w:instrText xml:space="preserve"> PAGEREF _Toc235694379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7CD84F34" w14:textId="73759B3F" w:rsidR="006B3BEF" w:rsidRDefault="00681DAF">
          <w:pPr>
            <w:pStyle w:val="Innehll1"/>
            <w:tabs>
              <w:tab w:val="left" w:pos="440"/>
              <w:tab w:val="right" w:pos="9060"/>
            </w:tabs>
            <w:rPr>
              <w:rFonts w:eastAsiaTheme="minorEastAsia"/>
              <w:noProof/>
              <w:lang w:eastAsia="sv-SE"/>
            </w:rPr>
          </w:pPr>
          <w:hyperlink w:anchor="_Toc235694380" w:history="1">
            <w:r w:rsidR="006B3BEF" w:rsidRPr="002D43BF">
              <w:rPr>
                <w:rStyle w:val="Hyperlnk"/>
                <w:noProof/>
              </w:rPr>
              <w:t>3.</w:t>
            </w:r>
            <w:r w:rsidR="006B3BEF">
              <w:rPr>
                <w:rFonts w:eastAsiaTheme="minorEastAsia"/>
                <w:noProof/>
                <w:lang w:eastAsia="sv-SE"/>
              </w:rPr>
              <w:tab/>
            </w:r>
            <w:r w:rsidR="006B3BEF" w:rsidRPr="002D43BF">
              <w:rPr>
                <w:rStyle w:val="Hyperlnk"/>
                <w:noProof/>
              </w:rPr>
              <w:t>Upphandlingsföreskrifter</w:t>
            </w:r>
            <w:r w:rsidR="006B3BEF">
              <w:rPr>
                <w:noProof/>
                <w:webHidden/>
              </w:rPr>
              <w:tab/>
            </w:r>
            <w:r w:rsidR="006B3BEF">
              <w:rPr>
                <w:noProof/>
                <w:webHidden/>
              </w:rPr>
              <w:fldChar w:fldCharType="begin"/>
            </w:r>
            <w:r w:rsidR="006B3BEF">
              <w:rPr>
                <w:noProof/>
                <w:webHidden/>
              </w:rPr>
              <w:instrText xml:space="preserve"> PAGEREF _Toc235694380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11636F43" w14:textId="2DD4C079" w:rsidR="006B3BEF" w:rsidRDefault="00681DAF">
          <w:pPr>
            <w:pStyle w:val="Innehll2"/>
            <w:tabs>
              <w:tab w:val="left" w:pos="880"/>
              <w:tab w:val="right" w:pos="9060"/>
            </w:tabs>
            <w:rPr>
              <w:rFonts w:eastAsiaTheme="minorEastAsia"/>
              <w:noProof/>
              <w:lang w:eastAsia="sv-SE"/>
            </w:rPr>
          </w:pPr>
          <w:hyperlink w:anchor="_Toc235694381" w:history="1">
            <w:r w:rsidR="006B3BEF" w:rsidRPr="002D43BF">
              <w:rPr>
                <w:rStyle w:val="Hyperlnk"/>
                <w:noProof/>
              </w:rPr>
              <w:t>3.1.</w:t>
            </w:r>
            <w:r w:rsidR="006B3BEF">
              <w:rPr>
                <w:rFonts w:eastAsiaTheme="minorEastAsia"/>
                <w:noProof/>
                <w:lang w:eastAsia="sv-SE"/>
              </w:rPr>
              <w:tab/>
            </w:r>
            <w:r w:rsidR="006B3BEF" w:rsidRPr="002D43BF">
              <w:rPr>
                <w:rStyle w:val="Hyperlnk"/>
                <w:noProof/>
              </w:rPr>
              <w:t>Förutsättningar för avropet</w:t>
            </w:r>
            <w:r w:rsidR="006B3BEF">
              <w:rPr>
                <w:noProof/>
                <w:webHidden/>
              </w:rPr>
              <w:tab/>
            </w:r>
            <w:r w:rsidR="006B3BEF">
              <w:rPr>
                <w:noProof/>
                <w:webHidden/>
              </w:rPr>
              <w:fldChar w:fldCharType="begin"/>
            </w:r>
            <w:r w:rsidR="006B3BEF">
              <w:rPr>
                <w:noProof/>
                <w:webHidden/>
              </w:rPr>
              <w:instrText xml:space="preserve"> PAGEREF _Toc235694381 \h </w:instrText>
            </w:r>
            <w:r w:rsidR="006B3BEF">
              <w:rPr>
                <w:noProof/>
                <w:webHidden/>
              </w:rPr>
            </w:r>
            <w:r w:rsidR="006B3BEF">
              <w:rPr>
                <w:noProof/>
                <w:webHidden/>
              </w:rPr>
              <w:fldChar w:fldCharType="separate"/>
            </w:r>
            <w:r w:rsidR="006B3BEF">
              <w:rPr>
                <w:noProof/>
                <w:webHidden/>
              </w:rPr>
              <w:t>6</w:t>
            </w:r>
            <w:r w:rsidR="006B3BEF">
              <w:rPr>
                <w:noProof/>
                <w:webHidden/>
              </w:rPr>
              <w:fldChar w:fldCharType="end"/>
            </w:r>
          </w:hyperlink>
        </w:p>
        <w:p w14:paraId="2EB00A13" w14:textId="0BA8F125" w:rsidR="006B3BEF" w:rsidRDefault="00681DAF">
          <w:pPr>
            <w:pStyle w:val="Innehll2"/>
            <w:tabs>
              <w:tab w:val="left" w:pos="880"/>
              <w:tab w:val="right" w:pos="9060"/>
            </w:tabs>
            <w:rPr>
              <w:rFonts w:eastAsiaTheme="minorEastAsia"/>
              <w:noProof/>
              <w:lang w:eastAsia="sv-SE"/>
            </w:rPr>
          </w:pPr>
          <w:hyperlink w:anchor="_Toc235694382" w:history="1">
            <w:r w:rsidR="006B3BEF" w:rsidRPr="002D43BF">
              <w:rPr>
                <w:rStyle w:val="Hyperlnk"/>
                <w:noProof/>
              </w:rPr>
              <w:t>3.2.</w:t>
            </w:r>
            <w:r w:rsidR="006B3BEF">
              <w:rPr>
                <w:rFonts w:eastAsiaTheme="minorEastAsia"/>
                <w:noProof/>
                <w:lang w:eastAsia="sv-SE"/>
              </w:rPr>
              <w:tab/>
            </w:r>
            <w:r w:rsidR="006B3BEF" w:rsidRPr="002D43BF">
              <w:rPr>
                <w:rStyle w:val="Hyperlnk"/>
                <w:noProof/>
              </w:rPr>
              <w:t>Frågor under anbudstiden</w:t>
            </w:r>
            <w:r w:rsidR="006B3BEF">
              <w:rPr>
                <w:noProof/>
                <w:webHidden/>
              </w:rPr>
              <w:tab/>
            </w:r>
            <w:r w:rsidR="006B3BEF">
              <w:rPr>
                <w:noProof/>
                <w:webHidden/>
              </w:rPr>
              <w:fldChar w:fldCharType="begin"/>
            </w:r>
            <w:r w:rsidR="006B3BEF">
              <w:rPr>
                <w:noProof/>
                <w:webHidden/>
              </w:rPr>
              <w:instrText xml:space="preserve"> PAGEREF _Toc235694382 \h </w:instrText>
            </w:r>
            <w:r w:rsidR="006B3BEF">
              <w:rPr>
                <w:noProof/>
                <w:webHidden/>
              </w:rPr>
            </w:r>
            <w:r w:rsidR="006B3BEF">
              <w:rPr>
                <w:noProof/>
                <w:webHidden/>
              </w:rPr>
              <w:fldChar w:fldCharType="separate"/>
            </w:r>
            <w:r w:rsidR="006B3BEF">
              <w:rPr>
                <w:noProof/>
                <w:webHidden/>
              </w:rPr>
              <w:t>7</w:t>
            </w:r>
            <w:r w:rsidR="006B3BEF">
              <w:rPr>
                <w:noProof/>
                <w:webHidden/>
              </w:rPr>
              <w:fldChar w:fldCharType="end"/>
            </w:r>
          </w:hyperlink>
        </w:p>
        <w:p w14:paraId="327F3F3D" w14:textId="3E5E7865" w:rsidR="006B3BEF" w:rsidRDefault="00681DAF">
          <w:pPr>
            <w:pStyle w:val="Innehll2"/>
            <w:tabs>
              <w:tab w:val="left" w:pos="880"/>
              <w:tab w:val="right" w:pos="9060"/>
            </w:tabs>
            <w:rPr>
              <w:rFonts w:eastAsiaTheme="minorEastAsia"/>
              <w:noProof/>
              <w:lang w:eastAsia="sv-SE"/>
            </w:rPr>
          </w:pPr>
          <w:hyperlink w:anchor="_Toc235694383" w:history="1">
            <w:r w:rsidR="006B3BEF" w:rsidRPr="002D43BF">
              <w:rPr>
                <w:rStyle w:val="Hyperlnk"/>
                <w:noProof/>
              </w:rPr>
              <w:t>3.3.</w:t>
            </w:r>
            <w:r w:rsidR="006B3BEF">
              <w:rPr>
                <w:rFonts w:eastAsiaTheme="minorEastAsia"/>
                <w:noProof/>
                <w:lang w:eastAsia="sv-SE"/>
              </w:rPr>
              <w:tab/>
            </w:r>
            <w:r w:rsidR="006B3BEF" w:rsidRPr="002D43BF">
              <w:rPr>
                <w:rStyle w:val="Hyperlnk"/>
                <w:noProof/>
              </w:rPr>
              <w:t>Svar på förfrågan – anbudsgivning</w:t>
            </w:r>
            <w:r w:rsidR="006B3BEF">
              <w:rPr>
                <w:noProof/>
                <w:webHidden/>
              </w:rPr>
              <w:tab/>
            </w:r>
            <w:r w:rsidR="006B3BEF">
              <w:rPr>
                <w:noProof/>
                <w:webHidden/>
              </w:rPr>
              <w:fldChar w:fldCharType="begin"/>
            </w:r>
            <w:r w:rsidR="006B3BEF">
              <w:rPr>
                <w:noProof/>
                <w:webHidden/>
              </w:rPr>
              <w:instrText xml:space="preserve"> PAGEREF _Toc235694383 \h </w:instrText>
            </w:r>
            <w:r w:rsidR="006B3BEF">
              <w:rPr>
                <w:noProof/>
                <w:webHidden/>
              </w:rPr>
            </w:r>
            <w:r w:rsidR="006B3BEF">
              <w:rPr>
                <w:noProof/>
                <w:webHidden/>
              </w:rPr>
              <w:fldChar w:fldCharType="separate"/>
            </w:r>
            <w:r w:rsidR="006B3BEF">
              <w:rPr>
                <w:noProof/>
                <w:webHidden/>
              </w:rPr>
              <w:t>7</w:t>
            </w:r>
            <w:r w:rsidR="006B3BEF">
              <w:rPr>
                <w:noProof/>
                <w:webHidden/>
              </w:rPr>
              <w:fldChar w:fldCharType="end"/>
            </w:r>
          </w:hyperlink>
        </w:p>
        <w:p w14:paraId="56A9D3D0" w14:textId="0F64F3FD" w:rsidR="006B3BEF" w:rsidRDefault="00681DAF">
          <w:pPr>
            <w:pStyle w:val="Innehll2"/>
            <w:tabs>
              <w:tab w:val="left" w:pos="880"/>
              <w:tab w:val="right" w:pos="9060"/>
            </w:tabs>
            <w:rPr>
              <w:rFonts w:eastAsiaTheme="minorEastAsia"/>
              <w:noProof/>
              <w:lang w:eastAsia="sv-SE"/>
            </w:rPr>
          </w:pPr>
          <w:hyperlink w:anchor="_Toc235694384" w:history="1">
            <w:r w:rsidR="006B3BEF" w:rsidRPr="002D43BF">
              <w:rPr>
                <w:rStyle w:val="Hyperlnk"/>
                <w:noProof/>
              </w:rPr>
              <w:t>3.4.</w:t>
            </w:r>
            <w:r w:rsidR="006B3BEF">
              <w:rPr>
                <w:rFonts w:eastAsiaTheme="minorEastAsia"/>
                <w:noProof/>
                <w:lang w:eastAsia="sv-SE"/>
              </w:rPr>
              <w:tab/>
            </w:r>
            <w:r w:rsidR="006B3BEF" w:rsidRPr="002D43BF">
              <w:rPr>
                <w:rStyle w:val="Hyperlnk"/>
                <w:noProof/>
              </w:rPr>
              <w:t>Anbudets giltighetstid</w:t>
            </w:r>
            <w:r w:rsidR="006B3BEF">
              <w:rPr>
                <w:noProof/>
                <w:webHidden/>
              </w:rPr>
              <w:tab/>
            </w:r>
            <w:r w:rsidR="006B3BEF">
              <w:rPr>
                <w:noProof/>
                <w:webHidden/>
              </w:rPr>
              <w:fldChar w:fldCharType="begin"/>
            </w:r>
            <w:r w:rsidR="006B3BEF">
              <w:rPr>
                <w:noProof/>
                <w:webHidden/>
              </w:rPr>
              <w:instrText xml:space="preserve"> PAGEREF _Toc235694384 \h </w:instrText>
            </w:r>
            <w:r w:rsidR="006B3BEF">
              <w:rPr>
                <w:noProof/>
                <w:webHidden/>
              </w:rPr>
            </w:r>
            <w:r w:rsidR="006B3BEF">
              <w:rPr>
                <w:noProof/>
                <w:webHidden/>
              </w:rPr>
              <w:fldChar w:fldCharType="separate"/>
            </w:r>
            <w:r w:rsidR="006B3BEF">
              <w:rPr>
                <w:noProof/>
                <w:webHidden/>
              </w:rPr>
              <w:t>7</w:t>
            </w:r>
            <w:r w:rsidR="006B3BEF">
              <w:rPr>
                <w:noProof/>
                <w:webHidden/>
              </w:rPr>
              <w:fldChar w:fldCharType="end"/>
            </w:r>
          </w:hyperlink>
        </w:p>
        <w:p w14:paraId="4C2FA56F" w14:textId="5C11BD2A" w:rsidR="006B3BEF" w:rsidRDefault="00681DAF">
          <w:pPr>
            <w:pStyle w:val="Innehll2"/>
            <w:tabs>
              <w:tab w:val="left" w:pos="880"/>
              <w:tab w:val="right" w:pos="9060"/>
            </w:tabs>
            <w:rPr>
              <w:rFonts w:eastAsiaTheme="minorEastAsia"/>
              <w:noProof/>
              <w:lang w:eastAsia="sv-SE"/>
            </w:rPr>
          </w:pPr>
          <w:hyperlink w:anchor="_Toc235694385" w:history="1">
            <w:r w:rsidR="006B3BEF" w:rsidRPr="002D43BF">
              <w:rPr>
                <w:rStyle w:val="Hyperlnk"/>
                <w:noProof/>
              </w:rPr>
              <w:t>3.5.</w:t>
            </w:r>
            <w:r w:rsidR="006B3BEF">
              <w:rPr>
                <w:rFonts w:eastAsiaTheme="minorEastAsia"/>
                <w:noProof/>
                <w:lang w:eastAsia="sv-SE"/>
              </w:rPr>
              <w:tab/>
            </w:r>
            <w:r w:rsidR="006B3BEF" w:rsidRPr="002D43BF">
              <w:rPr>
                <w:rStyle w:val="Hyperlnk"/>
                <w:noProof/>
              </w:rPr>
              <w:t>Meddelande om beslut efter utvärdering av anbud och  kontraktstecknande</w:t>
            </w:r>
            <w:r w:rsidR="006B3BEF">
              <w:rPr>
                <w:noProof/>
                <w:webHidden/>
              </w:rPr>
              <w:tab/>
            </w:r>
            <w:r w:rsidR="006B3BEF">
              <w:rPr>
                <w:noProof/>
                <w:webHidden/>
              </w:rPr>
              <w:fldChar w:fldCharType="begin"/>
            </w:r>
            <w:r w:rsidR="006B3BEF">
              <w:rPr>
                <w:noProof/>
                <w:webHidden/>
              </w:rPr>
              <w:instrText xml:space="preserve"> PAGEREF _Toc235694385 \h </w:instrText>
            </w:r>
            <w:r w:rsidR="006B3BEF">
              <w:rPr>
                <w:noProof/>
                <w:webHidden/>
              </w:rPr>
            </w:r>
            <w:r w:rsidR="006B3BEF">
              <w:rPr>
                <w:noProof/>
                <w:webHidden/>
              </w:rPr>
              <w:fldChar w:fldCharType="separate"/>
            </w:r>
            <w:r w:rsidR="006B3BEF">
              <w:rPr>
                <w:noProof/>
                <w:webHidden/>
              </w:rPr>
              <w:t>7</w:t>
            </w:r>
            <w:r w:rsidR="006B3BEF">
              <w:rPr>
                <w:noProof/>
                <w:webHidden/>
              </w:rPr>
              <w:fldChar w:fldCharType="end"/>
            </w:r>
          </w:hyperlink>
        </w:p>
        <w:p w14:paraId="5AEA691E" w14:textId="4C4E0193" w:rsidR="006B3BEF" w:rsidRDefault="00681DAF">
          <w:pPr>
            <w:pStyle w:val="Innehll2"/>
            <w:tabs>
              <w:tab w:val="left" w:pos="880"/>
              <w:tab w:val="right" w:pos="9060"/>
            </w:tabs>
            <w:rPr>
              <w:rFonts w:eastAsiaTheme="minorEastAsia"/>
              <w:noProof/>
              <w:lang w:eastAsia="sv-SE"/>
            </w:rPr>
          </w:pPr>
          <w:hyperlink w:anchor="_Toc235694386" w:history="1">
            <w:r w:rsidR="006B3BEF" w:rsidRPr="002D43BF">
              <w:rPr>
                <w:rStyle w:val="Hyperlnk"/>
                <w:noProof/>
              </w:rPr>
              <w:t>3.6.</w:t>
            </w:r>
            <w:r w:rsidR="006B3BEF">
              <w:rPr>
                <w:rFonts w:eastAsiaTheme="minorEastAsia"/>
                <w:noProof/>
                <w:lang w:eastAsia="sv-SE"/>
              </w:rPr>
              <w:tab/>
            </w:r>
            <w:r w:rsidR="006B3BEF" w:rsidRPr="002D43BF">
              <w:rPr>
                <w:rStyle w:val="Hyperlnk"/>
                <w:noProof/>
              </w:rPr>
              <w:t>Sekretess av anbudshandlingar</w:t>
            </w:r>
            <w:r w:rsidR="006B3BEF">
              <w:rPr>
                <w:noProof/>
                <w:webHidden/>
              </w:rPr>
              <w:tab/>
            </w:r>
            <w:r w:rsidR="006B3BEF">
              <w:rPr>
                <w:noProof/>
                <w:webHidden/>
              </w:rPr>
              <w:fldChar w:fldCharType="begin"/>
            </w:r>
            <w:r w:rsidR="006B3BEF">
              <w:rPr>
                <w:noProof/>
                <w:webHidden/>
              </w:rPr>
              <w:instrText xml:space="preserve"> PAGEREF _Toc235694386 \h </w:instrText>
            </w:r>
            <w:r w:rsidR="006B3BEF">
              <w:rPr>
                <w:noProof/>
                <w:webHidden/>
              </w:rPr>
            </w:r>
            <w:r w:rsidR="006B3BEF">
              <w:rPr>
                <w:noProof/>
                <w:webHidden/>
              </w:rPr>
              <w:fldChar w:fldCharType="separate"/>
            </w:r>
            <w:r w:rsidR="006B3BEF">
              <w:rPr>
                <w:noProof/>
                <w:webHidden/>
              </w:rPr>
              <w:t>8</w:t>
            </w:r>
            <w:r w:rsidR="006B3BEF">
              <w:rPr>
                <w:noProof/>
                <w:webHidden/>
              </w:rPr>
              <w:fldChar w:fldCharType="end"/>
            </w:r>
          </w:hyperlink>
        </w:p>
        <w:p w14:paraId="6DCF7CE9" w14:textId="781DD3C0" w:rsidR="006B3BEF" w:rsidRDefault="00681DAF">
          <w:pPr>
            <w:pStyle w:val="Innehll1"/>
            <w:tabs>
              <w:tab w:val="left" w:pos="440"/>
              <w:tab w:val="right" w:pos="9060"/>
            </w:tabs>
            <w:rPr>
              <w:rFonts w:eastAsiaTheme="minorEastAsia"/>
              <w:noProof/>
              <w:lang w:eastAsia="sv-SE"/>
            </w:rPr>
          </w:pPr>
          <w:hyperlink w:anchor="_Toc235694387" w:history="1">
            <w:r w:rsidR="006B3BEF" w:rsidRPr="002D43BF">
              <w:rPr>
                <w:rStyle w:val="Hyperlnk"/>
                <w:noProof/>
              </w:rPr>
              <w:t>4.</w:t>
            </w:r>
            <w:r w:rsidR="006B3BEF">
              <w:rPr>
                <w:rFonts w:eastAsiaTheme="minorEastAsia"/>
                <w:noProof/>
                <w:lang w:eastAsia="sv-SE"/>
              </w:rPr>
              <w:tab/>
            </w:r>
            <w:r w:rsidR="006B3BEF" w:rsidRPr="002D43BF">
              <w:rPr>
                <w:rStyle w:val="Hyperlnk"/>
                <w:noProof/>
              </w:rPr>
              <w:t>Specificerande kunskapskrav och erfarenhet</w:t>
            </w:r>
            <w:r w:rsidR="006B3BEF">
              <w:rPr>
                <w:noProof/>
                <w:webHidden/>
              </w:rPr>
              <w:tab/>
            </w:r>
            <w:r w:rsidR="006B3BEF">
              <w:rPr>
                <w:noProof/>
                <w:webHidden/>
              </w:rPr>
              <w:fldChar w:fldCharType="begin"/>
            </w:r>
            <w:r w:rsidR="006B3BEF">
              <w:rPr>
                <w:noProof/>
                <w:webHidden/>
              </w:rPr>
              <w:instrText xml:space="preserve"> PAGEREF _Toc235694387 \h </w:instrText>
            </w:r>
            <w:r w:rsidR="006B3BEF">
              <w:rPr>
                <w:noProof/>
                <w:webHidden/>
              </w:rPr>
            </w:r>
            <w:r w:rsidR="006B3BEF">
              <w:rPr>
                <w:noProof/>
                <w:webHidden/>
              </w:rPr>
              <w:fldChar w:fldCharType="separate"/>
            </w:r>
            <w:r w:rsidR="006B3BEF">
              <w:rPr>
                <w:noProof/>
                <w:webHidden/>
              </w:rPr>
              <w:t>8</w:t>
            </w:r>
            <w:r w:rsidR="006B3BEF">
              <w:rPr>
                <w:noProof/>
                <w:webHidden/>
              </w:rPr>
              <w:fldChar w:fldCharType="end"/>
            </w:r>
          </w:hyperlink>
        </w:p>
        <w:p w14:paraId="4BF7EEC1" w14:textId="2CFB165C" w:rsidR="006B3BEF" w:rsidRDefault="00681DAF">
          <w:pPr>
            <w:pStyle w:val="Innehll1"/>
            <w:tabs>
              <w:tab w:val="left" w:pos="440"/>
              <w:tab w:val="right" w:pos="9060"/>
            </w:tabs>
            <w:rPr>
              <w:rFonts w:eastAsiaTheme="minorEastAsia"/>
              <w:noProof/>
              <w:lang w:eastAsia="sv-SE"/>
            </w:rPr>
          </w:pPr>
          <w:hyperlink w:anchor="_Toc235694388" w:history="1">
            <w:r w:rsidR="006B3BEF" w:rsidRPr="002D43BF">
              <w:rPr>
                <w:rStyle w:val="Hyperlnk"/>
                <w:noProof/>
              </w:rPr>
              <w:t>5.</w:t>
            </w:r>
            <w:r w:rsidR="006B3BEF">
              <w:rPr>
                <w:rFonts w:eastAsiaTheme="minorEastAsia"/>
                <w:noProof/>
                <w:lang w:eastAsia="sv-SE"/>
              </w:rPr>
              <w:tab/>
            </w:r>
            <w:r w:rsidR="006B3BEF" w:rsidRPr="002D43BF">
              <w:rPr>
                <w:rStyle w:val="Hyperlnk"/>
                <w:noProof/>
              </w:rPr>
              <w:t>Krav på redovisning i anbudet (anbudssvar)</w:t>
            </w:r>
            <w:r w:rsidR="006B3BEF">
              <w:rPr>
                <w:noProof/>
                <w:webHidden/>
              </w:rPr>
              <w:tab/>
            </w:r>
            <w:r w:rsidR="006B3BEF">
              <w:rPr>
                <w:noProof/>
                <w:webHidden/>
              </w:rPr>
              <w:fldChar w:fldCharType="begin"/>
            </w:r>
            <w:r w:rsidR="006B3BEF">
              <w:rPr>
                <w:noProof/>
                <w:webHidden/>
              </w:rPr>
              <w:instrText xml:space="preserve"> PAGEREF _Toc235694388 \h </w:instrText>
            </w:r>
            <w:r w:rsidR="006B3BEF">
              <w:rPr>
                <w:noProof/>
                <w:webHidden/>
              </w:rPr>
            </w:r>
            <w:r w:rsidR="006B3BEF">
              <w:rPr>
                <w:noProof/>
                <w:webHidden/>
              </w:rPr>
              <w:fldChar w:fldCharType="separate"/>
            </w:r>
            <w:r w:rsidR="006B3BEF">
              <w:rPr>
                <w:noProof/>
                <w:webHidden/>
              </w:rPr>
              <w:t>9</w:t>
            </w:r>
            <w:r w:rsidR="006B3BEF">
              <w:rPr>
                <w:noProof/>
                <w:webHidden/>
              </w:rPr>
              <w:fldChar w:fldCharType="end"/>
            </w:r>
          </w:hyperlink>
        </w:p>
        <w:p w14:paraId="018F428D" w14:textId="18B7F2BE" w:rsidR="006B3BEF" w:rsidRDefault="00681DAF">
          <w:pPr>
            <w:pStyle w:val="Innehll1"/>
            <w:tabs>
              <w:tab w:val="left" w:pos="440"/>
              <w:tab w:val="right" w:pos="9060"/>
            </w:tabs>
            <w:rPr>
              <w:rFonts w:eastAsiaTheme="minorEastAsia"/>
              <w:noProof/>
              <w:lang w:eastAsia="sv-SE"/>
            </w:rPr>
          </w:pPr>
          <w:hyperlink w:anchor="_Toc235694389" w:history="1">
            <w:r w:rsidR="006B3BEF" w:rsidRPr="002D43BF">
              <w:rPr>
                <w:rStyle w:val="Hyperlnk"/>
                <w:noProof/>
              </w:rPr>
              <w:t>6.</w:t>
            </w:r>
            <w:r w:rsidR="006B3BEF">
              <w:rPr>
                <w:rFonts w:eastAsiaTheme="minorEastAsia"/>
                <w:noProof/>
                <w:lang w:eastAsia="sv-SE"/>
              </w:rPr>
              <w:tab/>
            </w:r>
            <w:r w:rsidR="006B3BEF" w:rsidRPr="002D43BF">
              <w:rPr>
                <w:rStyle w:val="Hyperlnk"/>
                <w:noProof/>
              </w:rPr>
              <w:t>Prövning av anbud</w:t>
            </w:r>
            <w:r w:rsidR="006B3BEF">
              <w:rPr>
                <w:noProof/>
                <w:webHidden/>
              </w:rPr>
              <w:tab/>
            </w:r>
            <w:r w:rsidR="006B3BEF">
              <w:rPr>
                <w:noProof/>
                <w:webHidden/>
              </w:rPr>
              <w:fldChar w:fldCharType="begin"/>
            </w:r>
            <w:r w:rsidR="006B3BEF">
              <w:rPr>
                <w:noProof/>
                <w:webHidden/>
              </w:rPr>
              <w:instrText xml:space="preserve"> PAGEREF _Toc235694389 \h </w:instrText>
            </w:r>
            <w:r w:rsidR="006B3BEF">
              <w:rPr>
                <w:noProof/>
                <w:webHidden/>
              </w:rPr>
            </w:r>
            <w:r w:rsidR="006B3BEF">
              <w:rPr>
                <w:noProof/>
                <w:webHidden/>
              </w:rPr>
              <w:fldChar w:fldCharType="separate"/>
            </w:r>
            <w:r w:rsidR="006B3BEF">
              <w:rPr>
                <w:noProof/>
                <w:webHidden/>
              </w:rPr>
              <w:t>9</w:t>
            </w:r>
            <w:r w:rsidR="006B3BEF">
              <w:rPr>
                <w:noProof/>
                <w:webHidden/>
              </w:rPr>
              <w:fldChar w:fldCharType="end"/>
            </w:r>
          </w:hyperlink>
        </w:p>
        <w:p w14:paraId="6FF8C5EE" w14:textId="75397738" w:rsidR="006B3BEF" w:rsidRDefault="00681DAF">
          <w:pPr>
            <w:pStyle w:val="Innehll2"/>
            <w:tabs>
              <w:tab w:val="left" w:pos="880"/>
              <w:tab w:val="right" w:pos="9060"/>
            </w:tabs>
            <w:rPr>
              <w:rFonts w:eastAsiaTheme="minorEastAsia"/>
              <w:noProof/>
              <w:lang w:eastAsia="sv-SE"/>
            </w:rPr>
          </w:pPr>
          <w:hyperlink w:anchor="_Toc235694390" w:history="1">
            <w:r w:rsidR="006B3BEF" w:rsidRPr="002D43BF">
              <w:rPr>
                <w:rStyle w:val="Hyperlnk"/>
                <w:noProof/>
              </w:rPr>
              <w:t>6.1.</w:t>
            </w:r>
            <w:r w:rsidR="006B3BEF">
              <w:rPr>
                <w:rFonts w:eastAsiaTheme="minorEastAsia"/>
                <w:noProof/>
                <w:lang w:eastAsia="sv-SE"/>
              </w:rPr>
              <w:tab/>
            </w:r>
            <w:r w:rsidR="006B3BEF" w:rsidRPr="002D43BF">
              <w:rPr>
                <w:rStyle w:val="Hyperlnk"/>
                <w:noProof/>
              </w:rPr>
              <w:t>Värderingsgrund vid utvärdering av anbud</w:t>
            </w:r>
            <w:r w:rsidR="006B3BEF">
              <w:rPr>
                <w:noProof/>
                <w:webHidden/>
              </w:rPr>
              <w:tab/>
            </w:r>
            <w:r w:rsidR="006B3BEF">
              <w:rPr>
                <w:noProof/>
                <w:webHidden/>
              </w:rPr>
              <w:fldChar w:fldCharType="begin"/>
            </w:r>
            <w:r w:rsidR="006B3BEF">
              <w:rPr>
                <w:noProof/>
                <w:webHidden/>
              </w:rPr>
              <w:instrText xml:space="preserve"> PAGEREF _Toc235694390 \h </w:instrText>
            </w:r>
            <w:r w:rsidR="006B3BEF">
              <w:rPr>
                <w:noProof/>
                <w:webHidden/>
              </w:rPr>
            </w:r>
            <w:r w:rsidR="006B3BEF">
              <w:rPr>
                <w:noProof/>
                <w:webHidden/>
              </w:rPr>
              <w:fldChar w:fldCharType="separate"/>
            </w:r>
            <w:r w:rsidR="006B3BEF">
              <w:rPr>
                <w:noProof/>
                <w:webHidden/>
              </w:rPr>
              <w:t>9</w:t>
            </w:r>
            <w:r w:rsidR="006B3BEF">
              <w:rPr>
                <w:noProof/>
                <w:webHidden/>
              </w:rPr>
              <w:fldChar w:fldCharType="end"/>
            </w:r>
          </w:hyperlink>
        </w:p>
        <w:p w14:paraId="35CE29D5" w14:textId="22C85859" w:rsidR="006B3BEF" w:rsidRDefault="00681DAF">
          <w:pPr>
            <w:pStyle w:val="Innehll1"/>
            <w:tabs>
              <w:tab w:val="left" w:pos="440"/>
              <w:tab w:val="right" w:pos="9060"/>
            </w:tabs>
            <w:rPr>
              <w:rFonts w:eastAsiaTheme="minorEastAsia"/>
              <w:noProof/>
              <w:lang w:eastAsia="sv-SE"/>
            </w:rPr>
          </w:pPr>
          <w:hyperlink w:anchor="_Toc235694391" w:history="1">
            <w:r w:rsidR="006B3BEF" w:rsidRPr="002D43BF">
              <w:rPr>
                <w:rStyle w:val="Hyperlnk"/>
                <w:noProof/>
              </w:rPr>
              <w:t>7.</w:t>
            </w:r>
            <w:r w:rsidR="006B3BEF">
              <w:rPr>
                <w:rFonts w:eastAsiaTheme="minorEastAsia"/>
                <w:noProof/>
                <w:lang w:eastAsia="sv-SE"/>
              </w:rPr>
              <w:tab/>
            </w:r>
            <w:r w:rsidR="006B3BEF" w:rsidRPr="002D43BF">
              <w:rPr>
                <w:rStyle w:val="Hyperlnk"/>
                <w:noProof/>
              </w:rPr>
              <w:t>Anbudslämning av leverantör (anbudssvar)</w:t>
            </w:r>
            <w:r w:rsidR="006B3BEF">
              <w:rPr>
                <w:noProof/>
                <w:webHidden/>
              </w:rPr>
              <w:tab/>
            </w:r>
            <w:r w:rsidR="006B3BEF">
              <w:rPr>
                <w:noProof/>
                <w:webHidden/>
              </w:rPr>
              <w:fldChar w:fldCharType="begin"/>
            </w:r>
            <w:r w:rsidR="006B3BEF">
              <w:rPr>
                <w:noProof/>
                <w:webHidden/>
              </w:rPr>
              <w:instrText xml:space="preserve"> PAGEREF _Toc235694391 \h </w:instrText>
            </w:r>
            <w:r w:rsidR="006B3BEF">
              <w:rPr>
                <w:noProof/>
                <w:webHidden/>
              </w:rPr>
            </w:r>
            <w:r w:rsidR="006B3BEF">
              <w:rPr>
                <w:noProof/>
                <w:webHidden/>
              </w:rPr>
              <w:fldChar w:fldCharType="separate"/>
            </w:r>
            <w:r w:rsidR="006B3BEF">
              <w:rPr>
                <w:noProof/>
                <w:webHidden/>
              </w:rPr>
              <w:t>10</w:t>
            </w:r>
            <w:r w:rsidR="006B3BEF">
              <w:rPr>
                <w:noProof/>
                <w:webHidden/>
              </w:rPr>
              <w:fldChar w:fldCharType="end"/>
            </w:r>
          </w:hyperlink>
        </w:p>
        <w:p w14:paraId="4127A4D3" w14:textId="1EFDD246" w:rsidR="006B3BEF" w:rsidRDefault="00681DAF">
          <w:pPr>
            <w:pStyle w:val="Innehll2"/>
            <w:tabs>
              <w:tab w:val="left" w:pos="880"/>
              <w:tab w:val="right" w:pos="9060"/>
            </w:tabs>
            <w:rPr>
              <w:rFonts w:eastAsiaTheme="minorEastAsia"/>
              <w:noProof/>
              <w:lang w:eastAsia="sv-SE"/>
            </w:rPr>
          </w:pPr>
          <w:hyperlink w:anchor="_Toc235694392" w:history="1">
            <w:r w:rsidR="006B3BEF" w:rsidRPr="002D43BF">
              <w:rPr>
                <w:rStyle w:val="Hyperlnk"/>
                <w:noProof/>
              </w:rPr>
              <w:t>7.1.</w:t>
            </w:r>
            <w:r w:rsidR="006B3BEF">
              <w:rPr>
                <w:rFonts w:eastAsiaTheme="minorEastAsia"/>
                <w:noProof/>
                <w:lang w:eastAsia="sv-SE"/>
              </w:rPr>
              <w:tab/>
            </w:r>
            <w:r w:rsidR="006B3BEF" w:rsidRPr="002D43BF">
              <w:rPr>
                <w:rStyle w:val="Hyperlnk"/>
                <w:noProof/>
              </w:rPr>
              <w:t>Redovisning av genomfört referensuppdrag</w:t>
            </w:r>
            <w:r w:rsidR="006B3BEF">
              <w:rPr>
                <w:noProof/>
                <w:webHidden/>
              </w:rPr>
              <w:tab/>
            </w:r>
            <w:r w:rsidR="006B3BEF">
              <w:rPr>
                <w:noProof/>
                <w:webHidden/>
              </w:rPr>
              <w:fldChar w:fldCharType="begin"/>
            </w:r>
            <w:r w:rsidR="006B3BEF">
              <w:rPr>
                <w:noProof/>
                <w:webHidden/>
              </w:rPr>
              <w:instrText xml:space="preserve"> PAGEREF _Toc235694392 \h </w:instrText>
            </w:r>
            <w:r w:rsidR="006B3BEF">
              <w:rPr>
                <w:noProof/>
                <w:webHidden/>
              </w:rPr>
            </w:r>
            <w:r w:rsidR="006B3BEF">
              <w:rPr>
                <w:noProof/>
                <w:webHidden/>
              </w:rPr>
              <w:fldChar w:fldCharType="separate"/>
            </w:r>
            <w:r w:rsidR="006B3BEF">
              <w:rPr>
                <w:noProof/>
                <w:webHidden/>
              </w:rPr>
              <w:t>10</w:t>
            </w:r>
            <w:r w:rsidR="006B3BEF">
              <w:rPr>
                <w:noProof/>
                <w:webHidden/>
              </w:rPr>
              <w:fldChar w:fldCharType="end"/>
            </w:r>
          </w:hyperlink>
        </w:p>
        <w:p w14:paraId="28EB0154" w14:textId="4B774F9D" w:rsidR="006B3BEF" w:rsidRDefault="00681DAF">
          <w:pPr>
            <w:pStyle w:val="Innehll2"/>
            <w:tabs>
              <w:tab w:val="left" w:pos="880"/>
              <w:tab w:val="right" w:pos="9060"/>
            </w:tabs>
            <w:rPr>
              <w:rFonts w:eastAsiaTheme="minorEastAsia"/>
              <w:noProof/>
              <w:lang w:eastAsia="sv-SE"/>
            </w:rPr>
          </w:pPr>
          <w:hyperlink w:anchor="_Toc235694393" w:history="1">
            <w:r w:rsidR="006B3BEF" w:rsidRPr="002D43BF">
              <w:rPr>
                <w:rStyle w:val="Hyperlnk"/>
                <w:noProof/>
              </w:rPr>
              <w:t>7.2.</w:t>
            </w:r>
            <w:r w:rsidR="006B3BEF">
              <w:rPr>
                <w:rFonts w:eastAsiaTheme="minorEastAsia"/>
                <w:noProof/>
                <w:lang w:eastAsia="sv-SE"/>
              </w:rPr>
              <w:tab/>
            </w:r>
            <w:r w:rsidR="006B3BEF" w:rsidRPr="002D43BF">
              <w:rPr>
                <w:rStyle w:val="Hyperlnk"/>
                <w:noProof/>
              </w:rPr>
              <w:t>Offererat timpris</w:t>
            </w:r>
            <w:r w:rsidR="006B3BEF">
              <w:rPr>
                <w:noProof/>
                <w:webHidden/>
              </w:rPr>
              <w:tab/>
            </w:r>
            <w:r w:rsidR="006B3BEF">
              <w:rPr>
                <w:noProof/>
                <w:webHidden/>
              </w:rPr>
              <w:fldChar w:fldCharType="begin"/>
            </w:r>
            <w:r w:rsidR="006B3BEF">
              <w:rPr>
                <w:noProof/>
                <w:webHidden/>
              </w:rPr>
              <w:instrText xml:space="preserve"> PAGEREF _Toc235694393 \h </w:instrText>
            </w:r>
            <w:r w:rsidR="006B3BEF">
              <w:rPr>
                <w:noProof/>
                <w:webHidden/>
              </w:rPr>
            </w:r>
            <w:r w:rsidR="006B3BEF">
              <w:rPr>
                <w:noProof/>
                <w:webHidden/>
              </w:rPr>
              <w:fldChar w:fldCharType="separate"/>
            </w:r>
            <w:r w:rsidR="006B3BEF">
              <w:rPr>
                <w:noProof/>
                <w:webHidden/>
              </w:rPr>
              <w:t>11</w:t>
            </w:r>
            <w:r w:rsidR="006B3BEF">
              <w:rPr>
                <w:noProof/>
                <w:webHidden/>
              </w:rPr>
              <w:fldChar w:fldCharType="end"/>
            </w:r>
          </w:hyperlink>
        </w:p>
        <w:p w14:paraId="09ADA8EC" w14:textId="5A9EC2B7" w:rsidR="00652E4A" w:rsidRPr="005375BD" w:rsidRDefault="00652E4A">
          <w:r w:rsidRPr="005375BD">
            <w:rPr>
              <w:b/>
              <w:bCs/>
            </w:rPr>
            <w:fldChar w:fldCharType="end"/>
          </w:r>
        </w:p>
      </w:sdtContent>
    </w:sdt>
    <w:p w14:paraId="09ADA8EE" w14:textId="062AE709" w:rsidR="007B16D1" w:rsidRPr="005375BD" w:rsidRDefault="005E58CB" w:rsidP="005375BD">
      <w:pPr>
        <w:pStyle w:val="Rubrik1"/>
        <w:numPr>
          <w:ilvl w:val="0"/>
          <w:numId w:val="18"/>
        </w:numPr>
        <w:rPr>
          <w:color w:val="auto"/>
        </w:rPr>
      </w:pPr>
      <w:bookmarkStart w:id="0" w:name="_Toc235694368"/>
      <w:r w:rsidRPr="005375BD">
        <w:rPr>
          <w:color w:val="auto"/>
        </w:rPr>
        <w:lastRenderedPageBreak/>
        <w:t>Inbjudan och avropets innehåll</w:t>
      </w:r>
      <w:bookmarkStart w:id="1" w:name="_Toc73698448"/>
      <w:bookmarkEnd w:id="0"/>
    </w:p>
    <w:p w14:paraId="17E1A944" w14:textId="620CCB6F" w:rsidR="00395EED" w:rsidRPr="00423F9F" w:rsidRDefault="001A0991" w:rsidP="006B3BEF">
      <w:pPr>
        <w:jc w:val="both"/>
        <w:rPr>
          <w:b/>
          <w:bCs/>
          <w:sz w:val="36"/>
          <w:szCs w:val="36"/>
        </w:rPr>
      </w:pPr>
      <w:bookmarkStart w:id="2" w:name="_Toc83022271"/>
      <w:bookmarkStart w:id="3" w:name="_Toc83022308"/>
      <w:r w:rsidRPr="005375BD">
        <w:t xml:space="preserve">Denna inbjudan riktar sig till antagna leverantörer för Kammarkollegiets ramavtal inom området </w:t>
      </w:r>
      <w:r w:rsidR="00280A4A" w:rsidRPr="005375BD">
        <w:br/>
      </w:r>
      <w:r w:rsidR="00B01553" w:rsidRPr="005375BD">
        <w:t xml:space="preserve">IT-konsulttjänster </w:t>
      </w:r>
      <w:r w:rsidR="00B01553" w:rsidRPr="006A7BE6">
        <w:t xml:space="preserve">- </w:t>
      </w:r>
      <w:sdt>
        <w:sdtPr>
          <w:alias w:val="Välj delområde"/>
          <w:tag w:val="Välj delområde"/>
          <w:id w:val="687952123"/>
          <w:placeholder>
            <w:docPart w:val="1CBD0627286D4BF9A332B29203CC7D64"/>
          </w:placeholder>
          <w15:color w:val="00FF00"/>
          <w:dropDownList>
            <w:listItem w:value="Välj delområde"/>
            <w:listItem w:displayText="1. Verksamhetens IT-behov 23.3-1688-2024" w:value="1. Verksamhetens IT-behov 23.3-1688-2024"/>
            <w:listItem w:displayText="2. Ledning av IT-projekt 23.3-2940-20" w:value="2. Ledning av IT-projekt 23.3-2940-20"/>
            <w:listItem w:displayText="3. Säkerhet i IT och IT-projekt 23.3-2940-20" w:value="3. Säkerhet i IT och IT-projekt 23.3-2940-20"/>
            <w:listItem w:displayText="4. Arkitektur och utveckling 23.3-2940-20" w:value="4. Arkitektur och utveckling 23.3-2940-20"/>
            <w:listItem w:displayText="5. IT-konsultlösningar  23.3-1688-2024" w:value="5. IT-konsultlösningar  23.3-1688-2024"/>
          </w:dropDownList>
        </w:sdtPr>
        <w:sdtEndPr/>
        <w:sdtContent>
          <w:r w:rsidR="00F67BBD">
            <w:t>1. Verksamhetens IT-behov 23.3-1688-2024</w:t>
          </w:r>
        </w:sdtContent>
      </w:sdt>
      <w:r w:rsidRPr="005375BD">
        <w:t>, att inkomma med anbud i överenstämmelse med kriterierna.</w:t>
      </w:r>
      <w:bookmarkEnd w:id="1"/>
      <w:bookmarkEnd w:id="2"/>
      <w:bookmarkEnd w:id="3"/>
      <w:r w:rsidRPr="005375BD">
        <w:t xml:space="preserve"> </w:t>
      </w:r>
    </w:p>
    <w:p w14:paraId="09ADA8F2" w14:textId="69B35941" w:rsidR="005E58CB" w:rsidRPr="005375BD" w:rsidRDefault="005E58CB" w:rsidP="005375BD">
      <w:pPr>
        <w:pStyle w:val="Rubrik2"/>
        <w:numPr>
          <w:ilvl w:val="1"/>
          <w:numId w:val="18"/>
        </w:numPr>
        <w:rPr>
          <w:color w:val="auto"/>
        </w:rPr>
      </w:pPr>
      <w:bookmarkStart w:id="4" w:name="_Toc235694369"/>
      <w:r w:rsidRPr="005375BD">
        <w:rPr>
          <w:color w:val="auto"/>
        </w:rPr>
        <w:t>Avropande myndighet</w:t>
      </w:r>
      <w:bookmarkEnd w:id="4"/>
    </w:p>
    <w:p w14:paraId="72A318AC" w14:textId="2F06C353" w:rsidR="00B239D8" w:rsidRDefault="00EB57DC" w:rsidP="00D0028F">
      <w:pPr>
        <w:spacing w:after="0"/>
      </w:pPr>
      <w:r w:rsidRPr="005375BD">
        <w:t>Trafikverket, HK, 781 87 Borlänge</w:t>
      </w:r>
    </w:p>
    <w:p w14:paraId="3484F0D7" w14:textId="563A94F6" w:rsidR="00EC0C0D" w:rsidRDefault="00B239D8" w:rsidP="00B239D8">
      <w:pPr>
        <w:tabs>
          <w:tab w:val="left" w:pos="2552"/>
          <w:tab w:val="left" w:pos="6631"/>
        </w:tabs>
        <w:spacing w:after="0"/>
      </w:pPr>
      <w:r>
        <w:t>Avropande enhet:</w:t>
      </w:r>
      <w:r w:rsidR="00EC0C0D" w:rsidRPr="005375BD">
        <w:tab/>
      </w:r>
      <w:sdt>
        <w:sdtPr>
          <w:id w:val="-701548884"/>
          <w:placeholder>
            <w:docPart w:val="AE37FE7197044B48BAB3EDC0F35C7FBA"/>
          </w:placeholder>
        </w:sdtPr>
        <w:sdtEndPr/>
        <w:sdtContent>
          <w:r w:rsidR="00F67BBD">
            <w:t>CIO Mål och analys</w:t>
          </w:r>
        </w:sdtContent>
      </w:sdt>
      <w:r>
        <w:tab/>
      </w:r>
    </w:p>
    <w:p w14:paraId="683A650B" w14:textId="033AAE28" w:rsidR="00B239D8" w:rsidRDefault="00B239D8" w:rsidP="00B239D8">
      <w:pPr>
        <w:tabs>
          <w:tab w:val="left" w:pos="2552"/>
          <w:tab w:val="left" w:pos="6631"/>
        </w:tabs>
        <w:spacing w:after="0"/>
      </w:pPr>
      <w:r>
        <w:t>Kontaktperson</w:t>
      </w:r>
      <w:r w:rsidRPr="005375BD">
        <w:t>:</w:t>
      </w:r>
      <w:r w:rsidRPr="005375BD">
        <w:tab/>
      </w:r>
      <w:sdt>
        <w:sdtPr>
          <w:id w:val="362017997"/>
          <w:placeholder>
            <w:docPart w:val="0E1A16DEBA5A40E7975B4463D80C6257"/>
          </w:placeholder>
        </w:sdtPr>
        <w:sdtEndPr/>
        <w:sdtContent>
          <w:r w:rsidR="00F67BBD">
            <w:t>Caroline Olsson</w:t>
          </w:r>
        </w:sdtContent>
      </w:sdt>
      <w:r w:rsidRPr="005375BD">
        <w:tab/>
      </w:r>
    </w:p>
    <w:p w14:paraId="09ADA8F7" w14:textId="0B995741" w:rsidR="00EB57DC" w:rsidRPr="005375BD" w:rsidRDefault="00EC0C0D" w:rsidP="00EC0C0D">
      <w:pPr>
        <w:tabs>
          <w:tab w:val="left" w:pos="2552"/>
        </w:tabs>
      </w:pPr>
      <w:r>
        <w:t>Ombud/kontraktstecknare:</w:t>
      </w:r>
      <w:r w:rsidRPr="005375BD">
        <w:t xml:space="preserve"> </w:t>
      </w:r>
      <w:r w:rsidRPr="005375BD">
        <w:tab/>
      </w:r>
      <w:sdt>
        <w:sdtPr>
          <w:id w:val="2003319531"/>
          <w:placeholder>
            <w:docPart w:val="26F81149DD924DAE8420541B34FDFA94"/>
          </w:placeholder>
        </w:sdtPr>
        <w:sdtEndPr/>
        <w:sdtContent>
          <w:sdt>
            <w:sdtPr>
              <w:id w:val="-1490243346"/>
              <w:placeholder>
                <w:docPart w:val="FBA3D194014B4F85824844C5BE69EB2E"/>
              </w:placeholder>
            </w:sdtPr>
            <w:sdtEndPr/>
            <w:sdtContent>
              <w:r w:rsidR="00F67BBD">
                <w:t>Bente Alexandersson</w:t>
              </w:r>
            </w:sdtContent>
          </w:sdt>
        </w:sdtContent>
      </w:sdt>
      <w:r w:rsidRPr="005375BD">
        <w:tab/>
      </w:r>
      <w:r w:rsidRPr="005375BD">
        <w:rPr>
          <w:highlight w:val="yellow"/>
        </w:rPr>
        <w:br/>
      </w:r>
      <w:r>
        <w:t>Inköpare</w:t>
      </w:r>
      <w:r w:rsidRPr="005375BD">
        <w:t>:</w:t>
      </w:r>
      <w:r w:rsidRPr="005375BD">
        <w:tab/>
      </w:r>
      <w:sdt>
        <w:sdtPr>
          <w:id w:val="280628328"/>
          <w:placeholder>
            <w:docPart w:val="20B72197DF6D4E38A9B6085D13AA3976"/>
          </w:placeholder>
        </w:sdtPr>
        <w:sdtEndPr/>
        <w:sdtContent>
          <w:r w:rsidR="00605D34">
            <w:t>Åsa Johansson</w:t>
          </w:r>
          <w:r w:rsidR="00036AA4">
            <w:t>, ILvti</w:t>
          </w:r>
        </w:sdtContent>
      </w:sdt>
      <w:r w:rsidR="001D0EA9" w:rsidRPr="005375BD">
        <w:tab/>
      </w:r>
    </w:p>
    <w:p w14:paraId="5F67EB3E" w14:textId="4AB2DD80" w:rsidR="008A2B29" w:rsidRPr="005375BD" w:rsidRDefault="005E58CB" w:rsidP="005375BD">
      <w:pPr>
        <w:pStyle w:val="Rubrik2"/>
        <w:numPr>
          <w:ilvl w:val="1"/>
          <w:numId w:val="18"/>
        </w:numPr>
        <w:rPr>
          <w:color w:val="auto"/>
        </w:rPr>
      </w:pPr>
      <w:bookmarkStart w:id="5" w:name="_Toc235694370"/>
      <w:r w:rsidRPr="005375BD">
        <w:rPr>
          <w:color w:val="auto"/>
        </w:rPr>
        <w:t>Kompetensområde, roll och nivå</w:t>
      </w:r>
      <w:bookmarkEnd w:id="5"/>
    </w:p>
    <w:p w14:paraId="09ADA8FC" w14:textId="04228EBF" w:rsidR="00EB57DC" w:rsidRPr="005375BD" w:rsidRDefault="00EB57DC" w:rsidP="00D0028F">
      <w:pPr>
        <w:tabs>
          <w:tab w:val="left" w:pos="2552"/>
        </w:tabs>
        <w:spacing w:after="0"/>
      </w:pPr>
      <w:r w:rsidRPr="005375BD">
        <w:t>Avropet avser:</w:t>
      </w:r>
      <w:r w:rsidR="0024420C" w:rsidRPr="005375BD">
        <w:t xml:space="preserve"> </w:t>
      </w:r>
      <w:r w:rsidR="0024420C" w:rsidRPr="005375BD">
        <w:tab/>
      </w:r>
      <w:sdt>
        <w:sdtPr>
          <w:id w:val="1201904559"/>
          <w:placeholder>
            <w:docPart w:val="DefaultPlaceholder_-1854013440"/>
          </w:placeholder>
        </w:sdtPr>
        <w:sdtEndPr/>
        <w:sdtContent>
          <w:r w:rsidR="00F67BBD">
            <w:t>SPC Konsult</w:t>
          </w:r>
        </w:sdtContent>
      </w:sdt>
      <w:r w:rsidR="00E92687" w:rsidRPr="005375BD">
        <w:tab/>
      </w:r>
      <w:r w:rsidRPr="005375BD">
        <w:rPr>
          <w:highlight w:val="yellow"/>
        </w:rPr>
        <w:br/>
      </w:r>
      <w:r w:rsidR="001D0EA9" w:rsidRPr="005375BD">
        <w:t>Kompetensområde</w:t>
      </w:r>
      <w:r w:rsidR="0024420C" w:rsidRPr="005375BD">
        <w:t>:</w:t>
      </w:r>
      <w:r w:rsidR="00E36135" w:rsidRPr="005375BD">
        <w:tab/>
      </w:r>
      <w:sdt>
        <w:sdtPr>
          <w:id w:val="-2102323607"/>
          <w:placeholder>
            <w:docPart w:val="4B08B9F2646B4C50B486907D56398A39"/>
          </w:placeholder>
        </w:sdtPr>
        <w:sdtEndPr/>
        <w:sdtContent>
          <w:r w:rsidR="00F67BBD">
            <w:t>Verksamhetens it behov</w:t>
          </w:r>
        </w:sdtContent>
      </w:sdt>
    </w:p>
    <w:p w14:paraId="09ADA8FD" w14:textId="5134425C" w:rsidR="001D0EA9" w:rsidRPr="005375BD" w:rsidRDefault="001D0EA9" w:rsidP="00EB57DC">
      <w:pPr>
        <w:tabs>
          <w:tab w:val="left" w:pos="2552"/>
        </w:tabs>
      </w:pPr>
      <w:r w:rsidRPr="005375BD">
        <w:t>Roll:</w:t>
      </w:r>
      <w:r w:rsidR="00E36135" w:rsidRPr="005375BD">
        <w:tab/>
      </w:r>
      <w:sdt>
        <w:sdtPr>
          <w:id w:val="-830902330"/>
          <w:placeholder>
            <w:docPart w:val="5CED254A11D14169B90B99EB16C30118"/>
          </w:placeholder>
        </w:sdtPr>
        <w:sdtEndPr/>
        <w:sdtContent>
          <w:r w:rsidR="00F67BBD">
            <w:t>1.2.5 Metodstöd</w:t>
          </w:r>
        </w:sdtContent>
      </w:sdt>
      <w:r w:rsidR="000B57B2" w:rsidRPr="005375BD">
        <w:br/>
        <w:t>Nivå:</w:t>
      </w:r>
      <w:r w:rsidR="0024420C" w:rsidRPr="005375BD">
        <w:t xml:space="preserve"> </w:t>
      </w:r>
      <w:r w:rsidR="0024420C" w:rsidRPr="005375BD">
        <w:tab/>
      </w:r>
      <w:sdt>
        <w:sdtPr>
          <w:alias w:val="Nivå"/>
          <w:tag w:val="Nivå"/>
          <w:id w:val="-1642416513"/>
          <w:placeholder>
            <w:docPart w:val="DefaultPlaceholder_-1854013438"/>
          </w:placeholder>
          <w15:color w:val="00FF00"/>
          <w:comboBox>
            <w:listItem w:displayText="Välj nivå" w:value="Välj nivå"/>
            <w:listItem w:displayText="Nivå 2" w:value="Nivå 2"/>
            <w:listItem w:displayText="Nivå 3" w:value="Nivå 3"/>
            <w:listItem w:displayText="Nivå 4" w:value="Nivå 4"/>
            <w:listItem w:displayText="Nivå 5" w:value="Nivå 5"/>
          </w:comboBox>
        </w:sdtPr>
        <w:sdtEndPr/>
        <w:sdtContent>
          <w:r w:rsidR="00F67BBD">
            <w:t>Nivå 3</w:t>
          </w:r>
        </w:sdtContent>
      </w:sdt>
    </w:p>
    <w:p w14:paraId="09ADA903" w14:textId="40FB9ECB" w:rsidR="00EB57DC" w:rsidRDefault="00EB57DC" w:rsidP="006B3BEF">
      <w:pPr>
        <w:tabs>
          <w:tab w:val="left" w:pos="2552"/>
        </w:tabs>
        <w:jc w:val="both"/>
      </w:pPr>
      <w:r w:rsidRPr="005375BD">
        <w:t>Ramavtalsleverantörens offererade konsult ska motsvara den angivna rollen och nivån genom utbildning och erfarenhet eller ha förvärvat motsvarande kunskaper på annat sätt.</w:t>
      </w:r>
    </w:p>
    <w:tbl>
      <w:tblPr>
        <w:tblW w:w="776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63"/>
      </w:tblGrid>
      <w:tr w:rsidR="005375BD" w:rsidRPr="005375BD" w14:paraId="09ADA905" w14:textId="77777777" w:rsidTr="00492D18">
        <w:tc>
          <w:tcPr>
            <w:tcW w:w="7763" w:type="dxa"/>
            <w:tcBorders>
              <w:top w:val="single" w:sz="4" w:space="0" w:color="4F81BD"/>
            </w:tcBorders>
            <w:tcMar>
              <w:left w:w="108" w:type="dxa"/>
              <w:right w:w="108" w:type="dxa"/>
            </w:tcMar>
          </w:tcPr>
          <w:p w14:paraId="09ADA904" w14:textId="3F64D211" w:rsidR="00CF17D5" w:rsidRPr="005375BD" w:rsidRDefault="00ED6A74" w:rsidP="00492D18">
            <w:pPr>
              <w:pStyle w:val="Normaltindrag"/>
              <w:spacing w:before="60" w:after="60"/>
              <w:ind w:left="0"/>
              <w:rPr>
                <w:rFonts w:ascii="Century Gothic" w:hAnsi="Century Gothic" w:cs="Arial"/>
                <w:i/>
                <w:sz w:val="18"/>
                <w:szCs w:val="18"/>
              </w:rPr>
            </w:pPr>
            <w:r w:rsidRPr="00110C8B">
              <w:rPr>
                <w:rFonts w:ascii="Century Gothic" w:hAnsi="Century Gothic" w:cs="Arial"/>
                <w:i/>
                <w:sz w:val="18"/>
                <w:szCs w:val="18"/>
              </w:rPr>
              <w:t>Redovisning av ovanstående krav genom exempel eller utdrag av genomförda uppdrag</w:t>
            </w:r>
          </w:p>
        </w:tc>
      </w:tr>
      <w:tr w:rsidR="005375BD" w:rsidRPr="005375BD" w14:paraId="09ADA907" w14:textId="77777777" w:rsidTr="00492D18">
        <w:trPr>
          <w:trHeight w:val="1544"/>
        </w:trPr>
        <w:tc>
          <w:tcPr>
            <w:tcW w:w="7763" w:type="dxa"/>
            <w:tcMar>
              <w:left w:w="108" w:type="dxa"/>
              <w:right w:w="108" w:type="dxa"/>
            </w:tcMar>
          </w:tcPr>
          <w:p w14:paraId="09ADA906" w14:textId="77777777" w:rsidR="00CF17D5" w:rsidRPr="005375BD" w:rsidRDefault="00CF17D5" w:rsidP="00492D18">
            <w:pPr>
              <w:pStyle w:val="Normaltindrag"/>
              <w:spacing w:before="60" w:after="60"/>
              <w:ind w:left="0"/>
            </w:pPr>
            <w:r w:rsidRPr="005375BD">
              <w:rPr>
                <w:rFonts w:ascii="Century Gothic" w:hAnsi="Century Gothic" w:cs="Arial"/>
                <w:sz w:val="18"/>
                <w:szCs w:val="18"/>
              </w:rPr>
              <w:fldChar w:fldCharType="begin">
                <w:ffData>
                  <w:name w:val="Text1"/>
                  <w:enabled/>
                  <w:calcOnExit w:val="0"/>
                  <w:textInput/>
                </w:ffData>
              </w:fldChar>
            </w:r>
            <w:r w:rsidRPr="005375BD">
              <w:rPr>
                <w:rFonts w:ascii="Century Gothic" w:hAnsi="Century Gothic" w:cs="Arial"/>
                <w:sz w:val="18"/>
                <w:szCs w:val="18"/>
              </w:rPr>
              <w:instrText xml:space="preserve"> FORMTEXT </w:instrText>
            </w:r>
            <w:r w:rsidRPr="005375BD">
              <w:rPr>
                <w:rFonts w:ascii="Century Gothic" w:hAnsi="Century Gothic" w:cs="Arial"/>
                <w:sz w:val="18"/>
                <w:szCs w:val="18"/>
              </w:rPr>
            </w:r>
            <w:r w:rsidRPr="005375BD">
              <w:rPr>
                <w:rFonts w:ascii="Century Gothic" w:hAnsi="Century Gothic" w:cs="Arial"/>
                <w:sz w:val="18"/>
                <w:szCs w:val="18"/>
              </w:rPr>
              <w:fldChar w:fldCharType="separate"/>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sz w:val="18"/>
                <w:szCs w:val="18"/>
              </w:rPr>
              <w:fldChar w:fldCharType="end"/>
            </w:r>
          </w:p>
        </w:tc>
      </w:tr>
    </w:tbl>
    <w:p w14:paraId="09ADA908" w14:textId="32776AC7" w:rsidR="00CF17D5" w:rsidRPr="005375BD" w:rsidRDefault="00CF17D5" w:rsidP="008A2B29">
      <w:pPr>
        <w:tabs>
          <w:tab w:val="left" w:pos="2552"/>
        </w:tabs>
        <w:spacing w:after="0"/>
      </w:pPr>
    </w:p>
    <w:p w14:paraId="1FC6CCB8" w14:textId="3014EEBE" w:rsidR="008A2B29" w:rsidRPr="005375BD" w:rsidRDefault="008A2B29" w:rsidP="005375BD">
      <w:pPr>
        <w:pStyle w:val="Rubrik2"/>
        <w:numPr>
          <w:ilvl w:val="1"/>
          <w:numId w:val="18"/>
        </w:numPr>
        <w:rPr>
          <w:color w:val="auto"/>
        </w:rPr>
      </w:pPr>
      <w:bookmarkStart w:id="6" w:name="_Toc235694371"/>
      <w:r w:rsidRPr="005375BD">
        <w:rPr>
          <w:color w:val="auto"/>
        </w:rPr>
        <w:t>Förnyad kontroll av leverantörskrav (ESPD)</w:t>
      </w:r>
      <w:bookmarkEnd w:id="6"/>
    </w:p>
    <w:p w14:paraId="3A307738" w14:textId="0313EF8A" w:rsidR="00406768" w:rsidRPr="005375BD" w:rsidRDefault="00406768" w:rsidP="006B3BEF">
      <w:pPr>
        <w:jc w:val="both"/>
        <w:rPr>
          <w:lang w:eastAsia="sv-SE"/>
        </w:rPr>
      </w:pPr>
      <w:r w:rsidRPr="005375BD">
        <w:rPr>
          <w:lang w:eastAsia="sv-SE"/>
        </w:rPr>
        <w:t xml:space="preserve">Enligt 15 kap. 4 § LOU krävs en ny leverantörskontroll, bl.a. av kvalificeringskraven, vid avrop genom förnyad konkurrensutsättning från ramavtal. Denna kontrollskyldighet ansvarar Kammarkollegiet för genom att löpande genomföra leverantörsprövning under hela ramavtalsperioden. </w:t>
      </w:r>
    </w:p>
    <w:p w14:paraId="705A68FF" w14:textId="50E36ABF" w:rsidR="00406768" w:rsidRPr="005375BD" w:rsidRDefault="00406768" w:rsidP="006B3BEF">
      <w:pPr>
        <w:jc w:val="both"/>
        <w:rPr>
          <w:lang w:eastAsia="sv-SE"/>
        </w:rPr>
      </w:pPr>
      <w:r w:rsidRPr="005375BD">
        <w:rPr>
          <w:lang w:eastAsia="sv-SE"/>
        </w:rPr>
        <w:t xml:space="preserve">Av ramavtalsleverantörens avropssvar ska framgå att i ramavtalsupphandlingen lämnad </w:t>
      </w:r>
      <w:r w:rsidR="008A2B29" w:rsidRPr="005375BD">
        <w:rPr>
          <w:lang w:eastAsia="sv-SE"/>
        </w:rPr>
        <w:t>e</w:t>
      </w:r>
      <w:r w:rsidRPr="005375BD">
        <w:rPr>
          <w:lang w:eastAsia="sv-SE"/>
        </w:rPr>
        <w:t>genförsäkran fortfarande är korrekt samt att ingivna bevis fortfarande är aktuella.</w:t>
      </w:r>
    </w:p>
    <w:p w14:paraId="577AEDAE" w14:textId="77777777" w:rsidR="00406768" w:rsidRPr="005375BD" w:rsidRDefault="00406768" w:rsidP="008A2B29">
      <w:pPr>
        <w:spacing w:after="0"/>
        <w:rPr>
          <w:lang w:eastAsia="sv-SE"/>
        </w:rPr>
      </w:pPr>
      <w:r w:rsidRPr="005375BD">
        <w:rPr>
          <w:lang w:eastAsia="sv-SE"/>
        </w:rPr>
        <w:t>Leverantören ska besvara följande frågor:</w:t>
      </w:r>
    </w:p>
    <w:p w14:paraId="21FD0D8C" w14:textId="77777777" w:rsidR="00406768" w:rsidRPr="005375BD" w:rsidRDefault="00406768" w:rsidP="00406768">
      <w:pPr>
        <w:pStyle w:val="Numreradlista"/>
        <w:rPr>
          <w:rFonts w:asciiTheme="minorHAnsi" w:hAnsiTheme="minorHAnsi"/>
          <w:sz w:val="22"/>
          <w:szCs w:val="22"/>
          <w:lang w:eastAsia="sv-SE"/>
        </w:rPr>
      </w:pPr>
      <w:r w:rsidRPr="005375BD">
        <w:rPr>
          <w:rFonts w:asciiTheme="minorHAnsi" w:hAnsiTheme="minorHAnsi"/>
          <w:sz w:val="22"/>
          <w:szCs w:val="22"/>
          <w:lang w:eastAsia="sv-SE"/>
        </w:rPr>
        <w:t>Är i ramavtalsupphandlingen lämnad egenförsäkran fortfarande korrekt?</w:t>
      </w:r>
      <w:r w:rsidRPr="005375BD">
        <w:rPr>
          <w:rFonts w:asciiTheme="minorHAnsi" w:hAnsiTheme="minorHAnsi"/>
          <w:sz w:val="22"/>
          <w:szCs w:val="22"/>
          <w:lang w:eastAsia="sv-SE"/>
        </w:rPr>
        <w:br/>
        <w:t xml:space="preserve">Ja </w:t>
      </w:r>
      <w:sdt>
        <w:sdtPr>
          <w:rPr>
            <w:rFonts w:asciiTheme="minorHAnsi" w:hAnsiTheme="minorHAnsi"/>
            <w:sz w:val="22"/>
            <w:szCs w:val="22"/>
            <w:lang w:eastAsia="sv-SE"/>
          </w:rPr>
          <w:id w:val="1398020884"/>
          <w14:checkbox>
            <w14:checked w14:val="0"/>
            <w14:checkedState w14:val="2612" w14:font="MS Gothic"/>
            <w14:uncheckedState w14:val="2610" w14:font="MS Gothic"/>
          </w14:checkbox>
        </w:sdtPr>
        <w:sdtEndPr/>
        <w:sdtContent>
          <w:r w:rsidRPr="005375BD">
            <w:rPr>
              <w:rFonts w:ascii="MS Gothic" w:eastAsia="MS Gothic" w:hAnsi="MS Gothic" w:hint="eastAsia"/>
              <w:sz w:val="22"/>
              <w:szCs w:val="22"/>
              <w:lang w:eastAsia="sv-SE"/>
            </w:rPr>
            <w:t>☐</w:t>
          </w:r>
        </w:sdtContent>
      </w:sdt>
      <w:r w:rsidRPr="005375BD">
        <w:rPr>
          <w:rFonts w:asciiTheme="minorHAnsi" w:hAnsiTheme="minorHAnsi"/>
          <w:sz w:val="22"/>
          <w:szCs w:val="22"/>
          <w:lang w:eastAsia="sv-SE"/>
        </w:rPr>
        <w:tab/>
        <w:t xml:space="preserve">Nej </w:t>
      </w:r>
      <w:sdt>
        <w:sdtPr>
          <w:rPr>
            <w:rFonts w:asciiTheme="minorHAnsi" w:hAnsiTheme="minorHAnsi"/>
            <w:sz w:val="22"/>
            <w:szCs w:val="22"/>
            <w:lang w:eastAsia="sv-SE"/>
          </w:rPr>
          <w:id w:val="601611650"/>
          <w14:checkbox>
            <w14:checked w14:val="0"/>
            <w14:checkedState w14:val="2612" w14:font="MS Gothic"/>
            <w14:uncheckedState w14:val="2610" w14:font="MS Gothic"/>
          </w14:checkbox>
        </w:sdtPr>
        <w:sdtEndPr/>
        <w:sdtContent>
          <w:r w:rsidRPr="005375BD">
            <w:rPr>
              <w:rFonts w:ascii="Segoe UI Symbol" w:hAnsi="Segoe UI Symbol" w:cs="Segoe UI Symbol"/>
              <w:sz w:val="22"/>
              <w:szCs w:val="22"/>
              <w:lang w:eastAsia="sv-SE"/>
            </w:rPr>
            <w:t>☐</w:t>
          </w:r>
        </w:sdtContent>
      </w:sdt>
    </w:p>
    <w:p w14:paraId="03FD6577" w14:textId="77777777" w:rsidR="00406768" w:rsidRPr="005375BD" w:rsidRDefault="00406768" w:rsidP="00406768">
      <w:pPr>
        <w:pStyle w:val="Numreradlista"/>
        <w:rPr>
          <w:rFonts w:asciiTheme="minorHAnsi" w:hAnsiTheme="minorHAnsi"/>
          <w:sz w:val="22"/>
          <w:szCs w:val="22"/>
          <w:lang w:eastAsia="sv-SE"/>
        </w:rPr>
      </w:pPr>
      <w:r w:rsidRPr="005375BD">
        <w:rPr>
          <w:rFonts w:asciiTheme="minorHAnsi" w:hAnsiTheme="minorHAnsi"/>
          <w:sz w:val="22"/>
          <w:szCs w:val="22"/>
          <w:lang w:eastAsia="sv-SE"/>
        </w:rPr>
        <w:lastRenderedPageBreak/>
        <w:t>Är i ramavtalsupphandlingen ingivna bevis, såsom Sanningsförsäkran avseende uteslutningsgrunder (gällande leverantören och ev. åberopade företag) fortfarande aktuella?</w:t>
      </w:r>
      <w:r w:rsidRPr="005375BD">
        <w:rPr>
          <w:rFonts w:asciiTheme="minorHAnsi" w:hAnsiTheme="minorHAnsi"/>
          <w:sz w:val="22"/>
          <w:szCs w:val="22"/>
          <w:lang w:eastAsia="sv-SE"/>
        </w:rPr>
        <w:br/>
        <w:t xml:space="preserve">Ja </w:t>
      </w:r>
      <w:sdt>
        <w:sdtPr>
          <w:rPr>
            <w:rFonts w:asciiTheme="minorHAnsi" w:hAnsiTheme="minorHAnsi"/>
            <w:sz w:val="22"/>
            <w:szCs w:val="22"/>
            <w:lang w:eastAsia="sv-SE"/>
          </w:rPr>
          <w:id w:val="1088728824"/>
          <w14:checkbox>
            <w14:checked w14:val="0"/>
            <w14:checkedState w14:val="2612" w14:font="MS Gothic"/>
            <w14:uncheckedState w14:val="2610" w14:font="MS Gothic"/>
          </w14:checkbox>
        </w:sdtPr>
        <w:sdtEndPr/>
        <w:sdtContent>
          <w:r w:rsidRPr="005375BD">
            <w:rPr>
              <w:rFonts w:ascii="Segoe UI Symbol" w:hAnsi="Segoe UI Symbol" w:cs="Segoe UI Symbol"/>
              <w:sz w:val="22"/>
              <w:szCs w:val="22"/>
              <w:lang w:eastAsia="sv-SE"/>
            </w:rPr>
            <w:t>☐</w:t>
          </w:r>
        </w:sdtContent>
      </w:sdt>
      <w:r w:rsidRPr="005375BD">
        <w:rPr>
          <w:rFonts w:asciiTheme="minorHAnsi" w:hAnsiTheme="minorHAnsi"/>
          <w:sz w:val="22"/>
          <w:szCs w:val="22"/>
          <w:lang w:eastAsia="sv-SE"/>
        </w:rPr>
        <w:tab/>
        <w:t xml:space="preserve">Nej </w:t>
      </w:r>
      <w:sdt>
        <w:sdtPr>
          <w:rPr>
            <w:rFonts w:asciiTheme="minorHAnsi" w:hAnsiTheme="minorHAnsi"/>
            <w:sz w:val="22"/>
            <w:szCs w:val="22"/>
            <w:lang w:eastAsia="sv-SE"/>
          </w:rPr>
          <w:id w:val="-1154296211"/>
          <w14:checkbox>
            <w14:checked w14:val="0"/>
            <w14:checkedState w14:val="2612" w14:font="MS Gothic"/>
            <w14:uncheckedState w14:val="2610" w14:font="MS Gothic"/>
          </w14:checkbox>
        </w:sdtPr>
        <w:sdtEndPr/>
        <w:sdtContent>
          <w:r w:rsidRPr="005375BD">
            <w:rPr>
              <w:rFonts w:ascii="Segoe UI Symbol" w:hAnsi="Segoe UI Symbol" w:cs="Segoe UI Symbol"/>
              <w:sz w:val="22"/>
              <w:szCs w:val="22"/>
              <w:lang w:eastAsia="sv-SE"/>
            </w:rPr>
            <w:t>☐</w:t>
          </w:r>
        </w:sdtContent>
      </w:sdt>
    </w:p>
    <w:p w14:paraId="2B2A4326" w14:textId="77777777" w:rsidR="00406768" w:rsidRPr="005375BD" w:rsidRDefault="00406768" w:rsidP="00406768">
      <w:pPr>
        <w:pStyle w:val="Numreradlista"/>
        <w:rPr>
          <w:rFonts w:asciiTheme="minorHAnsi" w:hAnsiTheme="minorHAnsi"/>
          <w:sz w:val="22"/>
          <w:szCs w:val="22"/>
          <w:lang w:eastAsia="sv-SE"/>
        </w:rPr>
      </w:pPr>
      <w:r w:rsidRPr="005375BD">
        <w:rPr>
          <w:rFonts w:asciiTheme="minorHAnsi" w:hAnsiTheme="minorHAnsi"/>
          <w:sz w:val="22"/>
          <w:szCs w:val="22"/>
          <w:lang w:eastAsia="sv-SE"/>
        </w:rPr>
        <w:t xml:space="preserve">Har ni säkerställt att åberopade företag inte omfattas av någon uteslutningsgrund? </w:t>
      </w:r>
      <w:r w:rsidRPr="005375BD">
        <w:rPr>
          <w:rFonts w:asciiTheme="minorHAnsi" w:hAnsiTheme="minorHAnsi"/>
          <w:sz w:val="22"/>
          <w:szCs w:val="22"/>
          <w:lang w:eastAsia="sv-SE"/>
        </w:rPr>
        <w:br/>
        <w:t xml:space="preserve">Ja </w:t>
      </w:r>
      <w:sdt>
        <w:sdtPr>
          <w:rPr>
            <w:rFonts w:asciiTheme="minorHAnsi" w:hAnsiTheme="minorHAnsi"/>
            <w:sz w:val="22"/>
            <w:szCs w:val="22"/>
            <w:lang w:eastAsia="sv-SE"/>
          </w:rPr>
          <w:id w:val="-2063395607"/>
          <w14:checkbox>
            <w14:checked w14:val="0"/>
            <w14:checkedState w14:val="2612" w14:font="MS Gothic"/>
            <w14:uncheckedState w14:val="2610" w14:font="MS Gothic"/>
          </w14:checkbox>
        </w:sdtPr>
        <w:sdtEndPr/>
        <w:sdtContent>
          <w:r w:rsidRPr="005375BD">
            <w:rPr>
              <w:rFonts w:ascii="Segoe UI Symbol" w:hAnsi="Segoe UI Symbol" w:cs="Segoe UI Symbol"/>
              <w:sz w:val="22"/>
              <w:szCs w:val="22"/>
              <w:lang w:eastAsia="sv-SE"/>
            </w:rPr>
            <w:t>☐</w:t>
          </w:r>
        </w:sdtContent>
      </w:sdt>
      <w:r w:rsidRPr="005375BD">
        <w:rPr>
          <w:rFonts w:asciiTheme="minorHAnsi" w:hAnsiTheme="minorHAnsi"/>
          <w:sz w:val="22"/>
          <w:szCs w:val="22"/>
          <w:lang w:eastAsia="sv-SE"/>
        </w:rPr>
        <w:tab/>
        <w:t xml:space="preserve">Nej </w:t>
      </w:r>
      <w:sdt>
        <w:sdtPr>
          <w:rPr>
            <w:rFonts w:asciiTheme="minorHAnsi" w:hAnsiTheme="minorHAnsi"/>
            <w:sz w:val="22"/>
            <w:szCs w:val="22"/>
            <w:lang w:eastAsia="sv-SE"/>
          </w:rPr>
          <w:id w:val="1858072732"/>
          <w14:checkbox>
            <w14:checked w14:val="0"/>
            <w14:checkedState w14:val="2612" w14:font="MS Gothic"/>
            <w14:uncheckedState w14:val="2610" w14:font="MS Gothic"/>
          </w14:checkbox>
        </w:sdtPr>
        <w:sdtEndPr/>
        <w:sdtContent>
          <w:r w:rsidRPr="005375BD">
            <w:rPr>
              <w:rFonts w:ascii="Segoe UI Symbol" w:hAnsi="Segoe UI Symbol" w:cs="Segoe UI Symbol"/>
              <w:sz w:val="22"/>
              <w:szCs w:val="22"/>
              <w:lang w:eastAsia="sv-SE"/>
            </w:rPr>
            <w:t>☐</w:t>
          </w:r>
        </w:sdtContent>
      </w:sdt>
    </w:p>
    <w:p w14:paraId="0F5ED622" w14:textId="51870063" w:rsidR="00406768" w:rsidRPr="005375BD" w:rsidRDefault="008A2B29" w:rsidP="005375BD">
      <w:pPr>
        <w:pStyle w:val="Rubrik2"/>
        <w:numPr>
          <w:ilvl w:val="1"/>
          <w:numId w:val="18"/>
        </w:numPr>
        <w:rPr>
          <w:color w:val="auto"/>
        </w:rPr>
      </w:pPr>
      <w:bookmarkStart w:id="7" w:name="_Toc235694372"/>
      <w:bookmarkStart w:id="8" w:name="_Toc147410310"/>
      <w:r w:rsidRPr="005375BD">
        <w:rPr>
          <w:color w:val="auto"/>
        </w:rPr>
        <w:t>Uppgift om underleverantörer</w:t>
      </w:r>
      <w:bookmarkEnd w:id="7"/>
      <w:r w:rsidR="00406768" w:rsidRPr="005375BD">
        <w:rPr>
          <w:color w:val="auto"/>
        </w:rPr>
        <w:tab/>
      </w:r>
      <w:bookmarkEnd w:id="8"/>
    </w:p>
    <w:p w14:paraId="56D43DAF" w14:textId="77777777" w:rsidR="00406768" w:rsidRPr="005375BD" w:rsidRDefault="00406768" w:rsidP="006B3BEF">
      <w:pPr>
        <w:spacing w:line="240" w:lineRule="auto"/>
        <w:jc w:val="both"/>
        <w:rPr>
          <w:lang w:eastAsia="sv-SE"/>
        </w:rPr>
      </w:pPr>
      <w:r w:rsidRPr="005375BD">
        <w:rPr>
          <w:lang w:eastAsia="sv-SE"/>
        </w:rPr>
        <w:t xml:space="preserve">Leverantören ska redogöra för vilka underleverantör/er som kommer att medverka till fullgörandet av kontraktet. Av redogörelsen ska även framgå vilka delar underleverantörerna fullgör. Med Underleverantör avses en juridisk eller fysisk person som Ramavtalsleverantören anlitar för att fullgöra hela eller delar av det åtagande som följer av Ramavtalet och Kontrakt. </w:t>
      </w:r>
    </w:p>
    <w:tbl>
      <w:tblPr>
        <w:tblW w:w="776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63"/>
      </w:tblGrid>
      <w:tr w:rsidR="005375BD" w:rsidRPr="005375BD" w14:paraId="262F3BC9" w14:textId="77777777" w:rsidTr="000C249E">
        <w:tc>
          <w:tcPr>
            <w:tcW w:w="7763" w:type="dxa"/>
            <w:tcBorders>
              <w:top w:val="single" w:sz="4" w:space="0" w:color="4F81BD"/>
            </w:tcBorders>
            <w:tcMar>
              <w:left w:w="108" w:type="dxa"/>
              <w:right w:w="108" w:type="dxa"/>
            </w:tcMar>
          </w:tcPr>
          <w:p w14:paraId="274F3EF6" w14:textId="77777777" w:rsidR="00406768" w:rsidRPr="005375BD" w:rsidRDefault="00406768" w:rsidP="000C249E">
            <w:pPr>
              <w:pStyle w:val="Normaltindrag"/>
              <w:spacing w:before="60" w:after="60"/>
              <w:ind w:left="0"/>
              <w:rPr>
                <w:rFonts w:ascii="Century Gothic" w:hAnsi="Century Gothic" w:cs="Arial"/>
                <w:i/>
                <w:sz w:val="18"/>
                <w:szCs w:val="18"/>
              </w:rPr>
            </w:pPr>
            <w:r w:rsidRPr="005375BD">
              <w:rPr>
                <w:rFonts w:ascii="Century Gothic" w:hAnsi="Century Gothic" w:cs="Arial"/>
                <w:i/>
                <w:sz w:val="18"/>
                <w:szCs w:val="18"/>
              </w:rPr>
              <w:t xml:space="preserve">Redovisning av ovanstående uppgift. </w:t>
            </w:r>
          </w:p>
        </w:tc>
      </w:tr>
      <w:tr w:rsidR="005375BD" w:rsidRPr="005375BD" w14:paraId="356CE091" w14:textId="77777777" w:rsidTr="000C249E">
        <w:trPr>
          <w:trHeight w:val="1544"/>
        </w:trPr>
        <w:tc>
          <w:tcPr>
            <w:tcW w:w="7763" w:type="dxa"/>
            <w:tcMar>
              <w:left w:w="108" w:type="dxa"/>
              <w:right w:w="108" w:type="dxa"/>
            </w:tcMar>
          </w:tcPr>
          <w:p w14:paraId="7D154E61" w14:textId="77777777" w:rsidR="00406768" w:rsidRPr="005375BD" w:rsidRDefault="00406768" w:rsidP="000C249E">
            <w:pPr>
              <w:pStyle w:val="Normaltindrag"/>
              <w:spacing w:before="60" w:after="60"/>
              <w:ind w:left="0"/>
            </w:pPr>
            <w:r w:rsidRPr="005375BD">
              <w:rPr>
                <w:rFonts w:ascii="Century Gothic" w:hAnsi="Century Gothic" w:cs="Arial"/>
                <w:sz w:val="18"/>
                <w:szCs w:val="18"/>
              </w:rPr>
              <w:fldChar w:fldCharType="begin">
                <w:ffData>
                  <w:name w:val="Text1"/>
                  <w:enabled/>
                  <w:calcOnExit w:val="0"/>
                  <w:textInput/>
                </w:ffData>
              </w:fldChar>
            </w:r>
            <w:r w:rsidRPr="005375BD">
              <w:rPr>
                <w:rFonts w:ascii="Century Gothic" w:hAnsi="Century Gothic" w:cs="Arial"/>
                <w:sz w:val="18"/>
                <w:szCs w:val="18"/>
              </w:rPr>
              <w:instrText xml:space="preserve"> FORMTEXT </w:instrText>
            </w:r>
            <w:r w:rsidRPr="005375BD">
              <w:rPr>
                <w:rFonts w:ascii="Century Gothic" w:hAnsi="Century Gothic" w:cs="Arial"/>
                <w:sz w:val="18"/>
                <w:szCs w:val="18"/>
              </w:rPr>
            </w:r>
            <w:r w:rsidRPr="005375BD">
              <w:rPr>
                <w:rFonts w:ascii="Century Gothic" w:hAnsi="Century Gothic" w:cs="Arial"/>
                <w:sz w:val="18"/>
                <w:szCs w:val="18"/>
              </w:rPr>
              <w:fldChar w:fldCharType="separate"/>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sz w:val="18"/>
                <w:szCs w:val="18"/>
              </w:rPr>
              <w:fldChar w:fldCharType="end"/>
            </w:r>
          </w:p>
        </w:tc>
      </w:tr>
    </w:tbl>
    <w:p w14:paraId="2A4810EA" w14:textId="3C71FC7B" w:rsidR="006C6D8D" w:rsidRPr="005375BD" w:rsidRDefault="00406768" w:rsidP="006B3BEF">
      <w:pPr>
        <w:spacing w:before="240"/>
        <w:jc w:val="both"/>
      </w:pPr>
      <w:r w:rsidRPr="005375BD">
        <w:t>Säkerhetsskyddsklassificerade uppgifter får inte lämnas till en utländsk leverantör om inte Sverige har ingått ett internationellt säkerhetsskyddsåtagande med den andra staten (GSA) och leverantören har godkänts genom en kontroll enligt den andra statens säkerhetsskyddslagstiftning. Kravet gäller även underleverantörer. Om Trafikverket vid kontroll finner att det saknas giltigt GSA mellan Sverige och den stat där anbudsgivaren har sitt säte kommer anbudet inte att tas upp till prövning.</w:t>
      </w:r>
    </w:p>
    <w:p w14:paraId="6114854A" w14:textId="282DC231" w:rsidR="001F09ED" w:rsidRPr="009C28AC" w:rsidRDefault="0019597E" w:rsidP="00B94B8A">
      <w:pPr>
        <w:pStyle w:val="Rubrik1"/>
        <w:numPr>
          <w:ilvl w:val="0"/>
          <w:numId w:val="18"/>
        </w:numPr>
        <w:rPr>
          <w:color w:val="auto"/>
        </w:rPr>
      </w:pPr>
      <w:bookmarkStart w:id="9" w:name="_Toc49933106"/>
      <w:bookmarkStart w:id="10" w:name="_Toc235694373"/>
      <w:r w:rsidRPr="005375BD">
        <w:rPr>
          <w:color w:val="auto"/>
        </w:rPr>
        <w:t>Uppdragsbeskrivning</w:t>
      </w:r>
      <w:bookmarkEnd w:id="9"/>
      <w:bookmarkEnd w:id="10"/>
    </w:p>
    <w:p w14:paraId="375F7D6D" w14:textId="6267FEAA" w:rsidR="009C28AC" w:rsidRDefault="009C28AC" w:rsidP="009C28AC">
      <w:pPr>
        <w:spacing w:after="0"/>
        <w:rPr>
          <w:rFonts w:cstheme="minorHAnsi"/>
          <w:sz w:val="24"/>
          <w:szCs w:val="24"/>
        </w:rPr>
      </w:pPr>
      <w:r w:rsidRPr="00BC5D2B">
        <w:rPr>
          <w:rFonts w:cstheme="minorHAnsi"/>
          <w:b/>
          <w:bCs/>
        </w:rPr>
        <w:t xml:space="preserve">Bakgrund  </w:t>
      </w:r>
    </w:p>
    <w:p w14:paraId="132CDDE0" w14:textId="77777777" w:rsidR="009C28AC" w:rsidRDefault="009C28AC" w:rsidP="006B3BEF">
      <w:pPr>
        <w:jc w:val="both"/>
        <w:rPr>
          <w:rFonts w:eastAsia="Times New Roman" w:cstheme="minorHAnsi"/>
          <w:lang w:eastAsia="sv-SE"/>
        </w:rPr>
      </w:pPr>
      <w:r w:rsidRPr="00BC5D2B">
        <w:rPr>
          <w:rFonts w:eastAsia="Times New Roman" w:cstheme="minorHAnsi"/>
          <w:lang w:eastAsia="sv-SE"/>
        </w:rPr>
        <w:t xml:space="preserve">Trafikverket och verksamhetsområdet IKT befinner sig i en omfattande förändringsresa. Inom ramen för </w:t>
      </w:r>
      <w:r w:rsidRPr="00BC5D2B">
        <w:rPr>
          <w:rFonts w:eastAsia="Times New Roman" w:cstheme="minorHAnsi"/>
          <w:i/>
          <w:iCs/>
          <w:lang w:eastAsia="sv-SE"/>
        </w:rPr>
        <w:t>Kraftsamlingen för ett närmare Sverige</w:t>
      </w:r>
      <w:r w:rsidRPr="00BC5D2B">
        <w:rPr>
          <w:rFonts w:eastAsia="Times New Roman" w:cstheme="minorHAnsi"/>
          <w:lang w:eastAsia="sv-SE"/>
        </w:rPr>
        <w:t xml:space="preserve"> identifierades flera strukturella utmaningar, bland annat ett ineffektivt nyttjande av resurser och ekonomiska medel kopplat till IT-system, en hög teknisk skuld samt varierande kundnöjdhet. Analysen visade att centrala rotorsaker är ett otillräckligt kundfokus samt arbetsformer och arbetssätt som inte är anpassade för lättrörlighet, snabb omprioritering och kontinuerligt lärande.                                                     </w:t>
      </w:r>
    </w:p>
    <w:p w14:paraId="1943E272" w14:textId="77777777" w:rsidR="009C28AC" w:rsidRDefault="009C28AC" w:rsidP="006B3BEF">
      <w:pPr>
        <w:jc w:val="both"/>
        <w:rPr>
          <w:rFonts w:eastAsia="Times New Roman" w:cstheme="minorHAnsi"/>
          <w:lang w:eastAsia="sv-SE"/>
        </w:rPr>
      </w:pPr>
      <w:r w:rsidRPr="00BC5D2B">
        <w:rPr>
          <w:rFonts w:eastAsia="Times New Roman" w:cstheme="minorHAnsi"/>
          <w:lang w:eastAsia="sv-SE"/>
        </w:rPr>
        <w:t xml:space="preserve">För att möta dessa utmaningar och nå Kraftsamlingens effektiviseringsmål har IKT påbörjat införandet av </w:t>
      </w:r>
      <w:proofErr w:type="spellStart"/>
      <w:r w:rsidRPr="00BC5D2B">
        <w:rPr>
          <w:rFonts w:eastAsia="Times New Roman" w:cstheme="minorHAnsi"/>
          <w:b/>
          <w:bCs/>
          <w:lang w:eastAsia="sv-SE"/>
        </w:rPr>
        <w:t>SAFe</w:t>
      </w:r>
      <w:proofErr w:type="spellEnd"/>
      <w:r w:rsidRPr="00BC5D2B">
        <w:rPr>
          <w:rFonts w:eastAsia="Times New Roman" w:cstheme="minorHAnsi"/>
          <w:b/>
          <w:bCs/>
          <w:lang w:eastAsia="sv-SE"/>
        </w:rPr>
        <w:t xml:space="preserve"> </w:t>
      </w:r>
      <w:proofErr w:type="spellStart"/>
      <w:r w:rsidRPr="00BC5D2B">
        <w:rPr>
          <w:rFonts w:eastAsia="Times New Roman" w:cstheme="minorHAnsi"/>
          <w:b/>
          <w:bCs/>
          <w:lang w:eastAsia="sv-SE"/>
        </w:rPr>
        <w:t>Essential</w:t>
      </w:r>
      <w:proofErr w:type="spellEnd"/>
      <w:r w:rsidRPr="00BC5D2B">
        <w:rPr>
          <w:rFonts w:eastAsia="Times New Roman" w:cstheme="minorHAnsi"/>
          <w:b/>
          <w:bCs/>
          <w:lang w:eastAsia="sv-SE"/>
        </w:rPr>
        <w:t>.</w:t>
      </w:r>
      <w:r w:rsidRPr="00BC5D2B">
        <w:rPr>
          <w:rFonts w:eastAsia="Times New Roman" w:cstheme="minorHAnsi"/>
          <w:lang w:eastAsia="sv-SE"/>
        </w:rPr>
        <w:t xml:space="preserve"> Som stöd i införandet har ett LACE etablerats.                </w:t>
      </w:r>
    </w:p>
    <w:p w14:paraId="73B18CAB" w14:textId="77777777" w:rsidR="009C28AC" w:rsidRDefault="009C28AC" w:rsidP="006B3BEF">
      <w:pPr>
        <w:jc w:val="both"/>
        <w:rPr>
          <w:rFonts w:cstheme="minorHAnsi"/>
        </w:rPr>
      </w:pPr>
      <w:r w:rsidRPr="00BC5D2B">
        <w:rPr>
          <w:rFonts w:eastAsia="Times New Roman" w:cstheme="minorHAnsi"/>
          <w:lang w:eastAsia="sv-SE"/>
        </w:rPr>
        <w:t xml:space="preserve">LACE består av ca 10 personer med varierande erfarenhet av </w:t>
      </w:r>
      <w:proofErr w:type="spellStart"/>
      <w:r w:rsidRPr="00BC5D2B">
        <w:rPr>
          <w:rFonts w:eastAsia="Times New Roman" w:cstheme="minorHAnsi"/>
          <w:lang w:eastAsia="sv-SE"/>
        </w:rPr>
        <w:t>SAFe</w:t>
      </w:r>
      <w:proofErr w:type="spellEnd"/>
      <w:r w:rsidRPr="00BC5D2B">
        <w:rPr>
          <w:rFonts w:eastAsia="Times New Roman" w:cstheme="minorHAnsi"/>
          <w:lang w:eastAsia="sv-SE"/>
        </w:rPr>
        <w:t xml:space="preserve">, </w:t>
      </w:r>
      <w:proofErr w:type="spellStart"/>
      <w:r w:rsidRPr="00BC5D2B">
        <w:rPr>
          <w:rFonts w:eastAsia="Times New Roman" w:cstheme="minorHAnsi"/>
          <w:lang w:eastAsia="sv-SE"/>
        </w:rPr>
        <w:t>agil</w:t>
      </w:r>
      <w:proofErr w:type="spellEnd"/>
      <w:r w:rsidRPr="00BC5D2B">
        <w:rPr>
          <w:rFonts w:eastAsia="Times New Roman" w:cstheme="minorHAnsi"/>
          <w:lang w:eastAsia="sv-SE"/>
        </w:rPr>
        <w:t xml:space="preserve"> utveckling och förändringsledning. Samtliga har genomfört Leading </w:t>
      </w:r>
      <w:proofErr w:type="spellStart"/>
      <w:r w:rsidRPr="00BC5D2B">
        <w:rPr>
          <w:rFonts w:eastAsia="Times New Roman" w:cstheme="minorHAnsi"/>
          <w:lang w:eastAsia="sv-SE"/>
        </w:rPr>
        <w:t>SAFe</w:t>
      </w:r>
      <w:proofErr w:type="spellEnd"/>
      <w:r w:rsidRPr="00BC5D2B">
        <w:rPr>
          <w:rFonts w:eastAsia="Times New Roman" w:cstheme="minorHAnsi"/>
          <w:lang w:eastAsia="sv-SE"/>
        </w:rPr>
        <w:t xml:space="preserve"> men praktisk erfarenhet saknas i stor utsträckning. Från och med 1 juni 2026 ska två medarbetare påbörja lärande och utbildning för att bli </w:t>
      </w:r>
      <w:proofErr w:type="spellStart"/>
      <w:r w:rsidRPr="00BC5D2B">
        <w:rPr>
          <w:rFonts w:eastAsia="Times New Roman" w:cstheme="minorHAnsi"/>
          <w:lang w:eastAsia="sv-SE"/>
        </w:rPr>
        <w:t>SPC:er</w:t>
      </w:r>
      <w:proofErr w:type="spellEnd"/>
      <w:r w:rsidRPr="00BC5D2B">
        <w:rPr>
          <w:rFonts w:eastAsia="Times New Roman" w:cstheme="minorHAnsi"/>
          <w:lang w:eastAsia="sv-SE"/>
        </w:rPr>
        <w:t xml:space="preserve">. </w:t>
      </w:r>
      <w:r w:rsidRPr="00BC5D2B">
        <w:rPr>
          <w:rFonts w:cstheme="minorHAnsi"/>
        </w:rPr>
        <w:t xml:space="preserve">                                                                                                                    </w:t>
      </w:r>
    </w:p>
    <w:p w14:paraId="7F8C16D3" w14:textId="77777777" w:rsidR="009C28AC" w:rsidRDefault="009C28AC" w:rsidP="006B3BEF">
      <w:pPr>
        <w:spacing w:after="0"/>
        <w:rPr>
          <w:rFonts w:cstheme="minorHAnsi"/>
        </w:rPr>
      </w:pPr>
      <w:r w:rsidRPr="00BC5D2B">
        <w:rPr>
          <w:rFonts w:cstheme="minorHAnsi"/>
        </w:rPr>
        <w:t xml:space="preserve">Syftet är att:                                                                                                                                 </w:t>
      </w:r>
    </w:p>
    <w:p w14:paraId="1199B9F8" w14:textId="77777777" w:rsidR="009C28AC" w:rsidRPr="009C28AC" w:rsidRDefault="009C28AC" w:rsidP="006B3BEF">
      <w:pPr>
        <w:pStyle w:val="Liststycke"/>
        <w:numPr>
          <w:ilvl w:val="0"/>
          <w:numId w:val="26"/>
        </w:numPr>
        <w:jc w:val="both"/>
        <w:rPr>
          <w:rFonts w:cstheme="minorHAnsi"/>
          <w:sz w:val="24"/>
          <w:szCs w:val="24"/>
        </w:rPr>
      </w:pPr>
      <w:r w:rsidRPr="009C28AC">
        <w:rPr>
          <w:rFonts w:cstheme="minorHAnsi"/>
        </w:rPr>
        <w:lastRenderedPageBreak/>
        <w:t xml:space="preserve">Stödja 2 medarbetare som utbildar sig till </w:t>
      </w:r>
      <w:proofErr w:type="spellStart"/>
      <w:r w:rsidRPr="009C28AC">
        <w:rPr>
          <w:rFonts w:cstheme="minorHAnsi"/>
        </w:rPr>
        <w:t>SPC:er</w:t>
      </w:r>
      <w:proofErr w:type="spellEnd"/>
    </w:p>
    <w:p w14:paraId="4F5ECD48" w14:textId="77777777" w:rsidR="009C28AC" w:rsidRPr="009C28AC" w:rsidRDefault="009C28AC" w:rsidP="006B3BEF">
      <w:pPr>
        <w:pStyle w:val="Liststycke"/>
        <w:numPr>
          <w:ilvl w:val="0"/>
          <w:numId w:val="26"/>
        </w:numPr>
        <w:jc w:val="both"/>
        <w:rPr>
          <w:rFonts w:cstheme="minorHAnsi"/>
          <w:sz w:val="24"/>
          <w:szCs w:val="24"/>
        </w:rPr>
      </w:pPr>
      <w:r w:rsidRPr="009C28AC">
        <w:rPr>
          <w:rFonts w:cstheme="minorHAnsi"/>
        </w:rPr>
        <w:t>Bygga intern förmåga och trygghet i LACE</w:t>
      </w:r>
    </w:p>
    <w:p w14:paraId="4BE81D85" w14:textId="77777777" w:rsidR="009C28AC" w:rsidRPr="00AF57D0" w:rsidRDefault="009C28AC" w:rsidP="006B3BEF">
      <w:pPr>
        <w:pStyle w:val="Liststycke"/>
        <w:numPr>
          <w:ilvl w:val="0"/>
          <w:numId w:val="26"/>
        </w:numPr>
        <w:jc w:val="both"/>
        <w:rPr>
          <w:rFonts w:cstheme="minorHAnsi"/>
          <w:color w:val="000000" w:themeColor="text1"/>
          <w:sz w:val="24"/>
          <w:szCs w:val="24"/>
        </w:rPr>
      </w:pPr>
      <w:r w:rsidRPr="00AF57D0">
        <w:rPr>
          <w:rFonts w:cstheme="minorHAnsi"/>
          <w:color w:val="000000" w:themeColor="text1"/>
        </w:rPr>
        <w:t xml:space="preserve">Säkerställa att LACE självständigt kan stödja </w:t>
      </w:r>
      <w:proofErr w:type="spellStart"/>
      <w:r w:rsidRPr="00AF57D0">
        <w:rPr>
          <w:rFonts w:cstheme="minorHAnsi"/>
          <w:color w:val="000000" w:themeColor="text1"/>
        </w:rPr>
        <w:t>SAFe</w:t>
      </w:r>
      <w:proofErr w:type="spellEnd"/>
      <w:r w:rsidRPr="00AF57D0">
        <w:rPr>
          <w:rFonts w:cstheme="minorHAnsi"/>
          <w:color w:val="000000" w:themeColor="text1"/>
        </w:rPr>
        <w:t>-implementationen</w:t>
      </w:r>
    </w:p>
    <w:p w14:paraId="31CAF938" w14:textId="77777777" w:rsidR="00376E85" w:rsidRPr="00AF57D0" w:rsidRDefault="009C28AC" w:rsidP="00F6324F">
      <w:pPr>
        <w:pStyle w:val="Liststycke"/>
        <w:numPr>
          <w:ilvl w:val="0"/>
          <w:numId w:val="26"/>
        </w:numPr>
        <w:jc w:val="both"/>
        <w:rPr>
          <w:rFonts w:cs="Times New Roman"/>
          <w:color w:val="000000" w:themeColor="text1"/>
          <w:sz w:val="24"/>
          <w:szCs w:val="24"/>
        </w:rPr>
      </w:pPr>
      <w:r w:rsidRPr="00AF57D0">
        <w:rPr>
          <w:rFonts w:cstheme="minorHAnsi"/>
          <w:color w:val="000000" w:themeColor="text1"/>
        </w:rPr>
        <w:t xml:space="preserve">Etablera strukturer, arbetssätt och verktyg för långsiktig hållbarhet  </w:t>
      </w:r>
    </w:p>
    <w:p w14:paraId="6B567417" w14:textId="5C4935E5" w:rsidR="009C28AC" w:rsidRPr="00AF57D0" w:rsidRDefault="00376E85" w:rsidP="00F6324F">
      <w:pPr>
        <w:pStyle w:val="Liststycke"/>
        <w:numPr>
          <w:ilvl w:val="0"/>
          <w:numId w:val="26"/>
        </w:numPr>
        <w:jc w:val="both"/>
        <w:rPr>
          <w:rFonts w:cs="Times New Roman"/>
          <w:color w:val="000000" w:themeColor="text1"/>
          <w:sz w:val="24"/>
          <w:szCs w:val="24"/>
        </w:rPr>
      </w:pPr>
      <w:r w:rsidRPr="00AF57D0">
        <w:rPr>
          <w:color w:val="000000" w:themeColor="text1"/>
        </w:rPr>
        <w:t xml:space="preserve">Kunna hålla i utbildningar </w:t>
      </w:r>
      <w:bookmarkStart w:id="11" w:name="_Hlk238213435"/>
      <w:r w:rsidRPr="00AF57D0">
        <w:rPr>
          <w:color w:val="000000" w:themeColor="text1"/>
        </w:rPr>
        <w:t>på ett pedagogiskt sätt</w:t>
      </w:r>
      <w:bookmarkEnd w:id="11"/>
    </w:p>
    <w:p w14:paraId="7F99F227" w14:textId="770B7769" w:rsidR="001F09ED" w:rsidRPr="009C28AC" w:rsidRDefault="009C28AC" w:rsidP="006B3BEF">
      <w:pPr>
        <w:jc w:val="both"/>
        <w:rPr>
          <w:rFonts w:cstheme="minorHAnsi"/>
          <w:sz w:val="24"/>
          <w:szCs w:val="24"/>
        </w:rPr>
      </w:pPr>
      <w:r w:rsidRPr="009C28AC">
        <w:rPr>
          <w:rFonts w:cstheme="minorHAnsi"/>
        </w:rPr>
        <w:t xml:space="preserve">Fokus är </w:t>
      </w:r>
      <w:r w:rsidRPr="009C28AC">
        <w:rPr>
          <w:rFonts w:cstheme="minorHAnsi"/>
          <w:b/>
          <w:bCs/>
        </w:rPr>
        <w:t>förmågeöverföring och självständiggörande</w:t>
      </w:r>
      <w:r w:rsidRPr="009C28AC">
        <w:rPr>
          <w:rFonts w:cstheme="minorHAnsi"/>
        </w:rPr>
        <w:t>, inte resursförstärkning.</w:t>
      </w:r>
    </w:p>
    <w:p w14:paraId="72B11D41" w14:textId="0AD5C3C8" w:rsidR="006B3BEF" w:rsidRDefault="009C28AC" w:rsidP="006B3BEF">
      <w:pPr>
        <w:spacing w:after="0"/>
        <w:jc w:val="both"/>
        <w:rPr>
          <w:rFonts w:cstheme="minorHAnsi"/>
          <w:b/>
          <w:bCs/>
        </w:rPr>
      </w:pPr>
      <w:r w:rsidRPr="00BC5D2B">
        <w:rPr>
          <w:rFonts w:cstheme="minorHAnsi"/>
          <w:b/>
          <w:bCs/>
        </w:rPr>
        <w:t xml:space="preserve">Uppdraget innefattar att                                                                                </w:t>
      </w:r>
    </w:p>
    <w:p w14:paraId="449914DC" w14:textId="77777777" w:rsidR="006B3BEF" w:rsidRDefault="009C28AC" w:rsidP="006B3BEF">
      <w:pPr>
        <w:jc w:val="both"/>
        <w:rPr>
          <w:rFonts w:cstheme="minorHAnsi"/>
        </w:rPr>
      </w:pPr>
      <w:r w:rsidRPr="00BC5D2B">
        <w:rPr>
          <w:rFonts w:cstheme="minorHAnsi"/>
        </w:rPr>
        <w:t>Identifiera kompetensgap LACE för att kunna stödja och driva LACE utveckling.</w:t>
      </w:r>
      <w:r w:rsidR="006B3BEF">
        <w:rPr>
          <w:rFonts w:cstheme="minorHAnsi"/>
        </w:rPr>
        <w:t xml:space="preserve"> </w:t>
      </w:r>
      <w:r w:rsidRPr="00BC5D2B">
        <w:rPr>
          <w:rFonts w:cstheme="minorHAnsi"/>
        </w:rPr>
        <w:t xml:space="preserve">Driva och leda </w:t>
      </w:r>
      <w:proofErr w:type="gramStart"/>
      <w:r w:rsidRPr="00BC5D2B">
        <w:rPr>
          <w:rFonts w:cstheme="minorHAnsi"/>
        </w:rPr>
        <w:t>arbete,</w:t>
      </w:r>
      <w:r w:rsidR="006B3BEF">
        <w:rPr>
          <w:rFonts w:cstheme="minorHAnsi"/>
        </w:rPr>
        <w:t xml:space="preserve"> </w:t>
      </w:r>
      <w:r w:rsidRPr="00BC5D2B">
        <w:rPr>
          <w:rFonts w:cstheme="minorHAnsi"/>
        </w:rPr>
        <w:t xml:space="preserve"> coacha</w:t>
      </w:r>
      <w:proofErr w:type="gramEnd"/>
      <w:r w:rsidRPr="00BC5D2B">
        <w:rPr>
          <w:rFonts w:cstheme="minorHAnsi"/>
        </w:rPr>
        <w:t xml:space="preserve"> samt</w:t>
      </w:r>
      <w:r w:rsidR="006B3BEF">
        <w:rPr>
          <w:rFonts w:cstheme="minorHAnsi"/>
        </w:rPr>
        <w:t xml:space="preserve"> </w:t>
      </w:r>
      <w:r w:rsidRPr="00BC5D2B">
        <w:rPr>
          <w:rFonts w:cstheme="minorHAnsi"/>
        </w:rPr>
        <w:t>kompetensuppbyggnad</w:t>
      </w:r>
      <w:r w:rsidR="006B3BEF">
        <w:rPr>
          <w:rFonts w:cstheme="minorHAnsi"/>
        </w:rPr>
        <w:t xml:space="preserve">. </w:t>
      </w:r>
      <w:r w:rsidRPr="00BC5D2B">
        <w:rPr>
          <w:rFonts w:cstheme="minorHAnsi"/>
          <w:i/>
          <w:iCs/>
        </w:rPr>
        <w:t xml:space="preserve">Leverantören ska arbete enligt principen:  </w:t>
      </w:r>
      <w:r w:rsidRPr="00BC5D2B">
        <w:rPr>
          <w:rFonts w:cstheme="minorHAnsi"/>
        </w:rPr>
        <w:t>”Gå hand i hand med LACE – driva och leda – demonstrera – aktivt stödja LACE i genomförande – ge feedback”</w:t>
      </w:r>
    </w:p>
    <w:p w14:paraId="78521818" w14:textId="5F73F70E" w:rsidR="006B3BEF" w:rsidRDefault="009C28AC" w:rsidP="006B3BEF">
      <w:pPr>
        <w:spacing w:after="0"/>
        <w:jc w:val="both"/>
        <w:rPr>
          <w:rFonts w:cstheme="minorHAnsi"/>
        </w:rPr>
      </w:pPr>
      <w:r w:rsidRPr="00BC5D2B">
        <w:rPr>
          <w:rFonts w:cstheme="minorHAnsi"/>
          <w:b/>
          <w:bCs/>
        </w:rPr>
        <w:t>Uppdraget Inkluderar</w:t>
      </w:r>
    </w:p>
    <w:p w14:paraId="553BD1EE" w14:textId="77777777" w:rsidR="006B3BEF" w:rsidRDefault="009C28AC" w:rsidP="006B3BEF">
      <w:pPr>
        <w:pStyle w:val="Liststycke"/>
        <w:numPr>
          <w:ilvl w:val="0"/>
          <w:numId w:val="29"/>
        </w:numPr>
        <w:jc w:val="both"/>
        <w:rPr>
          <w:rFonts w:cstheme="minorHAnsi"/>
        </w:rPr>
      </w:pPr>
      <w:r w:rsidRPr="006B3BEF">
        <w:rPr>
          <w:rFonts w:cstheme="minorHAnsi"/>
        </w:rPr>
        <w:t>Praktiskt visa, leder och genomför</w:t>
      </w:r>
    </w:p>
    <w:p w14:paraId="0E9A1A4D" w14:textId="77777777" w:rsidR="006B3BEF" w:rsidRPr="00AF57D0" w:rsidRDefault="009C28AC" w:rsidP="006B3BEF">
      <w:pPr>
        <w:pStyle w:val="Liststycke"/>
        <w:numPr>
          <w:ilvl w:val="0"/>
          <w:numId w:val="29"/>
        </w:numPr>
        <w:jc w:val="both"/>
        <w:rPr>
          <w:rFonts w:cstheme="minorHAnsi"/>
          <w:color w:val="000000" w:themeColor="text1"/>
        </w:rPr>
      </w:pPr>
      <w:r w:rsidRPr="00AF57D0">
        <w:rPr>
          <w:rFonts w:cstheme="minorHAnsi"/>
          <w:color w:val="000000" w:themeColor="text1"/>
        </w:rPr>
        <w:t xml:space="preserve">Löpande coachning av blivande </w:t>
      </w:r>
      <w:proofErr w:type="spellStart"/>
      <w:r w:rsidRPr="00AF57D0">
        <w:rPr>
          <w:rFonts w:cstheme="minorHAnsi"/>
          <w:color w:val="000000" w:themeColor="text1"/>
        </w:rPr>
        <w:t>SPC:er</w:t>
      </w:r>
      <w:proofErr w:type="spellEnd"/>
      <w:r w:rsidRPr="00AF57D0">
        <w:rPr>
          <w:rFonts w:cstheme="minorHAnsi"/>
          <w:color w:val="000000" w:themeColor="text1"/>
        </w:rPr>
        <w:t xml:space="preserve"> och LACE</w:t>
      </w:r>
    </w:p>
    <w:p w14:paraId="6D92F9D5" w14:textId="77777777" w:rsidR="006B3BEF" w:rsidRPr="00AF57D0" w:rsidRDefault="009C28AC" w:rsidP="006B3BEF">
      <w:pPr>
        <w:pStyle w:val="Liststycke"/>
        <w:numPr>
          <w:ilvl w:val="0"/>
          <w:numId w:val="29"/>
        </w:numPr>
        <w:jc w:val="both"/>
        <w:rPr>
          <w:rFonts w:cstheme="minorHAnsi"/>
          <w:color w:val="000000" w:themeColor="text1"/>
        </w:rPr>
      </w:pPr>
      <w:r w:rsidRPr="00AF57D0">
        <w:rPr>
          <w:rFonts w:cstheme="minorHAnsi"/>
          <w:color w:val="000000" w:themeColor="text1"/>
        </w:rPr>
        <w:t>Mentorskap inför workshops och utbildningar</w:t>
      </w:r>
    </w:p>
    <w:p w14:paraId="32F920B6" w14:textId="1A0AA7DE" w:rsidR="006B3BEF" w:rsidRPr="00AF57D0" w:rsidRDefault="009C28AC" w:rsidP="006B3BEF">
      <w:pPr>
        <w:pStyle w:val="Liststycke"/>
        <w:numPr>
          <w:ilvl w:val="0"/>
          <w:numId w:val="29"/>
        </w:numPr>
        <w:jc w:val="both"/>
        <w:rPr>
          <w:rFonts w:cstheme="minorHAnsi"/>
          <w:color w:val="000000" w:themeColor="text1"/>
        </w:rPr>
      </w:pPr>
      <w:r w:rsidRPr="00AF57D0">
        <w:rPr>
          <w:rFonts w:cstheme="minorHAnsi"/>
          <w:color w:val="000000" w:themeColor="text1"/>
        </w:rPr>
        <w:t>Stöd i att designa</w:t>
      </w:r>
      <w:r w:rsidR="00C96995" w:rsidRPr="00AF57D0">
        <w:rPr>
          <w:rFonts w:cstheme="minorHAnsi"/>
          <w:color w:val="000000" w:themeColor="text1"/>
        </w:rPr>
        <w:t>, bidra</w:t>
      </w:r>
      <w:r w:rsidRPr="00AF57D0">
        <w:rPr>
          <w:rFonts w:cstheme="minorHAnsi"/>
          <w:color w:val="000000" w:themeColor="text1"/>
        </w:rPr>
        <w:t xml:space="preserve"> och etablera hållbar struktur för </w:t>
      </w:r>
      <w:proofErr w:type="spellStart"/>
      <w:r w:rsidRPr="00AF57D0">
        <w:rPr>
          <w:rFonts w:cstheme="minorHAnsi"/>
          <w:color w:val="000000" w:themeColor="text1"/>
        </w:rPr>
        <w:t>ex.v</w:t>
      </w:r>
      <w:proofErr w:type="spellEnd"/>
      <w:r w:rsidRPr="00AF57D0">
        <w:rPr>
          <w:rFonts w:cstheme="minorHAnsi"/>
          <w:color w:val="000000" w:themeColor="text1"/>
        </w:rPr>
        <w:t>.</w:t>
      </w:r>
      <w:r w:rsidR="00D423C7" w:rsidRPr="00AF57D0">
        <w:rPr>
          <w:rFonts w:cstheme="minorHAnsi"/>
          <w:color w:val="000000" w:themeColor="text1"/>
        </w:rPr>
        <w:t xml:space="preserve"> </w:t>
      </w:r>
      <w:r w:rsidRPr="00AF57D0">
        <w:rPr>
          <w:rFonts w:cstheme="minorHAnsi"/>
          <w:color w:val="000000" w:themeColor="text1"/>
        </w:rPr>
        <w:t>Kommunikationsplan, Workshopupplägg, Utbildningsmaterial, Mät- och uppföljningsstruktur, Stöd i svåra dialoger</w:t>
      </w:r>
      <w:r w:rsidR="006B3BEF" w:rsidRPr="00AF57D0">
        <w:rPr>
          <w:rFonts w:cstheme="minorHAnsi"/>
          <w:color w:val="000000" w:themeColor="text1"/>
        </w:rPr>
        <w:t>.</w:t>
      </w:r>
    </w:p>
    <w:p w14:paraId="45FD385D" w14:textId="77777777" w:rsidR="00376E85" w:rsidRPr="00AF57D0" w:rsidRDefault="00376E85" w:rsidP="00376E85">
      <w:pPr>
        <w:spacing w:after="0"/>
        <w:rPr>
          <w:i/>
          <w:color w:val="000000" w:themeColor="text1"/>
        </w:rPr>
      </w:pPr>
      <w:r w:rsidRPr="00AF57D0">
        <w:rPr>
          <w:i/>
          <w:color w:val="000000" w:themeColor="text1"/>
        </w:rPr>
        <w:t>Leverantören ska kunna utbilda:</w:t>
      </w:r>
    </w:p>
    <w:p w14:paraId="1E6823CD" w14:textId="6BB8B501" w:rsidR="00376E85" w:rsidRPr="00AF57D0" w:rsidRDefault="00376E85" w:rsidP="00376E85">
      <w:pPr>
        <w:pStyle w:val="Liststycke"/>
        <w:numPr>
          <w:ilvl w:val="0"/>
          <w:numId w:val="28"/>
        </w:numPr>
        <w:spacing w:after="0"/>
        <w:rPr>
          <w:i/>
          <w:color w:val="000000" w:themeColor="text1"/>
        </w:rPr>
      </w:pPr>
      <w:r w:rsidRPr="00AF57D0">
        <w:rPr>
          <w:i/>
          <w:color w:val="000000" w:themeColor="text1"/>
        </w:rPr>
        <w:t xml:space="preserve">Egna framtagna utbildningar och/eller Leading </w:t>
      </w:r>
      <w:proofErr w:type="spellStart"/>
      <w:r w:rsidRPr="00AF57D0">
        <w:rPr>
          <w:i/>
          <w:color w:val="000000" w:themeColor="text1"/>
        </w:rPr>
        <w:t>SAFe</w:t>
      </w:r>
      <w:proofErr w:type="spellEnd"/>
      <w:r w:rsidRPr="00AF57D0">
        <w:rPr>
          <w:i/>
          <w:color w:val="000000" w:themeColor="text1"/>
        </w:rPr>
        <w:t xml:space="preserve"> </w:t>
      </w:r>
    </w:p>
    <w:p w14:paraId="1C32250D" w14:textId="77777777" w:rsidR="00376E85" w:rsidRPr="00AF57D0" w:rsidRDefault="00376E85" w:rsidP="00376E85">
      <w:pPr>
        <w:pStyle w:val="Liststycke"/>
        <w:numPr>
          <w:ilvl w:val="0"/>
          <w:numId w:val="28"/>
        </w:numPr>
        <w:spacing w:after="0"/>
        <w:rPr>
          <w:i/>
          <w:color w:val="000000" w:themeColor="text1"/>
        </w:rPr>
      </w:pPr>
      <w:r w:rsidRPr="00AF57D0">
        <w:rPr>
          <w:i/>
          <w:color w:val="000000" w:themeColor="text1"/>
        </w:rPr>
        <w:t xml:space="preserve">Involvera LACE-medlemmar som </w:t>
      </w:r>
      <w:proofErr w:type="spellStart"/>
      <w:r w:rsidRPr="00AF57D0">
        <w:rPr>
          <w:i/>
          <w:color w:val="000000" w:themeColor="text1"/>
        </w:rPr>
        <w:t>medfacilitatorer</w:t>
      </w:r>
      <w:proofErr w:type="spellEnd"/>
    </w:p>
    <w:p w14:paraId="4AC41254" w14:textId="77777777" w:rsidR="00376E85" w:rsidRPr="00AF57D0" w:rsidRDefault="00376E85" w:rsidP="00376E85">
      <w:pPr>
        <w:pStyle w:val="Liststycke"/>
        <w:numPr>
          <w:ilvl w:val="0"/>
          <w:numId w:val="28"/>
        </w:numPr>
        <w:spacing w:after="0"/>
        <w:rPr>
          <w:i/>
          <w:color w:val="000000" w:themeColor="text1"/>
        </w:rPr>
      </w:pPr>
      <w:r w:rsidRPr="00AF57D0">
        <w:rPr>
          <w:i/>
          <w:color w:val="000000" w:themeColor="text1"/>
        </w:rPr>
        <w:t>Ta fram och/eller anpassa utbildningar till organisationens kontext</w:t>
      </w:r>
    </w:p>
    <w:p w14:paraId="5EFFF99B" w14:textId="77777777" w:rsidR="00376E85" w:rsidRPr="00AF57D0" w:rsidRDefault="00376E85" w:rsidP="00376E85">
      <w:pPr>
        <w:pStyle w:val="Liststycke"/>
        <w:numPr>
          <w:ilvl w:val="0"/>
          <w:numId w:val="28"/>
        </w:numPr>
        <w:spacing w:after="0"/>
        <w:rPr>
          <w:i/>
          <w:color w:val="000000" w:themeColor="text1"/>
        </w:rPr>
      </w:pPr>
      <w:r w:rsidRPr="00AF57D0">
        <w:rPr>
          <w:i/>
          <w:color w:val="000000" w:themeColor="text1"/>
        </w:rPr>
        <w:t>Säkerställa kunskapsöverföring så att LACE på sikt kan ta över delar av utbildningen</w:t>
      </w:r>
    </w:p>
    <w:p w14:paraId="14060512" w14:textId="77777777" w:rsidR="00376E85" w:rsidRPr="00376E85" w:rsidRDefault="00376E85" w:rsidP="00AF57D0">
      <w:pPr>
        <w:pStyle w:val="Liststycke"/>
        <w:jc w:val="both"/>
        <w:rPr>
          <w:rFonts w:cstheme="minorHAnsi"/>
          <w:strike/>
        </w:rPr>
      </w:pPr>
    </w:p>
    <w:p w14:paraId="3E8EA92B" w14:textId="75397DAC" w:rsidR="009C28AC" w:rsidRPr="009C28AC" w:rsidRDefault="009C28AC" w:rsidP="006B3BEF">
      <w:pPr>
        <w:spacing w:after="0"/>
        <w:jc w:val="both"/>
        <w:rPr>
          <w:rFonts w:cstheme="minorHAnsi"/>
          <w:b/>
          <w:bCs/>
        </w:rPr>
      </w:pPr>
      <w:r w:rsidRPr="009C28AC">
        <w:rPr>
          <w:rFonts w:cstheme="minorHAnsi"/>
          <w:b/>
          <w:bCs/>
        </w:rPr>
        <w:t>Leveranser</w:t>
      </w:r>
    </w:p>
    <w:p w14:paraId="070B6A60" w14:textId="77777777" w:rsidR="009C28AC" w:rsidRDefault="009C28AC" w:rsidP="006B3BEF">
      <w:pPr>
        <w:pStyle w:val="Liststycke"/>
        <w:numPr>
          <w:ilvl w:val="0"/>
          <w:numId w:val="28"/>
        </w:numPr>
        <w:jc w:val="both"/>
        <w:rPr>
          <w:rFonts w:cstheme="minorHAnsi"/>
        </w:rPr>
      </w:pPr>
      <w:r w:rsidRPr="009C28AC">
        <w:rPr>
          <w:rFonts w:cstheme="minorHAnsi"/>
        </w:rPr>
        <w:t xml:space="preserve">Stärk förmåga och erfarenhet hos </w:t>
      </w:r>
      <w:proofErr w:type="spellStart"/>
      <w:r w:rsidRPr="009C28AC">
        <w:rPr>
          <w:rFonts w:cstheme="minorHAnsi"/>
        </w:rPr>
        <w:t>SPC:er</w:t>
      </w:r>
      <w:proofErr w:type="spellEnd"/>
    </w:p>
    <w:p w14:paraId="04ECA491" w14:textId="77777777" w:rsidR="009C28AC" w:rsidRDefault="009C28AC" w:rsidP="006B3BEF">
      <w:pPr>
        <w:pStyle w:val="Liststycke"/>
        <w:numPr>
          <w:ilvl w:val="0"/>
          <w:numId w:val="28"/>
        </w:numPr>
        <w:jc w:val="both"/>
        <w:rPr>
          <w:rFonts w:cstheme="minorHAnsi"/>
        </w:rPr>
      </w:pPr>
      <w:r w:rsidRPr="009C28AC">
        <w:rPr>
          <w:rFonts w:cstheme="minorHAnsi"/>
        </w:rPr>
        <w:t>Stärkt kompetens och förmåga inom LACE</w:t>
      </w:r>
    </w:p>
    <w:p w14:paraId="3B33BAEB" w14:textId="77777777" w:rsidR="009C28AC" w:rsidRDefault="009C28AC" w:rsidP="006B3BEF">
      <w:pPr>
        <w:pStyle w:val="Liststycke"/>
        <w:numPr>
          <w:ilvl w:val="0"/>
          <w:numId w:val="28"/>
        </w:numPr>
        <w:jc w:val="both"/>
        <w:rPr>
          <w:rFonts w:cstheme="minorHAnsi"/>
        </w:rPr>
      </w:pPr>
      <w:r w:rsidRPr="009C28AC">
        <w:rPr>
          <w:rFonts w:cstheme="minorHAnsi"/>
        </w:rPr>
        <w:t xml:space="preserve">Anpassat utbildningsmaterial samt genomförda </w:t>
      </w:r>
      <w:proofErr w:type="spellStart"/>
      <w:r w:rsidRPr="009C28AC">
        <w:rPr>
          <w:rFonts w:cstheme="minorHAnsi"/>
        </w:rPr>
        <w:t>SAFe</w:t>
      </w:r>
      <w:proofErr w:type="spellEnd"/>
      <w:r w:rsidRPr="009C28AC">
        <w:rPr>
          <w:rFonts w:cstheme="minorHAnsi"/>
        </w:rPr>
        <w:t>-utbildningar</w:t>
      </w:r>
    </w:p>
    <w:p w14:paraId="270948D9" w14:textId="77777777" w:rsidR="009C28AC" w:rsidRDefault="009C28AC" w:rsidP="006B3BEF">
      <w:pPr>
        <w:pStyle w:val="Liststycke"/>
        <w:numPr>
          <w:ilvl w:val="0"/>
          <w:numId w:val="28"/>
        </w:numPr>
        <w:jc w:val="both"/>
        <w:rPr>
          <w:rFonts w:cstheme="minorHAnsi"/>
        </w:rPr>
      </w:pPr>
      <w:r w:rsidRPr="009C28AC">
        <w:rPr>
          <w:rFonts w:cstheme="minorHAnsi"/>
        </w:rPr>
        <w:t>Rekommendationer, strategier och praktiskt stöd för förändringsledning och kulturförflyttning</w:t>
      </w:r>
    </w:p>
    <w:p w14:paraId="601AAB30" w14:textId="5877B3B4" w:rsidR="009C28AC" w:rsidRDefault="009C28AC" w:rsidP="006B3BEF">
      <w:pPr>
        <w:pStyle w:val="Liststycke"/>
        <w:numPr>
          <w:ilvl w:val="0"/>
          <w:numId w:val="28"/>
        </w:numPr>
        <w:jc w:val="both"/>
        <w:rPr>
          <w:rFonts w:cstheme="minorHAnsi"/>
        </w:rPr>
      </w:pPr>
      <w:r w:rsidRPr="009C28AC">
        <w:rPr>
          <w:rFonts w:cstheme="minorHAnsi"/>
        </w:rPr>
        <w:t>Identifierad</w:t>
      </w:r>
      <w:r w:rsidR="00693303">
        <w:rPr>
          <w:rFonts w:cstheme="minorHAnsi"/>
        </w:rPr>
        <w:t xml:space="preserve">e </w:t>
      </w:r>
      <w:r w:rsidRPr="009C28AC">
        <w:rPr>
          <w:rFonts w:cstheme="minorHAnsi"/>
        </w:rPr>
        <w:t>och implementerade verktyg, arbetssätt och metoder</w:t>
      </w:r>
    </w:p>
    <w:p w14:paraId="153F329B" w14:textId="77777777" w:rsidR="00693303" w:rsidRPr="00486CC0" w:rsidRDefault="009C28AC" w:rsidP="006B3BEF">
      <w:pPr>
        <w:pStyle w:val="Liststycke"/>
        <w:numPr>
          <w:ilvl w:val="0"/>
          <w:numId w:val="28"/>
        </w:numPr>
        <w:jc w:val="both"/>
        <w:rPr>
          <w:rFonts w:cstheme="minorHAnsi"/>
          <w:color w:val="000000" w:themeColor="text1"/>
        </w:rPr>
      </w:pPr>
      <w:r w:rsidRPr="00486CC0">
        <w:rPr>
          <w:rFonts w:cstheme="minorHAnsi"/>
          <w:color w:val="000000" w:themeColor="text1"/>
        </w:rPr>
        <w:t>Dokumentation av resultat, framsteg, lärdomar och förbättringsförslag</w:t>
      </w:r>
    </w:p>
    <w:p w14:paraId="65918F47" w14:textId="784D43A2" w:rsidR="009C28AC" w:rsidRPr="00486CC0" w:rsidRDefault="00693303" w:rsidP="006B3BEF">
      <w:pPr>
        <w:pStyle w:val="Liststycke"/>
        <w:numPr>
          <w:ilvl w:val="0"/>
          <w:numId w:val="28"/>
        </w:numPr>
        <w:jc w:val="both"/>
        <w:rPr>
          <w:rFonts w:cstheme="minorHAnsi"/>
          <w:color w:val="000000" w:themeColor="text1"/>
        </w:rPr>
      </w:pPr>
      <w:r w:rsidRPr="00486CC0">
        <w:rPr>
          <w:rFonts w:cstheme="minorHAnsi"/>
          <w:color w:val="000000" w:themeColor="text1"/>
        </w:rPr>
        <w:t>Framtagande av material och kommunikation vid behov gällande ovanstående</w:t>
      </w:r>
      <w:r w:rsidR="009C28AC" w:rsidRPr="00486CC0">
        <w:rPr>
          <w:rFonts w:cstheme="minorHAnsi"/>
          <w:color w:val="000000" w:themeColor="text1"/>
        </w:rPr>
        <w:t xml:space="preserve"> </w:t>
      </w:r>
      <w:r w:rsidRPr="00486CC0">
        <w:rPr>
          <w:rFonts w:cstheme="minorHAnsi"/>
          <w:color w:val="000000" w:themeColor="text1"/>
        </w:rPr>
        <w:t>punkter</w:t>
      </w:r>
      <w:r w:rsidR="009C28AC" w:rsidRPr="00486CC0">
        <w:rPr>
          <w:rFonts w:cstheme="minorHAnsi"/>
          <w:color w:val="000000" w:themeColor="text1"/>
        </w:rPr>
        <w:t xml:space="preserve">               </w:t>
      </w:r>
    </w:p>
    <w:p w14:paraId="13894136" w14:textId="77777777" w:rsidR="009C28AC" w:rsidRDefault="009C28AC" w:rsidP="006B3BEF">
      <w:pPr>
        <w:spacing w:after="0"/>
        <w:jc w:val="both"/>
        <w:rPr>
          <w:rFonts w:eastAsia="Times New Roman" w:cstheme="minorHAnsi"/>
          <w:b/>
          <w:bCs/>
          <w:lang w:eastAsia="sv-SE"/>
        </w:rPr>
      </w:pPr>
      <w:r w:rsidRPr="00BC5D2B">
        <w:rPr>
          <w:rFonts w:eastAsia="Times New Roman" w:cstheme="minorHAnsi"/>
          <w:b/>
          <w:bCs/>
          <w:lang w:eastAsia="sv-SE"/>
        </w:rPr>
        <w:t>Krav på resursen</w:t>
      </w:r>
    </w:p>
    <w:p w14:paraId="6FFF8311" w14:textId="77777777" w:rsidR="009C28AC" w:rsidRPr="009C28AC" w:rsidRDefault="009C28AC" w:rsidP="006B3BEF">
      <w:pPr>
        <w:pStyle w:val="Liststycke"/>
        <w:numPr>
          <w:ilvl w:val="0"/>
          <w:numId w:val="27"/>
        </w:numPr>
        <w:jc w:val="both"/>
      </w:pPr>
      <w:r w:rsidRPr="009C28AC">
        <w:rPr>
          <w:rFonts w:cstheme="minorHAnsi"/>
          <w:iCs/>
        </w:rPr>
        <w:t xml:space="preserve">Dokumenterad erfarenhet av minst </w:t>
      </w:r>
      <w:proofErr w:type="gramStart"/>
      <w:r w:rsidRPr="009C28AC">
        <w:rPr>
          <w:rFonts w:cstheme="minorHAnsi"/>
          <w:iCs/>
        </w:rPr>
        <w:t>2-3</w:t>
      </w:r>
      <w:proofErr w:type="gramEnd"/>
      <w:r w:rsidRPr="009C28AC">
        <w:rPr>
          <w:rFonts w:cstheme="minorHAnsi"/>
          <w:iCs/>
        </w:rPr>
        <w:t xml:space="preserve"> </w:t>
      </w:r>
      <w:proofErr w:type="spellStart"/>
      <w:r w:rsidRPr="009C28AC">
        <w:rPr>
          <w:rFonts w:cstheme="minorHAnsi"/>
          <w:iCs/>
        </w:rPr>
        <w:t>SAFe</w:t>
      </w:r>
      <w:proofErr w:type="spellEnd"/>
      <w:r w:rsidRPr="009C28AC">
        <w:rPr>
          <w:rFonts w:cstheme="minorHAnsi"/>
          <w:iCs/>
        </w:rPr>
        <w:t xml:space="preserve"> transformationer</w:t>
      </w:r>
    </w:p>
    <w:p w14:paraId="21ECE082" w14:textId="77777777" w:rsidR="009C28AC" w:rsidRPr="009C28AC" w:rsidRDefault="009C28AC" w:rsidP="006B3BEF">
      <w:pPr>
        <w:pStyle w:val="Liststycke"/>
        <w:numPr>
          <w:ilvl w:val="0"/>
          <w:numId w:val="27"/>
        </w:numPr>
        <w:jc w:val="both"/>
      </w:pPr>
      <w:r w:rsidRPr="009C28AC">
        <w:rPr>
          <w:rFonts w:cstheme="minorHAnsi"/>
          <w:iCs/>
        </w:rPr>
        <w:t xml:space="preserve">Fördjupad kunskap om </w:t>
      </w:r>
      <w:proofErr w:type="spellStart"/>
      <w:r w:rsidRPr="009C28AC">
        <w:rPr>
          <w:rFonts w:cstheme="minorHAnsi"/>
          <w:iCs/>
        </w:rPr>
        <w:t>AzureDevOps</w:t>
      </w:r>
      <w:proofErr w:type="spellEnd"/>
    </w:p>
    <w:p w14:paraId="5BDE5DDE" w14:textId="77777777" w:rsidR="009C28AC" w:rsidRPr="009C28AC" w:rsidRDefault="009C28AC" w:rsidP="006B3BEF">
      <w:pPr>
        <w:pStyle w:val="Liststycke"/>
        <w:numPr>
          <w:ilvl w:val="0"/>
          <w:numId w:val="27"/>
        </w:numPr>
        <w:jc w:val="both"/>
      </w:pPr>
      <w:r w:rsidRPr="009C28AC">
        <w:rPr>
          <w:rFonts w:cstheme="minorHAnsi"/>
          <w:iCs/>
        </w:rPr>
        <w:t>Tillhandahålla aktiv SPC-certifiering</w:t>
      </w:r>
    </w:p>
    <w:p w14:paraId="025B5259" w14:textId="77777777" w:rsidR="009C28AC" w:rsidRPr="009C28AC" w:rsidRDefault="009C28AC" w:rsidP="006B3BEF">
      <w:pPr>
        <w:pStyle w:val="Liststycke"/>
        <w:numPr>
          <w:ilvl w:val="0"/>
          <w:numId w:val="27"/>
        </w:numPr>
        <w:jc w:val="both"/>
      </w:pPr>
      <w:r w:rsidRPr="009C28AC">
        <w:rPr>
          <w:rFonts w:cstheme="minorHAnsi"/>
          <w:iCs/>
        </w:rPr>
        <w:t>Dokumenterad erfarenhet av att etablera LACE</w:t>
      </w:r>
    </w:p>
    <w:p w14:paraId="682BA757" w14:textId="77777777" w:rsidR="009C28AC" w:rsidRPr="009C28AC" w:rsidRDefault="009C28AC" w:rsidP="006B3BEF">
      <w:pPr>
        <w:pStyle w:val="Liststycke"/>
        <w:numPr>
          <w:ilvl w:val="0"/>
          <w:numId w:val="27"/>
        </w:numPr>
        <w:jc w:val="both"/>
      </w:pPr>
      <w:r w:rsidRPr="009C28AC">
        <w:rPr>
          <w:rFonts w:cstheme="minorHAnsi"/>
          <w:iCs/>
        </w:rPr>
        <w:t>Erfarenhet av förändringsledning i större organisation</w:t>
      </w:r>
    </w:p>
    <w:p w14:paraId="79BDC9BB" w14:textId="77777777" w:rsidR="009C28AC" w:rsidRPr="009C28AC" w:rsidRDefault="009C28AC" w:rsidP="006B3BEF">
      <w:pPr>
        <w:pStyle w:val="Liststycke"/>
        <w:numPr>
          <w:ilvl w:val="0"/>
          <w:numId w:val="27"/>
        </w:numPr>
        <w:jc w:val="both"/>
      </w:pPr>
      <w:r w:rsidRPr="009C28AC">
        <w:rPr>
          <w:rFonts w:cstheme="minorHAnsi"/>
          <w:iCs/>
        </w:rPr>
        <w:lastRenderedPageBreak/>
        <w:t>Arbetar enligt principen om förmågeöverföring</w:t>
      </w:r>
    </w:p>
    <w:p w14:paraId="6CB865AF" w14:textId="6BF038BE" w:rsidR="009C28AC" w:rsidRDefault="009C28AC" w:rsidP="006B3BEF">
      <w:pPr>
        <w:pStyle w:val="Liststycke"/>
        <w:numPr>
          <w:ilvl w:val="0"/>
          <w:numId w:val="27"/>
        </w:numPr>
        <w:jc w:val="both"/>
      </w:pPr>
      <w:r w:rsidRPr="009C28AC">
        <w:rPr>
          <w:rFonts w:cstheme="minorHAnsi"/>
          <w:iCs/>
        </w:rPr>
        <w:t>Erfarenhet av pedagogiskt arbete, utbildning och teamarbete</w:t>
      </w:r>
    </w:p>
    <w:p w14:paraId="59FA7EF2" w14:textId="62763ABE" w:rsidR="0019597E" w:rsidRPr="005375BD" w:rsidRDefault="00675B0C" w:rsidP="006B3BEF">
      <w:pPr>
        <w:jc w:val="both"/>
      </w:pPr>
      <w:r w:rsidRPr="00675B0C">
        <w:t>Inför uppdragets avslut ska överlämning och eventuell kompetensöverföring, på beställarens begäran, ske till annan av Trafikverket utpekad konsult eller till Trafikverkets egen personal.</w:t>
      </w:r>
    </w:p>
    <w:p w14:paraId="79E4FA14" w14:textId="0F294287" w:rsidR="0019597E" w:rsidRPr="005375BD" w:rsidRDefault="0019597E" w:rsidP="005375BD">
      <w:pPr>
        <w:pStyle w:val="Rubrik2"/>
        <w:numPr>
          <w:ilvl w:val="1"/>
          <w:numId w:val="18"/>
        </w:numPr>
        <w:rPr>
          <w:color w:val="auto"/>
        </w:rPr>
      </w:pPr>
      <w:bookmarkStart w:id="12" w:name="_Toc49933107"/>
      <w:bookmarkStart w:id="13" w:name="_Toc235694374"/>
      <w:r w:rsidRPr="005375BD">
        <w:rPr>
          <w:color w:val="auto"/>
        </w:rPr>
        <w:t>Omfattning</w:t>
      </w:r>
      <w:bookmarkEnd w:id="12"/>
      <w:bookmarkEnd w:id="13"/>
    </w:p>
    <w:p w14:paraId="36ED0EE3" w14:textId="21415CE4" w:rsidR="006B3BEF" w:rsidRPr="005375BD" w:rsidRDefault="00252DCB" w:rsidP="006B3BEF">
      <w:pPr>
        <w:jc w:val="both"/>
      </w:pPr>
      <w:bookmarkStart w:id="14" w:name="_Hlk182559021"/>
      <w:r w:rsidRPr="009B67CE">
        <w:rPr>
          <w:szCs w:val="20"/>
        </w:rPr>
        <w:t xml:space="preserve">Beräknad beläggningsgrad för uppdraget är </w:t>
      </w:r>
      <w:sdt>
        <w:sdtPr>
          <w:id w:val="-652139580"/>
          <w:placeholder>
            <w:docPart w:val="51E5746007B043AD9FB0EA2F6829D728"/>
          </w:placeholder>
        </w:sdtPr>
        <w:sdtEndPr/>
        <w:sdtContent>
          <w:r w:rsidR="00F67BBD">
            <w:t>100</w:t>
          </w:r>
        </w:sdtContent>
      </w:sdt>
      <w:r w:rsidRPr="009B67CE">
        <w:rPr>
          <w:szCs w:val="20"/>
        </w:rPr>
        <w:t xml:space="preserve"> procent av årsarbetstid för </w:t>
      </w:r>
      <w:r>
        <w:rPr>
          <w:szCs w:val="20"/>
        </w:rPr>
        <w:t>1</w:t>
      </w:r>
      <w:r w:rsidRPr="009B67CE">
        <w:rPr>
          <w:szCs w:val="20"/>
        </w:rPr>
        <w:t xml:space="preserve"> resurskonsult</w:t>
      </w:r>
      <w:r>
        <w:rPr>
          <w:szCs w:val="20"/>
        </w:rPr>
        <w:t>. Med årsarbetstid avses 170</w:t>
      </w:r>
      <w:r w:rsidRPr="009B67CE">
        <w:rPr>
          <w:szCs w:val="20"/>
        </w:rPr>
        <w:t>0 timmar.</w:t>
      </w:r>
      <w:bookmarkEnd w:id="14"/>
      <w:r w:rsidR="006B3BEF">
        <w:rPr>
          <w:szCs w:val="20"/>
        </w:rPr>
        <w:t xml:space="preserve"> </w:t>
      </w:r>
      <w:r w:rsidR="0019597E" w:rsidRPr="005375BD">
        <w:t>Resor förekommer.</w:t>
      </w:r>
    </w:p>
    <w:p w14:paraId="247CD2CC" w14:textId="7D746A94" w:rsidR="0019597E" w:rsidRPr="005375BD" w:rsidRDefault="0019597E" w:rsidP="005375BD">
      <w:pPr>
        <w:pStyle w:val="Rubrik2"/>
        <w:numPr>
          <w:ilvl w:val="1"/>
          <w:numId w:val="18"/>
        </w:numPr>
        <w:rPr>
          <w:color w:val="auto"/>
        </w:rPr>
      </w:pPr>
      <w:bookmarkStart w:id="15" w:name="_Toc49933108"/>
      <w:bookmarkStart w:id="16" w:name="_Toc235694375"/>
      <w:r w:rsidRPr="005375BD">
        <w:rPr>
          <w:color w:val="auto"/>
        </w:rPr>
        <w:t>Säkerhetsklassning och kontraktsskrivning</w:t>
      </w:r>
      <w:bookmarkEnd w:id="15"/>
      <w:bookmarkEnd w:id="16"/>
    </w:p>
    <w:p w14:paraId="62BC6CCC" w14:textId="77777777" w:rsidR="0019597E" w:rsidRPr="005375BD" w:rsidRDefault="0019597E" w:rsidP="008A2B29">
      <w:pPr>
        <w:tabs>
          <w:tab w:val="left" w:pos="851"/>
        </w:tabs>
        <w:spacing w:after="0"/>
      </w:pPr>
      <w:r w:rsidRPr="005375BD">
        <w:t>Ja</w:t>
      </w:r>
      <w:r w:rsidRPr="005375BD">
        <w:tab/>
      </w:r>
      <w:sdt>
        <w:sdtPr>
          <w:id w:val="-697690770"/>
          <w14:checkbox>
            <w14:checked w14:val="0"/>
            <w14:checkedState w14:val="2612" w14:font="MS Gothic"/>
            <w14:uncheckedState w14:val="2610" w14:font="MS Gothic"/>
          </w14:checkbox>
        </w:sdtPr>
        <w:sdtEndPr/>
        <w:sdtContent>
          <w:r w:rsidRPr="005375BD">
            <w:rPr>
              <w:rFonts w:ascii="MS Gothic" w:eastAsia="MS Gothic" w:hAnsi="MS Gothic" w:hint="eastAsia"/>
            </w:rPr>
            <w:t>☐</w:t>
          </w:r>
        </w:sdtContent>
      </w:sdt>
    </w:p>
    <w:p w14:paraId="71A6C41E" w14:textId="6F6FA1F2" w:rsidR="0019597E" w:rsidRPr="005375BD" w:rsidRDefault="0019597E" w:rsidP="0019597E">
      <w:pPr>
        <w:tabs>
          <w:tab w:val="left" w:pos="851"/>
        </w:tabs>
      </w:pPr>
      <w:r w:rsidRPr="005375BD">
        <w:t>Nej</w:t>
      </w:r>
      <w:r w:rsidRPr="005375BD">
        <w:tab/>
      </w:r>
      <w:sdt>
        <w:sdtPr>
          <w:id w:val="-1656599997"/>
          <w14:checkbox>
            <w14:checked w14:val="1"/>
            <w14:checkedState w14:val="2612" w14:font="MS Gothic"/>
            <w14:uncheckedState w14:val="2610" w14:font="MS Gothic"/>
          </w14:checkbox>
        </w:sdtPr>
        <w:sdtEndPr/>
        <w:sdtContent>
          <w:r w:rsidR="00F67BBD">
            <w:rPr>
              <w:rFonts w:ascii="MS Gothic" w:eastAsia="MS Gothic" w:hAnsi="MS Gothic" w:hint="eastAsia"/>
            </w:rPr>
            <w:t>☒</w:t>
          </w:r>
        </w:sdtContent>
      </w:sdt>
    </w:p>
    <w:p w14:paraId="46E5CBB0" w14:textId="527272CE" w:rsidR="0019597E" w:rsidRPr="005375BD" w:rsidRDefault="0019597E" w:rsidP="005375BD">
      <w:pPr>
        <w:pStyle w:val="Rubrik2"/>
        <w:numPr>
          <w:ilvl w:val="1"/>
          <w:numId w:val="18"/>
        </w:numPr>
        <w:rPr>
          <w:color w:val="auto"/>
        </w:rPr>
      </w:pPr>
      <w:bookmarkStart w:id="17" w:name="_Toc49933109"/>
      <w:bookmarkStart w:id="18" w:name="_Toc235694376"/>
      <w:r w:rsidRPr="005375BD">
        <w:rPr>
          <w:color w:val="auto"/>
        </w:rPr>
        <w:t>Tidsperiod/kontraktstid</w:t>
      </w:r>
      <w:bookmarkEnd w:id="17"/>
      <w:bookmarkEnd w:id="18"/>
    </w:p>
    <w:p w14:paraId="78C3EE22" w14:textId="57AA267C" w:rsidR="0019597E" w:rsidRDefault="0019597E" w:rsidP="006B3BEF">
      <w:pPr>
        <w:jc w:val="both"/>
      </w:pPr>
      <w:r w:rsidRPr="005375BD">
        <w:t xml:space="preserve">Uppdraget förväntas pågå från </w:t>
      </w:r>
      <w:sdt>
        <w:sdtPr>
          <w:id w:val="318319428"/>
          <w:placeholder>
            <w:docPart w:val="D08ED9AF68F34F1FAD9F6AF01E213185"/>
          </w:placeholder>
        </w:sdtPr>
        <w:sdtEndPr/>
        <w:sdtContent>
          <w:sdt>
            <w:sdtPr>
              <w:id w:val="1694420167"/>
              <w:placeholder>
                <w:docPart w:val="E9962E849B6F4B1EA895827F68B772B8"/>
              </w:placeholder>
              <w:date w:fullDate="2026-10-01T00:00:00Z">
                <w:dateFormat w:val="yyyy-MM-dd"/>
                <w:lid w:val="sv-SE"/>
                <w:storeMappedDataAs w:val="dateTime"/>
                <w:calendar w:val="gregorian"/>
              </w:date>
            </w:sdtPr>
            <w:sdtEndPr/>
            <w:sdtContent>
              <w:r w:rsidR="002C5727">
                <w:t>2026-10-01</w:t>
              </w:r>
            </w:sdtContent>
          </w:sdt>
        </w:sdtContent>
      </w:sdt>
      <w:r w:rsidRPr="005375BD">
        <w:t xml:space="preserve"> till och med </w:t>
      </w:r>
      <w:sdt>
        <w:sdtPr>
          <w:id w:val="-1518763851"/>
          <w:placeholder>
            <w:docPart w:val="A4719C58F2F748B08AC4F6F10F40F730"/>
          </w:placeholder>
          <w:date w:fullDate="2027-06-30T00:00:00Z">
            <w:dateFormat w:val="yyyy-MM-dd"/>
            <w:lid w:val="sv-SE"/>
            <w:storeMappedDataAs w:val="dateTime"/>
            <w:calendar w:val="gregorian"/>
          </w:date>
        </w:sdtPr>
        <w:sdtEndPr/>
        <w:sdtContent>
          <w:r w:rsidR="00F67BBD">
            <w:t>2027-06-30</w:t>
          </w:r>
        </w:sdtContent>
      </w:sdt>
      <w:r w:rsidR="006A15DF">
        <w:t xml:space="preserve"> </w:t>
      </w:r>
      <w:r w:rsidRPr="005375BD">
        <w:t xml:space="preserve">option på förlängning om </w:t>
      </w:r>
      <w:sdt>
        <w:sdtPr>
          <w:id w:val="424461462"/>
          <w:placeholder>
            <w:docPart w:val="D08ED9AF68F34F1FAD9F6AF01E213185"/>
          </w:placeholder>
        </w:sdtPr>
        <w:sdtEndPr/>
        <w:sdtContent>
          <w:r w:rsidR="00F67BBD">
            <w:t>6</w:t>
          </w:r>
        </w:sdtContent>
      </w:sdt>
      <w:r w:rsidR="006B3BEF">
        <w:t xml:space="preserve"> </w:t>
      </w:r>
      <w:r w:rsidRPr="005375BD">
        <w:t xml:space="preserve">månader till och med </w:t>
      </w:r>
      <w:sdt>
        <w:sdtPr>
          <w:id w:val="-769774449"/>
          <w:placeholder>
            <w:docPart w:val="D08ED9AF68F34F1FAD9F6AF01E213185"/>
          </w:placeholder>
        </w:sdtPr>
        <w:sdtEndPr/>
        <w:sdtContent>
          <w:sdt>
            <w:sdtPr>
              <w:id w:val="-1943761459"/>
              <w:placeholder>
                <w:docPart w:val="C8B3EDEF8E044D5282B5214160F93271"/>
              </w:placeholder>
            </w:sdtPr>
            <w:sdtEndPr/>
            <w:sdtContent>
              <w:sdt>
                <w:sdtPr>
                  <w:id w:val="1951207643"/>
                  <w:placeholder>
                    <w:docPart w:val="E30C49A70DC547AC8B20315CC6B40D2E"/>
                  </w:placeholder>
                  <w:date w:fullDate="2027-12-31T00:00:00Z">
                    <w:dateFormat w:val="yyyy-MM-dd"/>
                    <w:lid w:val="sv-SE"/>
                    <w:storeMappedDataAs w:val="dateTime"/>
                    <w:calendar w:val="gregorian"/>
                  </w:date>
                </w:sdtPr>
                <w:sdtEndPr/>
                <w:sdtContent>
                  <w:r w:rsidR="00F67BBD">
                    <w:t>2027-12-31</w:t>
                  </w:r>
                </w:sdtContent>
              </w:sdt>
            </w:sdtContent>
          </w:sdt>
          <w:bookmarkStart w:id="19" w:name="_Toc49933110"/>
        </w:sdtContent>
      </w:sdt>
      <w:r w:rsidR="006B3BEF">
        <w:t>.</w:t>
      </w:r>
    </w:p>
    <w:p w14:paraId="0F938E55" w14:textId="5F466600" w:rsidR="0019597E" w:rsidRPr="005375BD" w:rsidRDefault="0019597E" w:rsidP="005375BD">
      <w:pPr>
        <w:pStyle w:val="Rubrik2"/>
        <w:numPr>
          <w:ilvl w:val="1"/>
          <w:numId w:val="18"/>
        </w:numPr>
        <w:rPr>
          <w:color w:val="auto"/>
        </w:rPr>
      </w:pPr>
      <w:bookmarkStart w:id="20" w:name="_Toc235694377"/>
      <w:r w:rsidRPr="005375BD">
        <w:rPr>
          <w:color w:val="auto"/>
        </w:rPr>
        <w:t>Stationeringsort</w:t>
      </w:r>
      <w:bookmarkEnd w:id="19"/>
      <w:bookmarkEnd w:id="20"/>
    </w:p>
    <w:p w14:paraId="2AC80FA6" w14:textId="2917B958" w:rsidR="0019597E" w:rsidRPr="005375BD" w:rsidRDefault="0019597E" w:rsidP="006B3BEF">
      <w:pPr>
        <w:jc w:val="both"/>
      </w:pPr>
      <w:r w:rsidRPr="005375BD">
        <w:t xml:space="preserve">Stationeringsort:  </w:t>
      </w:r>
      <w:sdt>
        <w:sdtPr>
          <w:id w:val="-1494103547"/>
          <w:placeholder>
            <w:docPart w:val="D08ED9AF68F34F1FAD9F6AF01E213185"/>
          </w:placeholder>
        </w:sdtPr>
        <w:sdtEndPr/>
        <w:sdtContent>
          <w:r w:rsidR="00F67BBD">
            <w:t>Göteborg</w:t>
          </w:r>
        </w:sdtContent>
      </w:sdt>
    </w:p>
    <w:p w14:paraId="45BC2EDD" w14:textId="77777777" w:rsidR="0019597E" w:rsidRPr="005375BD" w:rsidRDefault="0019597E" w:rsidP="006B3BEF">
      <w:pPr>
        <w:jc w:val="both"/>
      </w:pPr>
      <w:r w:rsidRPr="005375BD">
        <w:t>Ersättning utgår inte för resa till och från ort/er för Konsulttjänstens utförande (</w:t>
      </w:r>
      <w:proofErr w:type="spellStart"/>
      <w:r w:rsidRPr="005375BD">
        <w:t>stationerinsgort</w:t>
      </w:r>
      <w:proofErr w:type="spellEnd"/>
      <w:r w:rsidRPr="005375BD">
        <w:t>/er). Endast vid av Kunden beordrad resa har Ramavtalsleverantören rätt till ersättning för verifierade kostnader samt traktamenten. Ersättning utgår enligt Skatteverkets vid var tid gällande regler för ersättning för rese- och traktamentskostnader. Konsult är skyldig att resa på ett för Kunden fördelaktigt sätt. Restidsersättning utgår inte såvida inte annat överenskommits.</w:t>
      </w:r>
    </w:p>
    <w:p w14:paraId="580D12B1" w14:textId="531AC9CA" w:rsidR="0019597E" w:rsidRPr="005375BD" w:rsidRDefault="0019597E" w:rsidP="006B3BEF">
      <w:pPr>
        <w:jc w:val="both"/>
      </w:pPr>
      <w:r w:rsidRPr="005375BD">
        <w:t>Distansarbete får förekomma upp till 40% av omfattningen.</w:t>
      </w:r>
    </w:p>
    <w:p w14:paraId="089303C5" w14:textId="7B6C97F5" w:rsidR="0019597E" w:rsidRPr="005375BD" w:rsidRDefault="0019597E" w:rsidP="005375BD">
      <w:pPr>
        <w:pStyle w:val="Rubrik2"/>
        <w:numPr>
          <w:ilvl w:val="1"/>
          <w:numId w:val="18"/>
        </w:numPr>
        <w:rPr>
          <w:color w:val="auto"/>
        </w:rPr>
      </w:pPr>
      <w:bookmarkStart w:id="21" w:name="_Toc49933111"/>
      <w:bookmarkStart w:id="22" w:name="_Toc235694378"/>
      <w:r w:rsidRPr="005375BD">
        <w:rPr>
          <w:color w:val="auto"/>
        </w:rPr>
        <w:t>Lokaler/utrustning/licenser</w:t>
      </w:r>
      <w:bookmarkEnd w:id="21"/>
      <w:bookmarkEnd w:id="22"/>
    </w:p>
    <w:p w14:paraId="0B044C86" w14:textId="77777777" w:rsidR="0019597E" w:rsidRPr="005375BD" w:rsidRDefault="0019597E" w:rsidP="006B3BEF">
      <w:pPr>
        <w:jc w:val="both"/>
      </w:pPr>
      <w:bookmarkStart w:id="23" w:name="_Toc49933112"/>
      <w:r w:rsidRPr="00043A6B">
        <w:t>Trafikverkets lokaler och utrustning.</w:t>
      </w:r>
    </w:p>
    <w:p w14:paraId="3EF86DBF" w14:textId="5DEC1D8F" w:rsidR="0019597E" w:rsidRPr="005375BD" w:rsidRDefault="0019597E" w:rsidP="005375BD">
      <w:pPr>
        <w:pStyle w:val="Rubrik2"/>
        <w:numPr>
          <w:ilvl w:val="1"/>
          <w:numId w:val="18"/>
        </w:numPr>
        <w:rPr>
          <w:color w:val="auto"/>
        </w:rPr>
      </w:pPr>
      <w:bookmarkStart w:id="24" w:name="_Toc235694379"/>
      <w:r w:rsidRPr="005375BD">
        <w:rPr>
          <w:color w:val="auto"/>
        </w:rPr>
        <w:t>Möten i uppdraget</w:t>
      </w:r>
      <w:bookmarkEnd w:id="23"/>
      <w:bookmarkEnd w:id="24"/>
    </w:p>
    <w:p w14:paraId="5B9713A6" w14:textId="68371E26" w:rsidR="0019597E" w:rsidRPr="005375BD" w:rsidRDefault="0019597E" w:rsidP="006B3BEF">
      <w:pPr>
        <w:jc w:val="both"/>
      </w:pPr>
      <w:r w:rsidRPr="005375BD">
        <w:t>Normal frekvens med möten.</w:t>
      </w:r>
    </w:p>
    <w:p w14:paraId="05E276AA" w14:textId="1B78ABE0" w:rsidR="00590655" w:rsidRPr="005375BD" w:rsidRDefault="00590655" w:rsidP="005375BD">
      <w:pPr>
        <w:pStyle w:val="Rubrik1"/>
        <w:numPr>
          <w:ilvl w:val="0"/>
          <w:numId w:val="18"/>
        </w:numPr>
        <w:rPr>
          <w:color w:val="auto"/>
        </w:rPr>
      </w:pPr>
      <w:bookmarkStart w:id="25" w:name="_Toc49933114"/>
      <w:bookmarkStart w:id="26" w:name="_Toc235694380"/>
      <w:r w:rsidRPr="005375BD">
        <w:rPr>
          <w:color w:val="auto"/>
        </w:rPr>
        <w:t>Upphandlingsföreskrifter</w:t>
      </w:r>
      <w:bookmarkEnd w:id="25"/>
      <w:bookmarkEnd w:id="26"/>
    </w:p>
    <w:p w14:paraId="5BEEFCB2" w14:textId="711632F9" w:rsidR="00590655" w:rsidRPr="005375BD" w:rsidRDefault="00590655" w:rsidP="005375BD">
      <w:pPr>
        <w:pStyle w:val="Rubrik2"/>
        <w:numPr>
          <w:ilvl w:val="1"/>
          <w:numId w:val="18"/>
        </w:numPr>
        <w:rPr>
          <w:color w:val="auto"/>
        </w:rPr>
      </w:pPr>
      <w:bookmarkStart w:id="27" w:name="_Toc49933115"/>
      <w:bookmarkStart w:id="28" w:name="_Toc235694381"/>
      <w:r w:rsidRPr="005375BD">
        <w:rPr>
          <w:color w:val="auto"/>
        </w:rPr>
        <w:t>Förutsättningar för avropet</w:t>
      </w:r>
      <w:bookmarkEnd w:id="27"/>
      <w:bookmarkEnd w:id="28"/>
    </w:p>
    <w:p w14:paraId="7A61278E" w14:textId="258C8653" w:rsidR="00590655" w:rsidRPr="005375BD" w:rsidRDefault="00590655" w:rsidP="006B3BEF">
      <w:pPr>
        <w:jc w:val="both"/>
      </w:pPr>
      <w:r w:rsidRPr="005375BD">
        <w:t>Anbudsgivare är skyldig att anmäla till beställaren om anbudsgivaren eller offererade resurser har andra uppdrag som kan medföra risk för otillbörlig konkurrensfördel eller jäv i detta uppdrag.</w:t>
      </w:r>
    </w:p>
    <w:p w14:paraId="7C376C31" w14:textId="381C4445" w:rsidR="00590655" w:rsidRPr="005375BD" w:rsidRDefault="00590655" w:rsidP="006B3BEF">
      <w:pPr>
        <w:pStyle w:val="Rubrik2"/>
        <w:numPr>
          <w:ilvl w:val="1"/>
          <w:numId w:val="18"/>
        </w:numPr>
        <w:jc w:val="both"/>
        <w:rPr>
          <w:color w:val="auto"/>
        </w:rPr>
      </w:pPr>
      <w:bookmarkStart w:id="29" w:name="_Toc49933116"/>
      <w:bookmarkStart w:id="30" w:name="_Toc235694382"/>
      <w:r w:rsidRPr="005375BD">
        <w:rPr>
          <w:color w:val="auto"/>
        </w:rPr>
        <w:lastRenderedPageBreak/>
        <w:t>Frågor under anbudstiden</w:t>
      </w:r>
      <w:bookmarkEnd w:id="29"/>
      <w:bookmarkEnd w:id="30"/>
    </w:p>
    <w:p w14:paraId="41051F5B" w14:textId="77777777" w:rsidR="00395EED" w:rsidRPr="005375BD" w:rsidRDefault="00590655" w:rsidP="006B3BEF">
      <w:pPr>
        <w:jc w:val="both"/>
      </w:pPr>
      <w:r w:rsidRPr="005375BD">
        <w:t xml:space="preserve">Frågor med anledning av förfrågningsunderlaget skickas genom KOMMERS till beställaren. Ingen annan kanal är tillåten för kommunikation under anbudstiden. Beställaren lämnar lika svar till alla anbudsgivare. Frågan bör hänvisa till kravets beteckning, exempelvis ”3.4”. </w:t>
      </w:r>
    </w:p>
    <w:p w14:paraId="753E8C82" w14:textId="6B17C461" w:rsidR="00590655" w:rsidRPr="005375BD" w:rsidRDefault="00395EED" w:rsidP="006B3BEF">
      <w:pPr>
        <w:jc w:val="both"/>
      </w:pPr>
      <w:r w:rsidRPr="005375BD">
        <w:t xml:space="preserve">Frågor ska inkomma till beställaren senast det datum som är angivet i KOMMERS. Detta för att beställaren ska kunna avge ett svar. </w:t>
      </w:r>
      <w:r w:rsidR="00590655" w:rsidRPr="005375BD">
        <w:t>Svar aviseras till den e-postadress anbudsgivaren registrerat i KOMMERS. Det åligger anbudsgivaren att se till att registrerad e-postadress är aktuell.</w:t>
      </w:r>
    </w:p>
    <w:p w14:paraId="757C0189" w14:textId="77777777" w:rsidR="00590655" w:rsidRPr="005375BD" w:rsidRDefault="00590655" w:rsidP="006B3BEF">
      <w:pPr>
        <w:jc w:val="both"/>
      </w:pPr>
      <w:r w:rsidRPr="005375BD">
        <w:t>Om avropsförfrågan behöver kompletteras eller förtydligas kommer samtliga anbudsgivare att informeras skriftligen via e-post.</w:t>
      </w:r>
    </w:p>
    <w:p w14:paraId="3153DD2E" w14:textId="675B5851" w:rsidR="00590655" w:rsidRPr="005375BD" w:rsidRDefault="00590655" w:rsidP="005375BD">
      <w:pPr>
        <w:pStyle w:val="Rubrik2"/>
        <w:numPr>
          <w:ilvl w:val="1"/>
          <w:numId w:val="18"/>
        </w:numPr>
        <w:rPr>
          <w:color w:val="auto"/>
        </w:rPr>
      </w:pPr>
      <w:bookmarkStart w:id="31" w:name="_Toc49933117"/>
      <w:bookmarkStart w:id="32" w:name="_Toc235694383"/>
      <w:r w:rsidRPr="005375BD">
        <w:rPr>
          <w:color w:val="auto"/>
        </w:rPr>
        <w:t>Svar på förfrågan – anbudsgivning</w:t>
      </w:r>
      <w:bookmarkEnd w:id="31"/>
      <w:bookmarkEnd w:id="32"/>
    </w:p>
    <w:p w14:paraId="795903A7" w14:textId="31800379" w:rsidR="00590655" w:rsidRPr="005375BD" w:rsidRDefault="00590655" w:rsidP="006B3BEF">
      <w:pPr>
        <w:jc w:val="both"/>
      </w:pPr>
      <w:r w:rsidRPr="005375BD">
        <w:t>Anbud avlämnas i upphandlingssystemet KOMMERS och ska vara Trafikverket tillhanda senast den dag som anges i KOMMERS. Se vidare punkt krav på redovisning i anbudet (anbudssvar).</w:t>
      </w:r>
    </w:p>
    <w:p w14:paraId="3469C24F" w14:textId="0DEA4CE5" w:rsidR="009D7292" w:rsidRPr="00EC0C0D" w:rsidRDefault="009D7292" w:rsidP="00395EED">
      <w:pPr>
        <w:pStyle w:val="NormalBasmall"/>
        <w:spacing w:after="0"/>
        <w:rPr>
          <w:rFonts w:asciiTheme="majorHAnsi" w:hAnsiTheme="majorHAnsi" w:cstheme="majorHAnsi"/>
        </w:rPr>
      </w:pPr>
      <w:r w:rsidRPr="00EC0C0D">
        <w:rPr>
          <w:rFonts w:asciiTheme="majorHAnsi" w:hAnsiTheme="majorHAnsi" w:cstheme="majorHAnsi"/>
        </w:rPr>
        <w:t>EU-sanktioner mot Ryssland</w:t>
      </w:r>
      <w:r w:rsidR="00C20EDB">
        <w:rPr>
          <w:rFonts w:asciiTheme="majorHAnsi" w:hAnsiTheme="majorHAnsi" w:cstheme="majorHAnsi"/>
        </w:rPr>
        <w:t xml:space="preserve"> och Belarus</w:t>
      </w:r>
    </w:p>
    <w:p w14:paraId="58501555" w14:textId="0AE31F90" w:rsidR="009D7292" w:rsidRPr="005375BD" w:rsidRDefault="009D7292" w:rsidP="006B3BEF">
      <w:pPr>
        <w:jc w:val="both"/>
      </w:pPr>
      <w:r w:rsidRPr="005375BD">
        <w:t>Deltagande i upphandlingen förutsätter att anbudsgivaren, eller någon person som ingår i anbuds</w:t>
      </w:r>
      <w:r w:rsidR="006A15DF">
        <w:t>-</w:t>
      </w:r>
      <w:r w:rsidRPr="005375BD">
        <w:t>givarens förvaltnings-, lednings- eller kontrollorgan, inte är föremål för EU:s sanktioner mot Ryssland. Inte heller får företag vars kapacitet anbudsgivaren åberopar för att uppfylla kvalificeringskrav eller underleverantör, om sådan aktör står för mer än 10 procent av det aktuella kontraktets värde, vara föremål för EU:s sanktioner.</w:t>
      </w:r>
    </w:p>
    <w:p w14:paraId="134F4668" w14:textId="792AD929" w:rsidR="009D7292" w:rsidRPr="005375BD" w:rsidRDefault="009D7292" w:rsidP="006B3BEF">
      <w:pPr>
        <w:jc w:val="both"/>
      </w:pPr>
      <w:r w:rsidRPr="005375BD">
        <w:t>Anbudsgivare ska intyga att sådant förhållande inte föreligger genom att underteckna och med anbud inge bifogad blankett ”Intygande med anledning av sanktioner mot Ryssland</w:t>
      </w:r>
      <w:r w:rsidR="00C20EDB">
        <w:t xml:space="preserve"> och Belarus</w:t>
      </w:r>
      <w:r w:rsidRPr="005375BD">
        <w:t>”.</w:t>
      </w:r>
    </w:p>
    <w:p w14:paraId="634CC62A" w14:textId="77777777" w:rsidR="009D7292" w:rsidRPr="005375BD" w:rsidRDefault="009D7292" w:rsidP="006B3BEF">
      <w:pPr>
        <w:jc w:val="both"/>
      </w:pPr>
      <w:r w:rsidRPr="005375BD">
        <w:t>Istället för att lämna in intygandet i aktuell upphandling får anbudsgivare hänvisa till ett intygande som anbudsgivaren redan lämnat in till Trafikverket i en tidigare upphandling. En sådan hänvisning innebär att anbudsgivaren bekräftar att intygandet fortfarande är aktuellt och korrekt.</w:t>
      </w:r>
    </w:p>
    <w:p w14:paraId="135B36EA" w14:textId="77777777" w:rsidR="009D7292" w:rsidRPr="005375BD" w:rsidRDefault="009D7292" w:rsidP="006B3BEF">
      <w:pPr>
        <w:jc w:val="both"/>
      </w:pPr>
      <w:r w:rsidRPr="005375BD">
        <w:t>Beställaren kan även kontrollera på annat sätt om EU-sanktioner föreligger.</w:t>
      </w:r>
    </w:p>
    <w:p w14:paraId="4D90506A" w14:textId="59817AA5" w:rsidR="009D7292" w:rsidRPr="005375BD" w:rsidRDefault="009D7292" w:rsidP="006B3BEF">
      <w:pPr>
        <w:jc w:val="both"/>
      </w:pPr>
      <w:r w:rsidRPr="005375BD">
        <w:t xml:space="preserve">Anbud där EU-sanktioner föreligger kommer att förkastas. </w:t>
      </w:r>
    </w:p>
    <w:p w14:paraId="66EE049E" w14:textId="27AF7479" w:rsidR="00590655" w:rsidRPr="005375BD" w:rsidRDefault="00590655" w:rsidP="005375BD">
      <w:pPr>
        <w:pStyle w:val="Rubrik2"/>
        <w:numPr>
          <w:ilvl w:val="1"/>
          <w:numId w:val="18"/>
        </w:numPr>
        <w:rPr>
          <w:color w:val="auto"/>
        </w:rPr>
      </w:pPr>
      <w:bookmarkStart w:id="33" w:name="_Toc49933118"/>
      <w:bookmarkStart w:id="34" w:name="_Toc235694384"/>
      <w:r w:rsidRPr="005375BD">
        <w:rPr>
          <w:color w:val="auto"/>
        </w:rPr>
        <w:t>Anbudets giltighetstid</w:t>
      </w:r>
      <w:bookmarkEnd w:id="33"/>
      <w:bookmarkEnd w:id="34"/>
    </w:p>
    <w:p w14:paraId="5434116A" w14:textId="77777777" w:rsidR="00590655" w:rsidRPr="005375BD" w:rsidRDefault="00590655" w:rsidP="006B3BEF">
      <w:pPr>
        <w:jc w:val="both"/>
      </w:pPr>
      <w:r w:rsidRPr="005375BD">
        <w:t>Anbudsgivare är bunden av sitt anbud enligt uppgift i KOMMERS.</w:t>
      </w:r>
    </w:p>
    <w:p w14:paraId="6C8CFE8D" w14:textId="1CFE8862" w:rsidR="00590655" w:rsidRPr="005375BD" w:rsidRDefault="00590655" w:rsidP="005375BD">
      <w:pPr>
        <w:pStyle w:val="Rubrik2"/>
        <w:numPr>
          <w:ilvl w:val="1"/>
          <w:numId w:val="18"/>
        </w:numPr>
        <w:rPr>
          <w:color w:val="auto"/>
        </w:rPr>
      </w:pPr>
      <w:bookmarkStart w:id="35" w:name="_Toc49933119"/>
      <w:bookmarkStart w:id="36" w:name="_Toc235694385"/>
      <w:r w:rsidRPr="005375BD">
        <w:rPr>
          <w:color w:val="auto"/>
        </w:rPr>
        <w:t xml:space="preserve">Meddelande om beslut efter utvärdering av anbud och </w:t>
      </w:r>
      <w:r w:rsidRPr="005375BD">
        <w:rPr>
          <w:color w:val="auto"/>
        </w:rPr>
        <w:tab/>
        <w:t>kontraktstecknande</w:t>
      </w:r>
      <w:bookmarkEnd w:id="35"/>
      <w:bookmarkEnd w:id="36"/>
    </w:p>
    <w:p w14:paraId="780E4867" w14:textId="77777777" w:rsidR="00590655" w:rsidRPr="005375BD" w:rsidRDefault="00590655" w:rsidP="006B3BEF">
      <w:pPr>
        <w:jc w:val="both"/>
      </w:pPr>
      <w:r w:rsidRPr="005375BD">
        <w:t>När beslut om tilldelning av avropsavtal har fattats meddelas samtliga anbudsgivare elektroniskt. Därefter kommer kontrakt att upprättas mellan Trafikverket och leverantör med vinnande anbud.</w:t>
      </w:r>
    </w:p>
    <w:p w14:paraId="56FC87E2" w14:textId="49AC8F02" w:rsidR="00590655" w:rsidRPr="005375BD" w:rsidRDefault="00590655" w:rsidP="005375BD">
      <w:pPr>
        <w:pStyle w:val="Rubrik2"/>
        <w:numPr>
          <w:ilvl w:val="1"/>
          <w:numId w:val="18"/>
        </w:numPr>
        <w:rPr>
          <w:color w:val="auto"/>
        </w:rPr>
      </w:pPr>
      <w:bookmarkStart w:id="37" w:name="_Toc49933120"/>
      <w:bookmarkStart w:id="38" w:name="_Toc235694386"/>
      <w:r w:rsidRPr="005375BD">
        <w:rPr>
          <w:color w:val="auto"/>
        </w:rPr>
        <w:lastRenderedPageBreak/>
        <w:t>Sekretess av anbudshandlingar</w:t>
      </w:r>
      <w:bookmarkEnd w:id="37"/>
      <w:bookmarkEnd w:id="38"/>
    </w:p>
    <w:p w14:paraId="649201B4" w14:textId="40247EE5" w:rsidR="00590655" w:rsidRPr="005375BD" w:rsidRDefault="00590655" w:rsidP="006B3BEF">
      <w:pPr>
        <w:jc w:val="both"/>
      </w:pPr>
      <w:r w:rsidRPr="005375BD">
        <w:t>Om anbudsgivaren anser att uppgifter i anbud omfattas av sekretess, bör anbudsgivaren skriftligen begära sekretess och precisera vilka uppgifter som avses samt vilken skada som anbudsgivaren skulle lida om uppgifterna röjs.</w:t>
      </w:r>
    </w:p>
    <w:p w14:paraId="09ADA90A" w14:textId="52951EE5" w:rsidR="005E58CB" w:rsidRPr="005375BD" w:rsidRDefault="005E58CB" w:rsidP="005375BD">
      <w:pPr>
        <w:pStyle w:val="Rubrik1"/>
        <w:numPr>
          <w:ilvl w:val="0"/>
          <w:numId w:val="18"/>
        </w:numPr>
        <w:rPr>
          <w:color w:val="auto"/>
        </w:rPr>
      </w:pPr>
      <w:bookmarkStart w:id="39" w:name="_Toc235694387"/>
      <w:r w:rsidRPr="005375BD">
        <w:rPr>
          <w:color w:val="auto"/>
        </w:rPr>
        <w:t>Specificerande kunskapskrav och erfarenhet</w:t>
      </w:r>
      <w:bookmarkEnd w:id="39"/>
    </w:p>
    <w:p w14:paraId="09ADA90B" w14:textId="61412505" w:rsidR="007A1CD9" w:rsidRPr="005375BD" w:rsidRDefault="00EB57DC" w:rsidP="006B3BEF">
      <w:pPr>
        <w:jc w:val="both"/>
      </w:pPr>
      <w:r w:rsidRPr="005375BD">
        <w:t>Utöver kunskaper och erfarenhet motsvarande valt område och roll enligt ramavtalet gäller följande preciserande krav för detta uppdrag:</w:t>
      </w:r>
    </w:p>
    <w:p w14:paraId="2FB51FB5" w14:textId="77777777" w:rsidR="00622818" w:rsidRPr="005375BD" w:rsidRDefault="00622818" w:rsidP="00622818">
      <w:pPr>
        <w:pStyle w:val="Liststycke"/>
      </w:pPr>
    </w:p>
    <w:p w14:paraId="09ADA915" w14:textId="75940608" w:rsidR="007A1CD9" w:rsidRPr="005375BD" w:rsidRDefault="0019597E" w:rsidP="006B3BEF">
      <w:pPr>
        <w:pStyle w:val="Liststycke"/>
        <w:numPr>
          <w:ilvl w:val="0"/>
          <w:numId w:val="12"/>
        </w:numPr>
        <w:spacing w:before="240"/>
        <w:jc w:val="both"/>
      </w:pPr>
      <w:r w:rsidRPr="005375BD">
        <w:t xml:space="preserve">Krav </w:t>
      </w:r>
      <w:r w:rsidR="00376E85">
        <w:t>1</w:t>
      </w:r>
      <w:r w:rsidR="00270FA2" w:rsidRPr="00270FA2">
        <w:t xml:space="preserve"> </w:t>
      </w:r>
      <w:sdt>
        <w:sdtPr>
          <w:id w:val="215176546"/>
          <w:placeholder>
            <w:docPart w:val="5689A37B67E04EA2B9C8F4A70DAD3188"/>
          </w:placeholder>
        </w:sdtPr>
        <w:sdtEndPr/>
        <w:sdtContent>
          <w:r w:rsidR="00F90316" w:rsidRPr="009C28AC">
            <w:t xml:space="preserve">Dokumenterad erfarenhet av minst </w:t>
          </w:r>
          <w:proofErr w:type="gramStart"/>
          <w:r w:rsidR="00F90316" w:rsidRPr="009C28AC">
            <w:t>2-3</w:t>
          </w:r>
          <w:proofErr w:type="gramEnd"/>
          <w:r w:rsidR="00F90316" w:rsidRPr="009C28AC">
            <w:t xml:space="preserve"> </w:t>
          </w:r>
          <w:proofErr w:type="spellStart"/>
          <w:r w:rsidR="00F90316" w:rsidRPr="009C28AC">
            <w:t>SAFe</w:t>
          </w:r>
          <w:proofErr w:type="spellEnd"/>
          <w:r w:rsidR="00F90316" w:rsidRPr="009C28AC">
            <w:t xml:space="preserve"> transformationer </w:t>
          </w:r>
          <w:r w:rsidR="00215A10" w:rsidRPr="009C28AC">
            <w:t>och att etablera LAC</w:t>
          </w:r>
          <w:r w:rsidR="006B3BEF">
            <w:t>E</w:t>
          </w:r>
        </w:sdtContent>
      </w:sdt>
    </w:p>
    <w:p w14:paraId="09ADA916" w14:textId="6A7C78DE" w:rsidR="005D4D6A" w:rsidRPr="005375BD" w:rsidRDefault="005D4D6A" w:rsidP="005D4D6A">
      <w:pPr>
        <w:pStyle w:val="Liststycke"/>
        <w:spacing w:after="0"/>
      </w:pPr>
      <w:r w:rsidRPr="005375BD">
        <w:rPr>
          <w:i/>
          <w:iCs/>
        </w:rPr>
        <w:t xml:space="preserve">Bekräftas: </w:t>
      </w:r>
      <w:r w:rsidRPr="005375BD">
        <w:rPr>
          <w:b/>
          <w:iCs/>
        </w:rPr>
        <w:t>Ja</w:t>
      </w:r>
      <w:r w:rsidRPr="005375BD">
        <w:rPr>
          <w:b/>
        </w:rPr>
        <w:t xml:space="preserve"> </w:t>
      </w:r>
      <w:r w:rsidRPr="005375BD">
        <w:rPr>
          <w:b/>
        </w:rPr>
        <w:fldChar w:fldCharType="begin">
          <w:ffData>
            <w:name w:val="Kryss1"/>
            <w:enabled/>
            <w:calcOnExit w:val="0"/>
            <w:checkBox>
              <w:sizeAuto/>
              <w:default w:val="0"/>
            </w:checkBox>
          </w:ffData>
        </w:fldChar>
      </w:r>
      <w:r w:rsidRPr="005375BD">
        <w:rPr>
          <w:b/>
        </w:rPr>
        <w:instrText xml:space="preserve"> FORMCHECKBOX </w:instrText>
      </w:r>
      <w:r w:rsidR="00681DAF">
        <w:rPr>
          <w:b/>
        </w:rPr>
      </w:r>
      <w:r w:rsidR="00681DAF">
        <w:rPr>
          <w:b/>
        </w:rPr>
        <w:fldChar w:fldCharType="separate"/>
      </w:r>
      <w:r w:rsidRPr="005375BD">
        <w:rPr>
          <w:b/>
        </w:rPr>
        <w:fldChar w:fldCharType="end"/>
      </w:r>
    </w:p>
    <w:tbl>
      <w:tblPr>
        <w:tblW w:w="776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63"/>
      </w:tblGrid>
      <w:tr w:rsidR="005375BD" w:rsidRPr="005375BD" w14:paraId="09ADA918" w14:textId="77777777" w:rsidTr="00492D18">
        <w:tc>
          <w:tcPr>
            <w:tcW w:w="7763" w:type="dxa"/>
            <w:tcBorders>
              <w:top w:val="single" w:sz="4" w:space="0" w:color="4F81BD"/>
            </w:tcBorders>
            <w:tcMar>
              <w:left w:w="108" w:type="dxa"/>
              <w:right w:w="108" w:type="dxa"/>
            </w:tcMar>
          </w:tcPr>
          <w:p w14:paraId="09ADA917" w14:textId="5B49D015" w:rsidR="005D4D6A" w:rsidRPr="005375BD" w:rsidRDefault="00110C8B" w:rsidP="00492D18">
            <w:pPr>
              <w:pStyle w:val="Normaltindrag"/>
              <w:spacing w:before="60" w:after="60"/>
              <w:ind w:left="0"/>
              <w:rPr>
                <w:rFonts w:ascii="Century Gothic" w:hAnsi="Century Gothic" w:cs="Arial"/>
                <w:i/>
                <w:sz w:val="18"/>
                <w:szCs w:val="18"/>
              </w:rPr>
            </w:pPr>
            <w:r w:rsidRPr="00110C8B">
              <w:rPr>
                <w:rFonts w:ascii="Century Gothic" w:hAnsi="Century Gothic" w:cs="Arial"/>
                <w:i/>
                <w:sz w:val="18"/>
                <w:szCs w:val="18"/>
              </w:rPr>
              <w:t>Redovisning av ovanstående krav genom exempel eller utdrag av genomförda uppdrag</w:t>
            </w:r>
          </w:p>
        </w:tc>
      </w:tr>
      <w:tr w:rsidR="005D4D6A" w:rsidRPr="005375BD" w14:paraId="09ADA91A" w14:textId="77777777" w:rsidTr="00492D18">
        <w:trPr>
          <w:trHeight w:val="1544"/>
        </w:trPr>
        <w:tc>
          <w:tcPr>
            <w:tcW w:w="7763" w:type="dxa"/>
            <w:tcMar>
              <w:left w:w="108" w:type="dxa"/>
              <w:right w:w="108" w:type="dxa"/>
            </w:tcMar>
          </w:tcPr>
          <w:p w14:paraId="09ADA919" w14:textId="77777777" w:rsidR="005D4D6A" w:rsidRPr="005375BD" w:rsidRDefault="005D4D6A" w:rsidP="00492D18">
            <w:pPr>
              <w:pStyle w:val="Normaltindrag"/>
              <w:spacing w:before="60" w:after="60"/>
              <w:ind w:left="0"/>
            </w:pPr>
            <w:r w:rsidRPr="005375BD">
              <w:rPr>
                <w:rFonts w:ascii="Century Gothic" w:hAnsi="Century Gothic" w:cs="Arial"/>
                <w:sz w:val="18"/>
                <w:szCs w:val="18"/>
              </w:rPr>
              <w:fldChar w:fldCharType="begin">
                <w:ffData>
                  <w:name w:val="Text1"/>
                  <w:enabled/>
                  <w:calcOnExit w:val="0"/>
                  <w:textInput/>
                </w:ffData>
              </w:fldChar>
            </w:r>
            <w:r w:rsidRPr="005375BD">
              <w:rPr>
                <w:rFonts w:ascii="Century Gothic" w:hAnsi="Century Gothic" w:cs="Arial"/>
                <w:sz w:val="18"/>
                <w:szCs w:val="18"/>
              </w:rPr>
              <w:instrText xml:space="preserve"> FORMTEXT </w:instrText>
            </w:r>
            <w:r w:rsidRPr="005375BD">
              <w:rPr>
                <w:rFonts w:ascii="Century Gothic" w:hAnsi="Century Gothic" w:cs="Arial"/>
                <w:sz w:val="18"/>
                <w:szCs w:val="18"/>
              </w:rPr>
            </w:r>
            <w:r w:rsidRPr="005375BD">
              <w:rPr>
                <w:rFonts w:ascii="Century Gothic" w:hAnsi="Century Gothic" w:cs="Arial"/>
                <w:sz w:val="18"/>
                <w:szCs w:val="18"/>
              </w:rPr>
              <w:fldChar w:fldCharType="separate"/>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sz w:val="18"/>
                <w:szCs w:val="18"/>
              </w:rPr>
              <w:fldChar w:fldCharType="end"/>
            </w:r>
          </w:p>
        </w:tc>
      </w:tr>
    </w:tbl>
    <w:p w14:paraId="09ADA91D" w14:textId="77777777" w:rsidR="007A1CD9" w:rsidRPr="005375BD" w:rsidRDefault="007A1CD9" w:rsidP="007A1CD9">
      <w:pPr>
        <w:pStyle w:val="Liststycke"/>
      </w:pPr>
    </w:p>
    <w:p w14:paraId="09E28E86" w14:textId="1E1C04CD" w:rsidR="00622818" w:rsidRPr="005375BD" w:rsidRDefault="0019597E" w:rsidP="00395EED">
      <w:pPr>
        <w:pStyle w:val="Liststycke"/>
        <w:numPr>
          <w:ilvl w:val="0"/>
          <w:numId w:val="12"/>
        </w:numPr>
        <w:spacing w:before="240"/>
      </w:pPr>
      <w:r w:rsidRPr="005375BD">
        <w:t xml:space="preserve">Krav </w:t>
      </w:r>
      <w:r w:rsidR="00376E85">
        <w:t>2</w:t>
      </w:r>
      <w:r w:rsidR="00270FA2">
        <w:t xml:space="preserve"> </w:t>
      </w:r>
      <w:sdt>
        <w:sdtPr>
          <w:id w:val="-109596211"/>
          <w:placeholder>
            <w:docPart w:val="3128847723054289B39DF68049EE8882"/>
          </w:placeholder>
        </w:sdtPr>
        <w:sdtEndPr/>
        <w:sdtContent>
          <w:r w:rsidR="00215A10" w:rsidRPr="009C28AC">
            <w:t xml:space="preserve">Fördjupad kunskap om </w:t>
          </w:r>
          <w:proofErr w:type="spellStart"/>
          <w:r w:rsidR="00215A10" w:rsidRPr="009C28AC">
            <w:t>AzureDevOps</w:t>
          </w:r>
          <w:proofErr w:type="spellEnd"/>
        </w:sdtContent>
      </w:sdt>
    </w:p>
    <w:p w14:paraId="09ADA91E" w14:textId="37BC3488" w:rsidR="00E00CBA" w:rsidRPr="005375BD" w:rsidRDefault="00E00CBA" w:rsidP="00E00CBA">
      <w:pPr>
        <w:pStyle w:val="Liststycke"/>
        <w:spacing w:after="0"/>
      </w:pPr>
      <w:r w:rsidRPr="005375BD">
        <w:rPr>
          <w:i/>
          <w:iCs/>
        </w:rPr>
        <w:t xml:space="preserve">Bekräftas: </w:t>
      </w:r>
      <w:r w:rsidRPr="005375BD">
        <w:rPr>
          <w:b/>
          <w:iCs/>
        </w:rPr>
        <w:t>Ja</w:t>
      </w:r>
      <w:r w:rsidRPr="005375BD">
        <w:rPr>
          <w:b/>
        </w:rPr>
        <w:t xml:space="preserve"> </w:t>
      </w:r>
      <w:r w:rsidRPr="005375BD">
        <w:rPr>
          <w:b/>
        </w:rPr>
        <w:fldChar w:fldCharType="begin">
          <w:ffData>
            <w:name w:val="Kryss1"/>
            <w:enabled/>
            <w:calcOnExit w:val="0"/>
            <w:checkBox>
              <w:sizeAuto/>
              <w:default w:val="0"/>
            </w:checkBox>
          </w:ffData>
        </w:fldChar>
      </w:r>
      <w:r w:rsidRPr="005375BD">
        <w:rPr>
          <w:b/>
        </w:rPr>
        <w:instrText xml:space="preserve"> FORMCHECKBOX </w:instrText>
      </w:r>
      <w:r w:rsidR="00681DAF">
        <w:rPr>
          <w:b/>
        </w:rPr>
      </w:r>
      <w:r w:rsidR="00681DAF">
        <w:rPr>
          <w:b/>
        </w:rPr>
        <w:fldChar w:fldCharType="separate"/>
      </w:r>
      <w:r w:rsidRPr="005375BD">
        <w:rPr>
          <w:b/>
        </w:rPr>
        <w:fldChar w:fldCharType="end"/>
      </w:r>
    </w:p>
    <w:tbl>
      <w:tblPr>
        <w:tblW w:w="776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63"/>
      </w:tblGrid>
      <w:tr w:rsidR="005375BD" w:rsidRPr="005375BD" w14:paraId="09ADA920" w14:textId="77777777" w:rsidTr="00E00CBA">
        <w:tc>
          <w:tcPr>
            <w:tcW w:w="7763" w:type="dxa"/>
            <w:tcBorders>
              <w:top w:val="single" w:sz="4" w:space="0" w:color="4F81BD"/>
            </w:tcBorders>
            <w:tcMar>
              <w:left w:w="108" w:type="dxa"/>
              <w:right w:w="108" w:type="dxa"/>
            </w:tcMar>
          </w:tcPr>
          <w:p w14:paraId="09ADA91F" w14:textId="15AB9519" w:rsidR="00E00CBA" w:rsidRPr="005375BD" w:rsidRDefault="00110C8B" w:rsidP="00E00CBA">
            <w:pPr>
              <w:pStyle w:val="Normaltindrag"/>
              <w:spacing w:before="60" w:after="60"/>
              <w:ind w:left="0"/>
              <w:rPr>
                <w:rFonts w:ascii="Century Gothic" w:hAnsi="Century Gothic" w:cs="Arial"/>
                <w:i/>
                <w:sz w:val="18"/>
                <w:szCs w:val="18"/>
              </w:rPr>
            </w:pPr>
            <w:r w:rsidRPr="00110C8B">
              <w:rPr>
                <w:rFonts w:ascii="Century Gothic" w:hAnsi="Century Gothic" w:cs="Arial"/>
                <w:i/>
                <w:sz w:val="18"/>
                <w:szCs w:val="18"/>
              </w:rPr>
              <w:t>Redovisning av ovanstående krav genom exempel eller utdrag av genomförda uppdrag</w:t>
            </w:r>
          </w:p>
        </w:tc>
      </w:tr>
      <w:tr w:rsidR="005375BD" w:rsidRPr="005375BD" w14:paraId="09ADA922" w14:textId="77777777" w:rsidTr="00E00CBA">
        <w:trPr>
          <w:trHeight w:val="1544"/>
        </w:trPr>
        <w:tc>
          <w:tcPr>
            <w:tcW w:w="7763" w:type="dxa"/>
            <w:tcMar>
              <w:left w:w="108" w:type="dxa"/>
              <w:right w:w="108" w:type="dxa"/>
            </w:tcMar>
          </w:tcPr>
          <w:p w14:paraId="09ADA921" w14:textId="77777777" w:rsidR="00E00CBA" w:rsidRPr="005375BD" w:rsidRDefault="00E00CBA" w:rsidP="00E00CBA">
            <w:pPr>
              <w:pStyle w:val="Normaltindrag"/>
              <w:spacing w:before="60" w:after="60"/>
              <w:ind w:left="0"/>
            </w:pPr>
            <w:r w:rsidRPr="005375BD">
              <w:rPr>
                <w:rFonts w:ascii="Century Gothic" w:hAnsi="Century Gothic" w:cs="Arial"/>
                <w:sz w:val="18"/>
                <w:szCs w:val="18"/>
              </w:rPr>
              <w:fldChar w:fldCharType="begin">
                <w:ffData>
                  <w:name w:val="Text1"/>
                  <w:enabled/>
                  <w:calcOnExit w:val="0"/>
                  <w:textInput/>
                </w:ffData>
              </w:fldChar>
            </w:r>
            <w:r w:rsidRPr="005375BD">
              <w:rPr>
                <w:rFonts w:ascii="Century Gothic" w:hAnsi="Century Gothic" w:cs="Arial"/>
                <w:sz w:val="18"/>
                <w:szCs w:val="18"/>
              </w:rPr>
              <w:instrText xml:space="preserve"> FORMTEXT </w:instrText>
            </w:r>
            <w:r w:rsidRPr="005375BD">
              <w:rPr>
                <w:rFonts w:ascii="Century Gothic" w:hAnsi="Century Gothic" w:cs="Arial"/>
                <w:sz w:val="18"/>
                <w:szCs w:val="18"/>
              </w:rPr>
            </w:r>
            <w:r w:rsidRPr="005375BD">
              <w:rPr>
                <w:rFonts w:ascii="Century Gothic" w:hAnsi="Century Gothic" w:cs="Arial"/>
                <w:sz w:val="18"/>
                <w:szCs w:val="18"/>
              </w:rPr>
              <w:fldChar w:fldCharType="separate"/>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sz w:val="18"/>
                <w:szCs w:val="18"/>
              </w:rPr>
              <w:fldChar w:fldCharType="end"/>
            </w:r>
          </w:p>
        </w:tc>
      </w:tr>
    </w:tbl>
    <w:p w14:paraId="09ADA924" w14:textId="77777777" w:rsidR="001D0EA9" w:rsidRPr="005375BD" w:rsidRDefault="001D0EA9" w:rsidP="007A1CD9">
      <w:pPr>
        <w:pStyle w:val="Liststycke"/>
      </w:pPr>
    </w:p>
    <w:p w14:paraId="09ADA925" w14:textId="0499A65C" w:rsidR="001D0EA9" w:rsidRPr="005375BD" w:rsidRDefault="0019597E" w:rsidP="00395EED">
      <w:pPr>
        <w:pStyle w:val="Liststycke"/>
        <w:numPr>
          <w:ilvl w:val="0"/>
          <w:numId w:val="12"/>
        </w:numPr>
        <w:spacing w:after="0"/>
      </w:pPr>
      <w:r w:rsidRPr="005375BD">
        <w:t xml:space="preserve">Krav </w:t>
      </w:r>
      <w:r w:rsidR="00C96995">
        <w:t>3</w:t>
      </w:r>
      <w:r w:rsidR="00270FA2" w:rsidRPr="00270FA2">
        <w:t xml:space="preserve"> </w:t>
      </w:r>
      <w:sdt>
        <w:sdtPr>
          <w:id w:val="643706408"/>
          <w:placeholder>
            <w:docPart w:val="C86ECD6D261E43F2B796A844CA1EDC40"/>
          </w:placeholder>
        </w:sdtPr>
        <w:sdtEndPr/>
        <w:sdtContent>
          <w:r w:rsidR="00215A10" w:rsidRPr="009C28AC">
            <w:t>Erfarenhet av förändringsledning i större organisation</w:t>
          </w:r>
        </w:sdtContent>
      </w:sdt>
    </w:p>
    <w:p w14:paraId="09ADA929" w14:textId="1F960766" w:rsidR="00D86D00" w:rsidRPr="005375BD" w:rsidRDefault="00D86D00" w:rsidP="00395EED">
      <w:pPr>
        <w:spacing w:after="0"/>
        <w:ind w:firstLine="720"/>
        <w:rPr>
          <w:b/>
        </w:rPr>
      </w:pPr>
      <w:r w:rsidRPr="005375BD">
        <w:rPr>
          <w:i/>
          <w:iCs/>
        </w:rPr>
        <w:t xml:space="preserve">Bekräftas: </w:t>
      </w:r>
      <w:r w:rsidRPr="005375BD">
        <w:rPr>
          <w:b/>
          <w:iCs/>
        </w:rPr>
        <w:t>Ja</w:t>
      </w:r>
      <w:r w:rsidRPr="005375BD">
        <w:rPr>
          <w:b/>
        </w:rPr>
        <w:t xml:space="preserve"> </w:t>
      </w:r>
      <w:r w:rsidRPr="005375BD">
        <w:rPr>
          <w:b/>
        </w:rPr>
        <w:fldChar w:fldCharType="begin">
          <w:ffData>
            <w:name w:val="Kryss1"/>
            <w:enabled/>
            <w:calcOnExit w:val="0"/>
            <w:checkBox>
              <w:sizeAuto/>
              <w:default w:val="0"/>
            </w:checkBox>
          </w:ffData>
        </w:fldChar>
      </w:r>
      <w:r w:rsidRPr="005375BD">
        <w:rPr>
          <w:b/>
        </w:rPr>
        <w:instrText xml:space="preserve"> FORMCHECKBOX </w:instrText>
      </w:r>
      <w:r w:rsidR="00681DAF">
        <w:rPr>
          <w:b/>
        </w:rPr>
      </w:r>
      <w:r w:rsidR="00681DAF">
        <w:rPr>
          <w:b/>
        </w:rPr>
        <w:fldChar w:fldCharType="separate"/>
      </w:r>
      <w:r w:rsidRPr="005375BD">
        <w:rPr>
          <w:b/>
        </w:rPr>
        <w:fldChar w:fldCharType="end"/>
      </w:r>
    </w:p>
    <w:tbl>
      <w:tblPr>
        <w:tblW w:w="776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63"/>
      </w:tblGrid>
      <w:tr w:rsidR="005375BD" w:rsidRPr="005375BD" w14:paraId="09ADA92B" w14:textId="77777777" w:rsidTr="001E685C">
        <w:tc>
          <w:tcPr>
            <w:tcW w:w="7763" w:type="dxa"/>
            <w:tcBorders>
              <w:top w:val="single" w:sz="4" w:space="0" w:color="4F81BD"/>
            </w:tcBorders>
            <w:tcMar>
              <w:left w:w="108" w:type="dxa"/>
              <w:right w:w="108" w:type="dxa"/>
            </w:tcMar>
          </w:tcPr>
          <w:p w14:paraId="09ADA92A" w14:textId="1602755D" w:rsidR="00D86D00" w:rsidRPr="005375BD" w:rsidRDefault="00110C8B" w:rsidP="001E685C">
            <w:pPr>
              <w:pStyle w:val="Normaltindrag"/>
              <w:spacing w:before="60" w:after="60"/>
              <w:ind w:left="0"/>
              <w:rPr>
                <w:rFonts w:ascii="Century Gothic" w:hAnsi="Century Gothic" w:cs="Arial"/>
                <w:i/>
                <w:sz w:val="18"/>
                <w:szCs w:val="18"/>
              </w:rPr>
            </w:pPr>
            <w:r w:rsidRPr="00110C8B">
              <w:rPr>
                <w:rFonts w:ascii="Century Gothic" w:hAnsi="Century Gothic" w:cs="Arial"/>
                <w:i/>
                <w:sz w:val="18"/>
                <w:szCs w:val="18"/>
              </w:rPr>
              <w:t>Redovisning av ovanstående krav genom exempel eller utdrag av genomförda uppdrag</w:t>
            </w:r>
          </w:p>
        </w:tc>
      </w:tr>
      <w:tr w:rsidR="005375BD" w:rsidRPr="005375BD" w14:paraId="09ADA92D" w14:textId="77777777" w:rsidTr="001E685C">
        <w:trPr>
          <w:trHeight w:val="1544"/>
        </w:trPr>
        <w:tc>
          <w:tcPr>
            <w:tcW w:w="7763" w:type="dxa"/>
            <w:tcMar>
              <w:left w:w="108" w:type="dxa"/>
              <w:right w:w="108" w:type="dxa"/>
            </w:tcMar>
          </w:tcPr>
          <w:p w14:paraId="09ADA92C" w14:textId="77777777" w:rsidR="00D86D00" w:rsidRPr="005375BD" w:rsidRDefault="00D86D00" w:rsidP="001E685C">
            <w:pPr>
              <w:pStyle w:val="Normaltindrag"/>
              <w:spacing w:before="60" w:after="60"/>
              <w:ind w:left="0"/>
            </w:pPr>
            <w:r w:rsidRPr="005375BD">
              <w:rPr>
                <w:rFonts w:ascii="Century Gothic" w:hAnsi="Century Gothic" w:cs="Arial"/>
                <w:sz w:val="18"/>
                <w:szCs w:val="18"/>
              </w:rPr>
              <w:fldChar w:fldCharType="begin">
                <w:ffData>
                  <w:name w:val="Text1"/>
                  <w:enabled/>
                  <w:calcOnExit w:val="0"/>
                  <w:textInput/>
                </w:ffData>
              </w:fldChar>
            </w:r>
            <w:r w:rsidRPr="005375BD">
              <w:rPr>
                <w:rFonts w:ascii="Century Gothic" w:hAnsi="Century Gothic" w:cs="Arial"/>
                <w:sz w:val="18"/>
                <w:szCs w:val="18"/>
              </w:rPr>
              <w:instrText xml:space="preserve"> FORMTEXT </w:instrText>
            </w:r>
            <w:r w:rsidRPr="005375BD">
              <w:rPr>
                <w:rFonts w:ascii="Century Gothic" w:hAnsi="Century Gothic" w:cs="Arial"/>
                <w:sz w:val="18"/>
                <w:szCs w:val="18"/>
              </w:rPr>
            </w:r>
            <w:r w:rsidRPr="005375BD">
              <w:rPr>
                <w:rFonts w:ascii="Century Gothic" w:hAnsi="Century Gothic" w:cs="Arial"/>
                <w:sz w:val="18"/>
                <w:szCs w:val="18"/>
              </w:rPr>
              <w:fldChar w:fldCharType="separate"/>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sz w:val="18"/>
                <w:szCs w:val="18"/>
              </w:rPr>
              <w:fldChar w:fldCharType="end"/>
            </w:r>
          </w:p>
        </w:tc>
      </w:tr>
    </w:tbl>
    <w:p w14:paraId="61FDC8E3" w14:textId="77777777" w:rsidR="00CA2C64" w:rsidRPr="005375BD" w:rsidRDefault="00CA2C64" w:rsidP="00395EED">
      <w:pPr>
        <w:pStyle w:val="Liststycke"/>
      </w:pPr>
    </w:p>
    <w:p w14:paraId="138A8489" w14:textId="466AE21E" w:rsidR="00622818" w:rsidRPr="005375BD" w:rsidRDefault="0019597E" w:rsidP="006B3BEF">
      <w:pPr>
        <w:pStyle w:val="Liststycke"/>
        <w:numPr>
          <w:ilvl w:val="0"/>
          <w:numId w:val="12"/>
        </w:numPr>
        <w:spacing w:after="0"/>
        <w:jc w:val="both"/>
      </w:pPr>
      <w:r w:rsidRPr="005375BD">
        <w:lastRenderedPageBreak/>
        <w:t xml:space="preserve">Krav </w:t>
      </w:r>
      <w:r w:rsidR="00C96995">
        <w:t>4</w:t>
      </w:r>
      <w:r w:rsidR="00270FA2">
        <w:t xml:space="preserve"> </w:t>
      </w:r>
      <w:sdt>
        <w:sdtPr>
          <w:id w:val="1917358549"/>
          <w:placeholder>
            <w:docPart w:val="54937A614E0C4B8E929FB0EAA8B6C9F2"/>
          </w:placeholder>
        </w:sdtPr>
        <w:sdtEndPr/>
        <w:sdtContent>
          <w:r w:rsidR="00215A10" w:rsidRPr="009C28AC">
            <w:t>Erfarenhet av pedagogiskt arbete, utbildning och teamarbete</w:t>
          </w:r>
        </w:sdtContent>
      </w:sdt>
    </w:p>
    <w:p w14:paraId="440B48A5" w14:textId="77777777" w:rsidR="00622818" w:rsidRPr="005375BD" w:rsidRDefault="00622818" w:rsidP="00395EED">
      <w:pPr>
        <w:spacing w:after="0"/>
        <w:ind w:firstLine="720"/>
        <w:rPr>
          <w:b/>
        </w:rPr>
      </w:pPr>
      <w:r w:rsidRPr="005375BD">
        <w:rPr>
          <w:i/>
          <w:iCs/>
        </w:rPr>
        <w:t xml:space="preserve">Bekräftas: </w:t>
      </w:r>
      <w:r w:rsidRPr="005375BD">
        <w:rPr>
          <w:b/>
          <w:iCs/>
        </w:rPr>
        <w:t>Ja</w:t>
      </w:r>
      <w:r w:rsidRPr="005375BD">
        <w:rPr>
          <w:b/>
        </w:rPr>
        <w:t xml:space="preserve"> </w:t>
      </w:r>
      <w:r w:rsidRPr="005375BD">
        <w:rPr>
          <w:b/>
        </w:rPr>
        <w:fldChar w:fldCharType="begin">
          <w:ffData>
            <w:name w:val="Kryss1"/>
            <w:enabled/>
            <w:calcOnExit w:val="0"/>
            <w:checkBox>
              <w:sizeAuto/>
              <w:default w:val="0"/>
            </w:checkBox>
          </w:ffData>
        </w:fldChar>
      </w:r>
      <w:r w:rsidRPr="005375BD">
        <w:rPr>
          <w:b/>
        </w:rPr>
        <w:instrText xml:space="preserve"> FORMCHECKBOX </w:instrText>
      </w:r>
      <w:r w:rsidR="00681DAF">
        <w:rPr>
          <w:b/>
        </w:rPr>
      </w:r>
      <w:r w:rsidR="00681DAF">
        <w:rPr>
          <w:b/>
        </w:rPr>
        <w:fldChar w:fldCharType="separate"/>
      </w:r>
      <w:r w:rsidRPr="005375BD">
        <w:rPr>
          <w:b/>
        </w:rPr>
        <w:fldChar w:fldCharType="end"/>
      </w:r>
    </w:p>
    <w:tbl>
      <w:tblPr>
        <w:tblW w:w="776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63"/>
      </w:tblGrid>
      <w:tr w:rsidR="005375BD" w:rsidRPr="005375BD" w14:paraId="2A499492" w14:textId="77777777" w:rsidTr="003254B4">
        <w:tc>
          <w:tcPr>
            <w:tcW w:w="7763" w:type="dxa"/>
            <w:tcBorders>
              <w:top w:val="single" w:sz="4" w:space="0" w:color="4F81BD"/>
            </w:tcBorders>
            <w:tcMar>
              <w:left w:w="108" w:type="dxa"/>
              <w:right w:w="108" w:type="dxa"/>
            </w:tcMar>
          </w:tcPr>
          <w:p w14:paraId="06BD6147" w14:textId="1A0081DD" w:rsidR="00622818" w:rsidRPr="005375BD" w:rsidRDefault="00110C8B" w:rsidP="003254B4">
            <w:pPr>
              <w:pStyle w:val="Normaltindrag"/>
              <w:spacing w:before="60" w:after="60"/>
              <w:ind w:left="0"/>
              <w:rPr>
                <w:rFonts w:ascii="Century Gothic" w:hAnsi="Century Gothic" w:cs="Arial"/>
                <w:i/>
                <w:sz w:val="18"/>
                <w:szCs w:val="18"/>
              </w:rPr>
            </w:pPr>
            <w:r w:rsidRPr="00110C8B">
              <w:rPr>
                <w:rFonts w:ascii="Century Gothic" w:hAnsi="Century Gothic" w:cs="Arial"/>
                <w:i/>
                <w:sz w:val="18"/>
                <w:szCs w:val="18"/>
              </w:rPr>
              <w:t>Redovisning av ovanstående krav genom exempel eller utdrag av genomförda uppdrag</w:t>
            </w:r>
          </w:p>
        </w:tc>
      </w:tr>
      <w:tr w:rsidR="005375BD" w:rsidRPr="005375BD" w14:paraId="0DA58F9E" w14:textId="77777777" w:rsidTr="003254B4">
        <w:trPr>
          <w:trHeight w:val="1544"/>
        </w:trPr>
        <w:tc>
          <w:tcPr>
            <w:tcW w:w="7763" w:type="dxa"/>
            <w:tcMar>
              <w:left w:w="108" w:type="dxa"/>
              <w:right w:w="108" w:type="dxa"/>
            </w:tcMar>
          </w:tcPr>
          <w:p w14:paraId="63D56C38" w14:textId="77777777" w:rsidR="00622818" w:rsidRPr="005375BD" w:rsidRDefault="00622818" w:rsidP="003254B4">
            <w:pPr>
              <w:pStyle w:val="Normaltindrag"/>
              <w:spacing w:before="60" w:after="60"/>
              <w:ind w:left="0"/>
            </w:pPr>
            <w:r w:rsidRPr="005375BD">
              <w:rPr>
                <w:rFonts w:ascii="Century Gothic" w:hAnsi="Century Gothic" w:cs="Arial"/>
                <w:sz w:val="18"/>
                <w:szCs w:val="18"/>
              </w:rPr>
              <w:fldChar w:fldCharType="begin">
                <w:ffData>
                  <w:name w:val="Text1"/>
                  <w:enabled/>
                  <w:calcOnExit w:val="0"/>
                  <w:textInput/>
                </w:ffData>
              </w:fldChar>
            </w:r>
            <w:r w:rsidRPr="005375BD">
              <w:rPr>
                <w:rFonts w:ascii="Century Gothic" w:hAnsi="Century Gothic" w:cs="Arial"/>
                <w:sz w:val="18"/>
                <w:szCs w:val="18"/>
              </w:rPr>
              <w:instrText xml:space="preserve"> FORMTEXT </w:instrText>
            </w:r>
            <w:r w:rsidRPr="005375BD">
              <w:rPr>
                <w:rFonts w:ascii="Century Gothic" w:hAnsi="Century Gothic" w:cs="Arial"/>
                <w:sz w:val="18"/>
                <w:szCs w:val="18"/>
              </w:rPr>
            </w:r>
            <w:r w:rsidRPr="005375BD">
              <w:rPr>
                <w:rFonts w:ascii="Century Gothic" w:hAnsi="Century Gothic" w:cs="Arial"/>
                <w:sz w:val="18"/>
                <w:szCs w:val="18"/>
              </w:rPr>
              <w:fldChar w:fldCharType="separate"/>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noProof/>
                <w:sz w:val="18"/>
                <w:szCs w:val="18"/>
              </w:rPr>
              <w:t> </w:t>
            </w:r>
            <w:r w:rsidRPr="005375BD">
              <w:rPr>
                <w:rFonts w:ascii="Century Gothic" w:hAnsi="Century Gothic" w:cs="Arial"/>
                <w:sz w:val="18"/>
                <w:szCs w:val="18"/>
              </w:rPr>
              <w:fldChar w:fldCharType="end"/>
            </w:r>
          </w:p>
        </w:tc>
      </w:tr>
    </w:tbl>
    <w:p w14:paraId="238349C3" w14:textId="77777777" w:rsidR="00622818" w:rsidRPr="005375BD" w:rsidRDefault="00622818" w:rsidP="00395EED">
      <w:pPr>
        <w:pStyle w:val="Liststycke"/>
        <w:rPr>
          <w:b/>
        </w:rPr>
      </w:pPr>
    </w:p>
    <w:p w14:paraId="09ADA932" w14:textId="4E3ED742" w:rsidR="00D86D00" w:rsidRPr="005375BD" w:rsidRDefault="001D0EA9" w:rsidP="00395EED">
      <w:pPr>
        <w:pStyle w:val="Liststycke"/>
        <w:numPr>
          <w:ilvl w:val="0"/>
          <w:numId w:val="12"/>
        </w:numPr>
        <w:spacing w:after="0"/>
        <w:rPr>
          <w:b/>
        </w:rPr>
      </w:pPr>
      <w:r w:rsidRPr="005375BD">
        <w:t>Konsultens språk är svenska</w:t>
      </w:r>
      <w:r w:rsidR="006449A6" w:rsidRPr="005375BD">
        <w:rPr>
          <w:i/>
          <w:iCs/>
        </w:rPr>
        <w:br/>
      </w:r>
      <w:r w:rsidRPr="005375BD">
        <w:rPr>
          <w:i/>
          <w:iCs/>
        </w:rPr>
        <w:t xml:space="preserve">Bekräftas: </w:t>
      </w:r>
      <w:r w:rsidRPr="005375BD">
        <w:rPr>
          <w:b/>
          <w:iCs/>
        </w:rPr>
        <w:t>Ja</w:t>
      </w:r>
      <w:r w:rsidRPr="005375BD">
        <w:rPr>
          <w:b/>
        </w:rPr>
        <w:t xml:space="preserve"> </w:t>
      </w:r>
      <w:r w:rsidRPr="005375BD">
        <w:rPr>
          <w:b/>
        </w:rPr>
        <w:fldChar w:fldCharType="begin">
          <w:ffData>
            <w:name w:val="Kryss1"/>
            <w:enabled/>
            <w:calcOnExit w:val="0"/>
            <w:checkBox>
              <w:sizeAuto/>
              <w:default w:val="0"/>
            </w:checkBox>
          </w:ffData>
        </w:fldChar>
      </w:r>
      <w:r w:rsidRPr="005375BD">
        <w:rPr>
          <w:b/>
        </w:rPr>
        <w:instrText xml:space="preserve"> FORMCHECKBOX </w:instrText>
      </w:r>
      <w:r w:rsidR="00681DAF">
        <w:rPr>
          <w:b/>
        </w:rPr>
      </w:r>
      <w:r w:rsidR="00681DAF">
        <w:rPr>
          <w:b/>
        </w:rPr>
        <w:fldChar w:fldCharType="separate"/>
      </w:r>
      <w:r w:rsidRPr="005375BD">
        <w:rPr>
          <w:b/>
        </w:rPr>
        <w:fldChar w:fldCharType="end"/>
      </w:r>
    </w:p>
    <w:p w14:paraId="09ADA983" w14:textId="1E2AC3E2" w:rsidR="00CA5225" w:rsidRPr="005375BD" w:rsidRDefault="00CA5225" w:rsidP="005375BD">
      <w:pPr>
        <w:pStyle w:val="Rubrik1"/>
        <w:numPr>
          <w:ilvl w:val="0"/>
          <w:numId w:val="18"/>
        </w:numPr>
        <w:rPr>
          <w:color w:val="auto"/>
        </w:rPr>
      </w:pPr>
      <w:bookmarkStart w:id="40" w:name="_Toc49933113"/>
      <w:bookmarkStart w:id="41" w:name="_Toc235694388"/>
      <w:r w:rsidRPr="005375BD">
        <w:rPr>
          <w:color w:val="auto"/>
        </w:rPr>
        <w:t>Krav på redovisning i anbudet (anbudssvar)</w:t>
      </w:r>
      <w:bookmarkEnd w:id="40"/>
      <w:bookmarkEnd w:id="41"/>
    </w:p>
    <w:p w14:paraId="09ADA985" w14:textId="29862B39" w:rsidR="00CA5225" w:rsidRPr="005375BD" w:rsidRDefault="00CA5225" w:rsidP="006B3BEF">
      <w:pPr>
        <w:jc w:val="both"/>
      </w:pPr>
      <w:r w:rsidRPr="005375BD">
        <w:t>För att anbudsutvärdering ska kunna ske, krävs att de för leverantören avsedda delar i denna inbjudan är komplett ifyllda, att ska-kraven är bekräftade, i förekommande fall att bekräftelse skett för uppfyllnad av bör-krav om anspråk på mervärde görs, och att avropssvaret är vederbörligen undertecknat.</w:t>
      </w:r>
    </w:p>
    <w:p w14:paraId="09ADA99B" w14:textId="77173776" w:rsidR="00CA5225" w:rsidRPr="005375BD" w:rsidRDefault="00CA5225" w:rsidP="005375BD">
      <w:pPr>
        <w:pStyle w:val="Rubrik1"/>
        <w:numPr>
          <w:ilvl w:val="0"/>
          <w:numId w:val="18"/>
        </w:numPr>
        <w:rPr>
          <w:color w:val="auto"/>
        </w:rPr>
      </w:pPr>
      <w:bookmarkStart w:id="42" w:name="_Toc49933121"/>
      <w:bookmarkStart w:id="43" w:name="_Toc235694389"/>
      <w:r w:rsidRPr="005375BD">
        <w:rPr>
          <w:color w:val="auto"/>
        </w:rPr>
        <w:t>Prövning av anbud</w:t>
      </w:r>
      <w:bookmarkEnd w:id="42"/>
      <w:bookmarkEnd w:id="43"/>
    </w:p>
    <w:p w14:paraId="415F5098" w14:textId="501CE342" w:rsidR="00F20580" w:rsidRDefault="00F20580" w:rsidP="00F20580">
      <w:pPr>
        <w:jc w:val="both"/>
      </w:pPr>
      <w:r>
        <w:t>Beställaren kommer att anta det anbud som uppfyller kraven och är det ekonomiskt mest fördelaktiga för beställaren. Detta kommer att avgöras enligt den utvärderingsgrund samt tilldelningskriterier som anges nedan.</w:t>
      </w:r>
    </w:p>
    <w:p w14:paraId="246D2B5F" w14:textId="77777777" w:rsidR="00F20580" w:rsidRPr="00F20580" w:rsidRDefault="00F20580" w:rsidP="00F20580">
      <w:pPr>
        <w:spacing w:after="0"/>
        <w:jc w:val="both"/>
        <w:rPr>
          <w:b/>
          <w:bCs/>
        </w:rPr>
      </w:pPr>
      <w:r w:rsidRPr="00F20580">
        <w:rPr>
          <w:b/>
          <w:bCs/>
        </w:rPr>
        <w:t xml:space="preserve">Krav på offererad </w:t>
      </w:r>
      <w:r w:rsidRPr="00F20580">
        <w:rPr>
          <w:rFonts w:cstheme="minorHAnsi"/>
          <w:b/>
          <w:bCs/>
        </w:rPr>
        <w:t>resurskonsult</w:t>
      </w:r>
    </w:p>
    <w:p w14:paraId="3D49E1CC" w14:textId="0711996B" w:rsidR="00F20580" w:rsidRDefault="00F20580" w:rsidP="00F20580">
      <w:pPr>
        <w:jc w:val="both"/>
      </w:pPr>
      <w:r>
        <w:t xml:space="preserve">Beställaren kommer att kontrollera att offererad resurskonsult uppfyller kraven på kompetens enligt punkt </w:t>
      </w:r>
      <w:proofErr w:type="gramStart"/>
      <w:r>
        <w:t>4  i</w:t>
      </w:r>
      <w:proofErr w:type="gramEnd"/>
      <w:r>
        <w:t xml:space="preserve"> avropsförfrågan, och har möjlighet att arbeta i den beläggningsgrad som är kravställd.</w:t>
      </w:r>
    </w:p>
    <w:p w14:paraId="73444780" w14:textId="77777777" w:rsidR="00F20580" w:rsidRDefault="00F20580" w:rsidP="00F20580">
      <w:pPr>
        <w:jc w:val="both"/>
      </w:pPr>
      <w:r>
        <w:t>Anbudsgivaren visar att kraven är uppfyllda genom att i anbudet lämna in följande bevis:</w:t>
      </w:r>
    </w:p>
    <w:p w14:paraId="1D78004C" w14:textId="77777777" w:rsidR="00F20580" w:rsidRDefault="00F20580" w:rsidP="00F20580">
      <w:pPr>
        <w:jc w:val="both"/>
      </w:pPr>
    </w:p>
    <w:p w14:paraId="1A39AD40" w14:textId="77777777" w:rsidR="00F20580" w:rsidRDefault="00F20580" w:rsidP="00A86F7C">
      <w:pPr>
        <w:pStyle w:val="Liststycke"/>
        <w:numPr>
          <w:ilvl w:val="0"/>
          <w:numId w:val="12"/>
        </w:numPr>
        <w:spacing w:after="0"/>
      </w:pPr>
      <w:r>
        <w:t>Redovisa svar i denna avropsförfrågan</w:t>
      </w:r>
    </w:p>
    <w:p w14:paraId="1BF6FC55" w14:textId="77777777" w:rsidR="00F20580" w:rsidRDefault="00F20580" w:rsidP="00A86F7C">
      <w:pPr>
        <w:pStyle w:val="Liststycke"/>
        <w:numPr>
          <w:ilvl w:val="0"/>
          <w:numId w:val="12"/>
        </w:numPr>
        <w:spacing w:after="0"/>
      </w:pPr>
      <w:r>
        <w:t>Uppgifter om tillgängliggörande av resurskonsult enligt anbudsformulär i upphandlingssystemet</w:t>
      </w:r>
    </w:p>
    <w:p w14:paraId="38226F95" w14:textId="77777777" w:rsidR="00F20580" w:rsidRDefault="00F20580" w:rsidP="00A86F7C">
      <w:pPr>
        <w:pStyle w:val="Liststycke"/>
        <w:numPr>
          <w:ilvl w:val="0"/>
          <w:numId w:val="12"/>
        </w:numPr>
        <w:spacing w:after="0"/>
      </w:pPr>
      <w:r>
        <w:t>Redovisning av resurskonsultens utförda referensuppdrag</w:t>
      </w:r>
    </w:p>
    <w:p w14:paraId="2B1D7202" w14:textId="77777777" w:rsidR="00F20580" w:rsidRDefault="00F20580" w:rsidP="00F20580">
      <w:pPr>
        <w:pStyle w:val="Liststycke"/>
        <w:numPr>
          <w:ilvl w:val="0"/>
          <w:numId w:val="12"/>
        </w:numPr>
        <w:spacing w:after="0"/>
        <w:jc w:val="both"/>
      </w:pPr>
      <w:r>
        <w:t>Svar på frågor i Kommers</w:t>
      </w:r>
    </w:p>
    <w:p w14:paraId="15FF5735" w14:textId="77777777" w:rsidR="00F20580" w:rsidRDefault="00F20580" w:rsidP="00F20580">
      <w:pPr>
        <w:spacing w:after="0"/>
        <w:jc w:val="both"/>
      </w:pPr>
    </w:p>
    <w:p w14:paraId="3BDF6EE6" w14:textId="6FC2BB8A" w:rsidR="00C8192C" w:rsidRPr="005375BD" w:rsidRDefault="00C8192C" w:rsidP="006B3BEF">
      <w:pPr>
        <w:jc w:val="both"/>
      </w:pPr>
      <w:r w:rsidRPr="00C8192C">
        <w:t xml:space="preserve">Trafikverket tillämpar omvänd </w:t>
      </w:r>
      <w:r w:rsidR="00F71CD0">
        <w:t>anbuds</w:t>
      </w:r>
      <w:r w:rsidRPr="00C8192C">
        <w:t>prövning det vill säga att anbudet med lägst pris kommer att utvärderas först. Uppfylls inte kraven prövas nästa anbud i turordningen.</w:t>
      </w:r>
    </w:p>
    <w:p w14:paraId="7B53F033" w14:textId="757E9198" w:rsidR="00CA2C64" w:rsidRPr="005375BD" w:rsidRDefault="00CA5225" w:rsidP="005375BD">
      <w:pPr>
        <w:pStyle w:val="Rubrik2"/>
        <w:numPr>
          <w:ilvl w:val="1"/>
          <w:numId w:val="18"/>
        </w:numPr>
        <w:rPr>
          <w:color w:val="auto"/>
        </w:rPr>
      </w:pPr>
      <w:bookmarkStart w:id="44" w:name="_Toc49933122"/>
      <w:bookmarkStart w:id="45" w:name="_Toc235694390"/>
      <w:r w:rsidRPr="005375BD">
        <w:rPr>
          <w:color w:val="auto"/>
        </w:rPr>
        <w:lastRenderedPageBreak/>
        <w:t>Värderingsgrund vid utvärdering av anbud</w:t>
      </w:r>
      <w:bookmarkEnd w:id="44"/>
      <w:bookmarkEnd w:id="45"/>
    </w:p>
    <w:p w14:paraId="1A51256C" w14:textId="4B1E9F89" w:rsidR="00FC0DAE" w:rsidRPr="009C28AC" w:rsidRDefault="00FC0DAE" w:rsidP="006B3BEF">
      <w:pPr>
        <w:jc w:val="both"/>
      </w:pPr>
      <w:r w:rsidRPr="009C28AC">
        <w:t>Beställaren kommer att anta det anbud som motsvarar kravställningen och som är det ekonomiskt mest fördelaktiga och har det bästa förhållandet mellan pris och kvalitet.</w:t>
      </w:r>
    </w:p>
    <w:p w14:paraId="36154E17" w14:textId="77777777" w:rsidR="00FC0DAE" w:rsidRPr="009C28AC" w:rsidRDefault="00FC0DAE" w:rsidP="006B3BEF">
      <w:pPr>
        <w:jc w:val="both"/>
      </w:pPr>
      <w:r w:rsidRPr="009C28AC">
        <w:t>Trafikverket använder en så kallad absolut utvärderingsmodell. Detta innebär att utvärderingen av ett anbud görs enligt fastställda kriterier oberoende av andra anbuds summor och kvalitet.</w:t>
      </w:r>
    </w:p>
    <w:p w14:paraId="6A61A87C" w14:textId="77777777" w:rsidR="00FC0DAE" w:rsidRPr="009C28AC" w:rsidRDefault="00FC0DAE" w:rsidP="006B3BEF">
      <w:pPr>
        <w:jc w:val="both"/>
      </w:pPr>
      <w:r w:rsidRPr="009C28AC">
        <w:t>Utvärderingsmodellen innebär att beställaren sätter pris på de kvalitativa egenskaper (mervärden) som värdesätts i avropet. Vid utvärderingen justeras anbudssummorna med ett avdrag beroende på i vilken mån anbudsgivaren i sitt anbud erbjuder de mervärden beställaren efterfrågar. De priser som anbudsgivarna lämnat i anbuden är dock de som ska tillämpas för ersättning enligt kontraktet.</w:t>
      </w:r>
    </w:p>
    <w:p w14:paraId="3F899EF9" w14:textId="77777777" w:rsidR="00FC0DAE" w:rsidRPr="009C28AC" w:rsidRDefault="00FC0DAE" w:rsidP="006B3BEF">
      <w:pPr>
        <w:jc w:val="both"/>
      </w:pPr>
      <w:r w:rsidRPr="009C28AC">
        <w:t>Utvärdering kommer att ske enligt de kriterier och omständigheter som anges och som ramavtalet medger. För beställaren är det ett mervärde att teamet har kompetens inom de angivna kraven för Mervärde.</w:t>
      </w:r>
    </w:p>
    <w:p w14:paraId="1DA48EF3" w14:textId="16AD7CF1" w:rsidR="00FC0DAE" w:rsidRDefault="00FC0DAE" w:rsidP="006B3BEF">
      <w:pPr>
        <w:jc w:val="both"/>
      </w:pPr>
      <w:r w:rsidRPr="009C28AC">
        <w:t xml:space="preserve">Tabell och utvärderingsmodell med mervärdespoäng.  </w:t>
      </w:r>
    </w:p>
    <w:tbl>
      <w:tblPr>
        <w:tblStyle w:val="Rutntstabell2"/>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2"/>
        <w:gridCol w:w="3827"/>
        <w:gridCol w:w="1128"/>
      </w:tblGrid>
      <w:tr w:rsidR="00A86F7C" w:rsidRPr="00A86F7C" w14:paraId="70C04898" w14:textId="77777777" w:rsidTr="00A86F7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tcBorders>
          </w:tcPr>
          <w:p w14:paraId="77BE3825" w14:textId="6B55DF4F" w:rsidR="00A86F7C" w:rsidRPr="00A86F7C" w:rsidRDefault="00A86F7C" w:rsidP="00A86F7C">
            <w:pPr>
              <w:jc w:val="center"/>
              <w:rPr>
                <w:sz w:val="18"/>
                <w:szCs w:val="18"/>
              </w:rPr>
            </w:pPr>
            <w:r w:rsidRPr="00A86F7C">
              <w:rPr>
                <w:sz w:val="18"/>
                <w:szCs w:val="18"/>
              </w:rPr>
              <w:t>Mer-värde</w:t>
            </w:r>
          </w:p>
        </w:tc>
        <w:tc>
          <w:tcPr>
            <w:tcW w:w="3402" w:type="dxa"/>
            <w:tcBorders>
              <w:top w:val="single" w:sz="4" w:space="0" w:color="auto"/>
            </w:tcBorders>
          </w:tcPr>
          <w:p w14:paraId="577CDB1A" w14:textId="5864CE5D" w:rsidR="00A86F7C" w:rsidRPr="00A86F7C" w:rsidRDefault="00A86F7C" w:rsidP="00A86F7C">
            <w:pPr>
              <w:jc w:val="center"/>
              <w:cnfStyle w:val="100000000000" w:firstRow="1" w:lastRow="0" w:firstColumn="0" w:lastColumn="0" w:oddVBand="0" w:evenVBand="0" w:oddHBand="0" w:evenHBand="0" w:firstRowFirstColumn="0" w:firstRowLastColumn="0" w:lastRowFirstColumn="0" w:lastRowLastColumn="0"/>
              <w:rPr>
                <w:sz w:val="18"/>
                <w:szCs w:val="18"/>
              </w:rPr>
            </w:pPr>
            <w:r w:rsidRPr="00A86F7C">
              <w:rPr>
                <w:sz w:val="18"/>
                <w:szCs w:val="18"/>
              </w:rPr>
              <w:t>Tilldelningskriterium</w:t>
            </w:r>
          </w:p>
        </w:tc>
        <w:tc>
          <w:tcPr>
            <w:tcW w:w="3827" w:type="dxa"/>
            <w:tcBorders>
              <w:top w:val="single" w:sz="4" w:space="0" w:color="auto"/>
            </w:tcBorders>
          </w:tcPr>
          <w:p w14:paraId="6BEE516E" w14:textId="2E4D9895" w:rsidR="00A86F7C" w:rsidRPr="00A86F7C" w:rsidRDefault="00A86F7C" w:rsidP="00A86F7C">
            <w:pPr>
              <w:jc w:val="center"/>
              <w:cnfStyle w:val="100000000000" w:firstRow="1" w:lastRow="0" w:firstColumn="0" w:lastColumn="0" w:oddVBand="0" w:evenVBand="0" w:oddHBand="0" w:evenHBand="0" w:firstRowFirstColumn="0" w:firstRowLastColumn="0" w:lastRowFirstColumn="0" w:lastRowLastColumn="0"/>
              <w:rPr>
                <w:sz w:val="18"/>
                <w:szCs w:val="18"/>
              </w:rPr>
            </w:pPr>
            <w:r w:rsidRPr="00A86F7C">
              <w:rPr>
                <w:sz w:val="18"/>
                <w:szCs w:val="18"/>
              </w:rPr>
              <w:t>Poängskala</w:t>
            </w:r>
          </w:p>
        </w:tc>
        <w:tc>
          <w:tcPr>
            <w:tcW w:w="1128" w:type="dxa"/>
            <w:tcBorders>
              <w:top w:val="single" w:sz="4" w:space="0" w:color="auto"/>
            </w:tcBorders>
          </w:tcPr>
          <w:p w14:paraId="30B6D2C3" w14:textId="71E35AF3" w:rsidR="00A86F7C" w:rsidRPr="00A86F7C" w:rsidRDefault="00A86F7C" w:rsidP="00A86F7C">
            <w:pPr>
              <w:jc w:val="center"/>
              <w:cnfStyle w:val="100000000000" w:firstRow="1" w:lastRow="0" w:firstColumn="0" w:lastColumn="0" w:oddVBand="0" w:evenVBand="0" w:oddHBand="0" w:evenHBand="0" w:firstRowFirstColumn="0" w:firstRowLastColumn="0" w:lastRowFirstColumn="0" w:lastRowLastColumn="0"/>
              <w:rPr>
                <w:sz w:val="18"/>
                <w:szCs w:val="18"/>
              </w:rPr>
            </w:pPr>
            <w:r w:rsidRPr="00A86F7C">
              <w:rPr>
                <w:sz w:val="18"/>
                <w:szCs w:val="18"/>
              </w:rPr>
              <w:t>Max mervärde SEK</w:t>
            </w:r>
          </w:p>
        </w:tc>
      </w:tr>
      <w:tr w:rsidR="00362E13" w:rsidRPr="00A86F7C" w14:paraId="49750824" w14:textId="77777777" w:rsidTr="00A86F7C">
        <w:trPr>
          <w:cnfStyle w:val="000000100000" w:firstRow="0" w:lastRow="0" w:firstColumn="0" w:lastColumn="0" w:oddVBand="0" w:evenVBand="0" w:oddHBand="1" w:evenHBand="0" w:firstRowFirstColumn="0" w:firstRowLastColumn="0" w:lastRowFirstColumn="0" w:lastRowLastColumn="0"/>
          <w:trHeight w:val="4479"/>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tcBorders>
          </w:tcPr>
          <w:p w14:paraId="128C35D1" w14:textId="22D2F81E" w:rsidR="000B0C8F" w:rsidRPr="00A86F7C" w:rsidRDefault="000B0C8F" w:rsidP="000B0C8F">
            <w:pPr>
              <w:rPr>
                <w:b w:val="0"/>
                <w:bCs w:val="0"/>
                <w:sz w:val="18"/>
                <w:szCs w:val="18"/>
              </w:rPr>
            </w:pPr>
            <w:r w:rsidRPr="00A86F7C">
              <w:rPr>
                <w:b w:val="0"/>
                <w:bCs w:val="0"/>
                <w:sz w:val="18"/>
                <w:szCs w:val="18"/>
              </w:rPr>
              <w:t>1</w:t>
            </w:r>
          </w:p>
        </w:tc>
        <w:tc>
          <w:tcPr>
            <w:tcW w:w="3402" w:type="dxa"/>
            <w:tcBorders>
              <w:top w:val="single" w:sz="4" w:space="0" w:color="auto"/>
            </w:tcBorders>
          </w:tcPr>
          <w:p w14:paraId="279E117F" w14:textId="69E99B81"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För beställaren är det ett mervärde att konsult har god muntlig kommunikation. </w:t>
            </w:r>
          </w:p>
          <w:p w14:paraId="4C07490A" w14:textId="77777777" w:rsid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Exempelvis genom att ha struktur och tydlighet, tala klart, välformulerat och engagerat i enskilda möten och små och stora grupper samt lyssnar och är mottaglig för motparten och anpassar sig till situationen. </w:t>
            </w:r>
          </w:p>
          <w:p w14:paraId="1C05C42A" w14:textId="77777777" w:rsidR="00A86F7C" w:rsidRDefault="00A86F7C" w:rsidP="000B0C8F">
            <w:pPr>
              <w:cnfStyle w:val="000000100000" w:firstRow="0" w:lastRow="0" w:firstColumn="0" w:lastColumn="0" w:oddVBand="0" w:evenVBand="0" w:oddHBand="1" w:evenHBand="0" w:firstRowFirstColumn="0" w:firstRowLastColumn="0" w:lastRowFirstColumn="0" w:lastRowLastColumn="0"/>
              <w:rPr>
                <w:sz w:val="18"/>
                <w:szCs w:val="18"/>
              </w:rPr>
            </w:pPr>
          </w:p>
          <w:p w14:paraId="15B1A156" w14:textId="33ED297F"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Bedömningsmetod: Praktisk prestationstest i form av Presentationstest och frågor.</w:t>
            </w:r>
            <w:r w:rsidR="00A86F7C">
              <w:rPr>
                <w:sz w:val="18"/>
                <w:szCs w:val="18"/>
              </w:rPr>
              <w:t xml:space="preserve"> </w:t>
            </w:r>
            <w:r w:rsidRPr="00A86F7C">
              <w:rPr>
                <w:sz w:val="18"/>
                <w:szCs w:val="18"/>
              </w:rPr>
              <w:t xml:space="preserve">Den offererade konsulten ska genomföra en muntlig presentation om </w:t>
            </w:r>
            <w:proofErr w:type="gramStart"/>
            <w:r w:rsidRPr="00A86F7C">
              <w:rPr>
                <w:sz w:val="18"/>
                <w:szCs w:val="18"/>
              </w:rPr>
              <w:t>5-7</w:t>
            </w:r>
            <w:proofErr w:type="gramEnd"/>
            <w:r w:rsidRPr="00A86F7C">
              <w:rPr>
                <w:sz w:val="18"/>
                <w:szCs w:val="18"/>
              </w:rPr>
              <w:t xml:space="preserve"> min. Visuellt hjälpmedel </w:t>
            </w:r>
            <w:r w:rsidR="00A86F7C">
              <w:rPr>
                <w:sz w:val="18"/>
                <w:szCs w:val="18"/>
              </w:rPr>
              <w:t>P</w:t>
            </w:r>
            <w:r w:rsidRPr="00A86F7C">
              <w:rPr>
                <w:sz w:val="18"/>
                <w:szCs w:val="18"/>
              </w:rPr>
              <w:t xml:space="preserve">owerpoint. </w:t>
            </w:r>
            <w:r w:rsidRPr="00A86F7C">
              <w:rPr>
                <w:sz w:val="18"/>
                <w:szCs w:val="18"/>
              </w:rPr>
              <w:br/>
            </w:r>
          </w:p>
          <w:p w14:paraId="5A87184A"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Dagen innan intervjun kommer följande information skickas ut via mejl:</w:t>
            </w:r>
          </w:p>
          <w:p w14:paraId="31644ABE" w14:textId="77777777" w:rsidR="000B0C8F" w:rsidRPr="00A86F7C" w:rsidRDefault="000B0C8F" w:rsidP="000B0C8F">
            <w:pPr>
              <w:pStyle w:val="Liststycke"/>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Målgrupp för presentationen</w:t>
            </w:r>
          </w:p>
          <w:p w14:paraId="165A2F55" w14:textId="07D92B71" w:rsidR="000B0C8F" w:rsidRPr="00A86F7C" w:rsidRDefault="000B0C8F" w:rsidP="000B0C8F">
            <w:pPr>
              <w:pStyle w:val="Liststycke"/>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Ämne och syfte med presentationen.</w:t>
            </w:r>
          </w:p>
        </w:tc>
        <w:tc>
          <w:tcPr>
            <w:tcW w:w="3827" w:type="dxa"/>
            <w:tcBorders>
              <w:top w:val="single" w:sz="4" w:space="0" w:color="auto"/>
            </w:tcBorders>
          </w:tcPr>
          <w:p w14:paraId="451F8817"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Poängsätts med 0 till 3 poäng</w:t>
            </w:r>
          </w:p>
          <w:p w14:paraId="61210BF2"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0 – 3 poäng tilldelas inom följande områden Struktur och tydlighet, Muntlig kommunikation, Pedagogisk förmåga, Engagemang och genomförande, Relevans för uppdraget</w:t>
            </w:r>
          </w:p>
          <w:p w14:paraId="147D55D5" w14:textId="4BD42D76"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0 poäng = Kriteriet uppfylls inte eller endast i mycket begränsad omfattning. </w:t>
            </w:r>
          </w:p>
          <w:p w14:paraId="27528A59"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1 poäng = Uppfyller kriteriet i begränsad omfattning. </w:t>
            </w:r>
          </w:p>
          <w:p w14:paraId="24923420"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2 poäng = Uppfyller kriteriet väl. </w:t>
            </w:r>
          </w:p>
          <w:p w14:paraId="6E73F4F7" w14:textId="7467BDA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3 poäng = Uppfyller kriteriet mycket väl och visar på hög nivå i förhållande till uppdragets behov.  </w:t>
            </w:r>
          </w:p>
        </w:tc>
        <w:tc>
          <w:tcPr>
            <w:tcW w:w="1128" w:type="dxa"/>
            <w:tcBorders>
              <w:top w:val="single" w:sz="4" w:space="0" w:color="auto"/>
            </w:tcBorders>
          </w:tcPr>
          <w:p w14:paraId="5F2DE3A1" w14:textId="74367675"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0p   0 SEK</w:t>
            </w:r>
          </w:p>
          <w:p w14:paraId="54FC30BC" w14:textId="45343CF8"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1p </w:t>
            </w:r>
            <w:r w:rsidR="00362E13" w:rsidRPr="00A86F7C">
              <w:rPr>
                <w:sz w:val="18"/>
                <w:szCs w:val="18"/>
              </w:rPr>
              <w:t>20</w:t>
            </w:r>
            <w:r w:rsidRPr="00A86F7C">
              <w:rPr>
                <w:sz w:val="18"/>
                <w:szCs w:val="18"/>
              </w:rPr>
              <w:t xml:space="preserve"> SEK</w:t>
            </w:r>
          </w:p>
          <w:p w14:paraId="69E6905C" w14:textId="31216DA1"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2p </w:t>
            </w:r>
            <w:r w:rsidR="00362E13" w:rsidRPr="00A86F7C">
              <w:rPr>
                <w:sz w:val="18"/>
                <w:szCs w:val="18"/>
              </w:rPr>
              <w:t>40</w:t>
            </w:r>
            <w:r w:rsidRPr="00A86F7C">
              <w:rPr>
                <w:sz w:val="18"/>
                <w:szCs w:val="18"/>
              </w:rPr>
              <w:t xml:space="preserve"> SEK</w:t>
            </w:r>
          </w:p>
          <w:p w14:paraId="7189AB14" w14:textId="6C60B2ED"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 xml:space="preserve">3p </w:t>
            </w:r>
            <w:r w:rsidR="00362E13" w:rsidRPr="00A86F7C">
              <w:rPr>
                <w:sz w:val="18"/>
                <w:szCs w:val="18"/>
              </w:rPr>
              <w:t>60</w:t>
            </w:r>
            <w:r w:rsidRPr="00A86F7C">
              <w:rPr>
                <w:sz w:val="18"/>
                <w:szCs w:val="18"/>
              </w:rPr>
              <w:t xml:space="preserve"> SEK</w:t>
            </w:r>
          </w:p>
        </w:tc>
      </w:tr>
      <w:tr w:rsidR="00A86F7C" w:rsidRPr="00A86F7C" w14:paraId="4E503F59" w14:textId="77777777" w:rsidTr="00A86F7C">
        <w:trPr>
          <w:trHeight w:val="3798"/>
        </w:trPr>
        <w:tc>
          <w:tcPr>
            <w:cnfStyle w:val="001000000000" w:firstRow="0" w:lastRow="0" w:firstColumn="1" w:lastColumn="0" w:oddVBand="0" w:evenVBand="0" w:oddHBand="0" w:evenHBand="0" w:firstRowFirstColumn="0" w:firstRowLastColumn="0" w:lastRowFirstColumn="0" w:lastRowLastColumn="0"/>
            <w:tcW w:w="704" w:type="dxa"/>
          </w:tcPr>
          <w:p w14:paraId="1F8200F0" w14:textId="3B2B6A6A" w:rsidR="000B0C8F" w:rsidRPr="00A86F7C" w:rsidRDefault="000B0C8F" w:rsidP="000B0C8F">
            <w:pPr>
              <w:rPr>
                <w:b w:val="0"/>
                <w:bCs w:val="0"/>
                <w:sz w:val="18"/>
                <w:szCs w:val="18"/>
              </w:rPr>
            </w:pPr>
            <w:r w:rsidRPr="00A86F7C">
              <w:rPr>
                <w:b w:val="0"/>
                <w:bCs w:val="0"/>
                <w:sz w:val="18"/>
                <w:szCs w:val="18"/>
              </w:rPr>
              <w:lastRenderedPageBreak/>
              <w:t>2</w:t>
            </w:r>
          </w:p>
        </w:tc>
        <w:tc>
          <w:tcPr>
            <w:tcW w:w="3402" w:type="dxa"/>
          </w:tcPr>
          <w:p w14:paraId="53D40130" w14:textId="3B914ED1" w:rsidR="000B0C8F" w:rsidRPr="00A86F7C" w:rsidRDefault="000B0C8F" w:rsidP="000B0C8F">
            <w:pPr>
              <w:cnfStyle w:val="000000000000" w:firstRow="0" w:lastRow="0" w:firstColumn="0" w:lastColumn="0" w:oddVBand="0" w:evenVBand="0" w:oddHBand="0" w:evenHBand="0" w:firstRowFirstColumn="0" w:firstRowLastColumn="0" w:lastRowFirstColumn="0" w:lastRowLastColumn="0"/>
              <w:rPr>
                <w:sz w:val="18"/>
                <w:szCs w:val="18"/>
              </w:rPr>
            </w:pPr>
            <w:r w:rsidRPr="00A86F7C">
              <w:rPr>
                <w:sz w:val="18"/>
                <w:szCs w:val="18"/>
              </w:rPr>
              <w:t xml:space="preserve">För beställaren är det ett mervärde att konsult kan arbeta bra med andra människor och relaterar till dem på ett lyhört och smidigt sätt.  </w:t>
            </w:r>
            <w:r w:rsidRPr="00A86F7C">
              <w:rPr>
                <w:sz w:val="18"/>
                <w:szCs w:val="18"/>
              </w:rPr>
              <w:br/>
            </w:r>
          </w:p>
          <w:p w14:paraId="29C619E2" w14:textId="073E78C4" w:rsidR="000B0C8F" w:rsidRPr="00A86F7C" w:rsidRDefault="000B0C8F" w:rsidP="000B0C8F">
            <w:pPr>
              <w:cnfStyle w:val="000000000000" w:firstRow="0" w:lastRow="0" w:firstColumn="0" w:lastColumn="0" w:oddVBand="0" w:evenVBand="0" w:oddHBand="0" w:evenHBand="0" w:firstRowFirstColumn="0" w:firstRowLastColumn="0" w:lastRowFirstColumn="0" w:lastRowLastColumn="0"/>
              <w:rPr>
                <w:sz w:val="18"/>
                <w:szCs w:val="18"/>
              </w:rPr>
            </w:pPr>
            <w:r w:rsidRPr="00A86F7C">
              <w:rPr>
                <w:sz w:val="18"/>
                <w:szCs w:val="18"/>
              </w:rPr>
              <w:t>Det innebär bland annat att konsult lyssnar, kommunicerar och löser konflikter på ett konstruktivt sätt, är utåtriktad och socialt aktiv i yrkesmässiga sammanhang samt skapar kontakter och underhåller relationer.</w:t>
            </w:r>
          </w:p>
        </w:tc>
        <w:tc>
          <w:tcPr>
            <w:tcW w:w="3827" w:type="dxa"/>
          </w:tcPr>
          <w:p w14:paraId="3F13BA27" w14:textId="77777777" w:rsidR="000B0C8F" w:rsidRPr="00A86F7C" w:rsidRDefault="000B0C8F" w:rsidP="000B0C8F">
            <w:pPr>
              <w:cnfStyle w:val="000000000000" w:firstRow="0" w:lastRow="0" w:firstColumn="0" w:lastColumn="0" w:oddVBand="0" w:evenVBand="0" w:oddHBand="0" w:evenHBand="0" w:firstRowFirstColumn="0" w:firstRowLastColumn="0" w:lastRowFirstColumn="0" w:lastRowLastColumn="0"/>
              <w:rPr>
                <w:sz w:val="18"/>
                <w:szCs w:val="18"/>
              </w:rPr>
            </w:pPr>
            <w:r w:rsidRPr="00A86F7C">
              <w:rPr>
                <w:b/>
                <w:bCs/>
                <w:sz w:val="18"/>
                <w:szCs w:val="18"/>
              </w:rPr>
              <w:t>0p</w:t>
            </w:r>
            <w:r w:rsidRPr="00A86F7C">
              <w:rPr>
                <w:sz w:val="18"/>
                <w:szCs w:val="18"/>
              </w:rPr>
              <w:t xml:space="preserve"> om inget relevant exempel som visar grundläggande samarbets- och coachning-förmåga.</w:t>
            </w:r>
          </w:p>
          <w:p w14:paraId="72D93325" w14:textId="77777777" w:rsidR="000B0C8F" w:rsidRPr="00A86F7C" w:rsidRDefault="000B0C8F" w:rsidP="000B0C8F">
            <w:pPr>
              <w:cnfStyle w:val="000000000000" w:firstRow="0" w:lastRow="0" w:firstColumn="0" w:lastColumn="0" w:oddVBand="0" w:evenVBand="0" w:oddHBand="0" w:evenHBand="0" w:firstRowFirstColumn="0" w:firstRowLastColumn="0" w:lastRowFirstColumn="0" w:lastRowLastColumn="0"/>
              <w:rPr>
                <w:sz w:val="18"/>
                <w:szCs w:val="18"/>
              </w:rPr>
            </w:pPr>
            <w:r w:rsidRPr="00A86F7C">
              <w:rPr>
                <w:b/>
                <w:bCs/>
                <w:sz w:val="18"/>
                <w:szCs w:val="18"/>
              </w:rPr>
              <w:t>1p</w:t>
            </w:r>
            <w:r w:rsidRPr="00A86F7C">
              <w:rPr>
                <w:sz w:val="18"/>
                <w:szCs w:val="18"/>
              </w:rPr>
              <w:t xml:space="preserve"> Konsulten beskriver ett relevant exempel som visar grundläggande samarbets- och coachning-förmåga. </w:t>
            </w:r>
          </w:p>
          <w:p w14:paraId="118C0F80" w14:textId="77777777" w:rsidR="000B0C8F" w:rsidRPr="00A86F7C" w:rsidRDefault="000B0C8F" w:rsidP="000B0C8F">
            <w:pPr>
              <w:cnfStyle w:val="000000000000" w:firstRow="0" w:lastRow="0" w:firstColumn="0" w:lastColumn="0" w:oddVBand="0" w:evenVBand="0" w:oddHBand="0" w:evenHBand="0" w:firstRowFirstColumn="0" w:firstRowLastColumn="0" w:lastRowFirstColumn="0" w:lastRowLastColumn="0"/>
              <w:rPr>
                <w:sz w:val="18"/>
                <w:szCs w:val="18"/>
              </w:rPr>
            </w:pPr>
            <w:r w:rsidRPr="00A86F7C">
              <w:rPr>
                <w:b/>
                <w:bCs/>
                <w:sz w:val="18"/>
                <w:szCs w:val="18"/>
              </w:rPr>
              <w:t>2p</w:t>
            </w:r>
            <w:r w:rsidRPr="00A86F7C">
              <w:rPr>
                <w:sz w:val="18"/>
                <w:szCs w:val="18"/>
              </w:rPr>
              <w:t xml:space="preserve"> Konsulten beskriver ett eller flera konkreta exempel där arbetssätt, agerande och resultat tydligt framgår och visar god förmåga att skapa samarbete och förtroende. </w:t>
            </w:r>
          </w:p>
          <w:p w14:paraId="199DA16A" w14:textId="453B5B1F" w:rsidR="000B0C8F" w:rsidRPr="00A86F7C" w:rsidRDefault="000B0C8F" w:rsidP="000B0C8F">
            <w:pPr>
              <w:cnfStyle w:val="000000000000" w:firstRow="0" w:lastRow="0" w:firstColumn="0" w:lastColumn="0" w:oddVBand="0" w:evenVBand="0" w:oddHBand="0" w:evenHBand="0" w:firstRowFirstColumn="0" w:firstRowLastColumn="0" w:lastRowFirstColumn="0" w:lastRowLastColumn="0"/>
              <w:rPr>
                <w:sz w:val="18"/>
                <w:szCs w:val="18"/>
              </w:rPr>
            </w:pPr>
            <w:r w:rsidRPr="00A86F7C">
              <w:rPr>
                <w:b/>
                <w:bCs/>
                <w:sz w:val="18"/>
                <w:szCs w:val="18"/>
              </w:rPr>
              <w:t>3p</w:t>
            </w:r>
            <w:r w:rsidRPr="00A86F7C">
              <w:rPr>
                <w:sz w:val="18"/>
                <w:szCs w:val="18"/>
              </w:rPr>
              <w:t xml:space="preserve"> Konsulten beskriver ett eller flera komplexa exempel där konsulten genom ett coachande och relationsskapande arbetssätt utvecklat individer eller grupper, hanterat motstånd eller olika intressen samt bidragit till ett dokumenterat hållbart resultat som är direkt relevant för uppdraget.</w:t>
            </w:r>
          </w:p>
        </w:tc>
        <w:tc>
          <w:tcPr>
            <w:tcW w:w="1128" w:type="dxa"/>
          </w:tcPr>
          <w:p w14:paraId="1A2E5AB9" w14:textId="77777777" w:rsidR="00362E13" w:rsidRPr="00A86F7C" w:rsidRDefault="00362E13" w:rsidP="00362E13">
            <w:pPr>
              <w:cnfStyle w:val="000000000000" w:firstRow="0" w:lastRow="0" w:firstColumn="0" w:lastColumn="0" w:oddVBand="0" w:evenVBand="0" w:oddHBand="0" w:evenHBand="0" w:firstRowFirstColumn="0" w:firstRowLastColumn="0" w:lastRowFirstColumn="0" w:lastRowLastColumn="0"/>
              <w:rPr>
                <w:sz w:val="18"/>
                <w:szCs w:val="18"/>
              </w:rPr>
            </w:pPr>
            <w:r w:rsidRPr="00A86F7C">
              <w:rPr>
                <w:sz w:val="18"/>
                <w:szCs w:val="18"/>
              </w:rPr>
              <w:t>0p   0 SEK</w:t>
            </w:r>
          </w:p>
          <w:p w14:paraId="7F5B2619" w14:textId="77777777" w:rsidR="00362E13" w:rsidRPr="00A86F7C" w:rsidRDefault="00362E13" w:rsidP="00362E13">
            <w:pPr>
              <w:cnfStyle w:val="000000000000" w:firstRow="0" w:lastRow="0" w:firstColumn="0" w:lastColumn="0" w:oddVBand="0" w:evenVBand="0" w:oddHBand="0" w:evenHBand="0" w:firstRowFirstColumn="0" w:firstRowLastColumn="0" w:lastRowFirstColumn="0" w:lastRowLastColumn="0"/>
              <w:rPr>
                <w:sz w:val="18"/>
                <w:szCs w:val="18"/>
              </w:rPr>
            </w:pPr>
            <w:r w:rsidRPr="00A86F7C">
              <w:rPr>
                <w:sz w:val="18"/>
                <w:szCs w:val="18"/>
              </w:rPr>
              <w:t>1p 20 SEK</w:t>
            </w:r>
          </w:p>
          <w:p w14:paraId="66D18471" w14:textId="77777777" w:rsidR="00362E13" w:rsidRPr="00A86F7C" w:rsidRDefault="00362E13" w:rsidP="00362E13">
            <w:pPr>
              <w:cnfStyle w:val="000000000000" w:firstRow="0" w:lastRow="0" w:firstColumn="0" w:lastColumn="0" w:oddVBand="0" w:evenVBand="0" w:oddHBand="0" w:evenHBand="0" w:firstRowFirstColumn="0" w:firstRowLastColumn="0" w:lastRowFirstColumn="0" w:lastRowLastColumn="0"/>
              <w:rPr>
                <w:sz w:val="18"/>
                <w:szCs w:val="18"/>
              </w:rPr>
            </w:pPr>
            <w:r w:rsidRPr="00A86F7C">
              <w:rPr>
                <w:sz w:val="18"/>
                <w:szCs w:val="18"/>
              </w:rPr>
              <w:t>2p 40 SEK</w:t>
            </w:r>
          </w:p>
          <w:p w14:paraId="4F4612E8" w14:textId="0ED2CA88" w:rsidR="000B0C8F" w:rsidRPr="00A86F7C" w:rsidRDefault="00362E13" w:rsidP="00362E13">
            <w:pPr>
              <w:cnfStyle w:val="000000000000" w:firstRow="0" w:lastRow="0" w:firstColumn="0" w:lastColumn="0" w:oddVBand="0" w:evenVBand="0" w:oddHBand="0" w:evenHBand="0" w:firstRowFirstColumn="0" w:firstRowLastColumn="0" w:lastRowFirstColumn="0" w:lastRowLastColumn="0"/>
              <w:rPr>
                <w:sz w:val="18"/>
                <w:szCs w:val="18"/>
              </w:rPr>
            </w:pPr>
            <w:r w:rsidRPr="00A86F7C">
              <w:rPr>
                <w:sz w:val="18"/>
                <w:szCs w:val="18"/>
              </w:rPr>
              <w:t>3p 60 SEK</w:t>
            </w:r>
          </w:p>
        </w:tc>
      </w:tr>
      <w:tr w:rsidR="00A86F7C" w:rsidRPr="00A86F7C" w14:paraId="79354C97" w14:textId="77777777" w:rsidTr="00A86F7C">
        <w:trPr>
          <w:cnfStyle w:val="000000100000" w:firstRow="0" w:lastRow="0" w:firstColumn="0" w:lastColumn="0" w:oddVBand="0" w:evenVBand="0" w:oddHBand="1" w:evenHBand="0" w:firstRowFirstColumn="0" w:firstRowLastColumn="0" w:lastRowFirstColumn="0" w:lastRowLastColumn="0"/>
          <w:trHeight w:val="3175"/>
        </w:trPr>
        <w:tc>
          <w:tcPr>
            <w:cnfStyle w:val="001000000000" w:firstRow="0" w:lastRow="0" w:firstColumn="1" w:lastColumn="0" w:oddVBand="0" w:evenVBand="0" w:oddHBand="0" w:evenHBand="0" w:firstRowFirstColumn="0" w:firstRowLastColumn="0" w:lastRowFirstColumn="0" w:lastRowLastColumn="0"/>
            <w:tcW w:w="704" w:type="dxa"/>
          </w:tcPr>
          <w:p w14:paraId="70CDD7A1" w14:textId="0B9E374F" w:rsidR="000B0C8F" w:rsidRPr="00A86F7C" w:rsidRDefault="000B0C8F" w:rsidP="000B0C8F">
            <w:pPr>
              <w:rPr>
                <w:b w:val="0"/>
                <w:bCs w:val="0"/>
                <w:sz w:val="18"/>
                <w:szCs w:val="18"/>
              </w:rPr>
            </w:pPr>
            <w:r w:rsidRPr="00A86F7C">
              <w:rPr>
                <w:b w:val="0"/>
                <w:bCs w:val="0"/>
                <w:sz w:val="18"/>
                <w:szCs w:val="18"/>
              </w:rPr>
              <w:t>3</w:t>
            </w:r>
          </w:p>
        </w:tc>
        <w:tc>
          <w:tcPr>
            <w:tcW w:w="3402" w:type="dxa"/>
          </w:tcPr>
          <w:p w14:paraId="707B92FD" w14:textId="508977A6"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För beställaren är det ett mervärde om offererad konsult har praktisk erfarenhet av att bygga intern förmåga, utveckla och stödja individer (</w:t>
            </w:r>
            <w:proofErr w:type="spellStart"/>
            <w:r w:rsidRPr="00A86F7C">
              <w:rPr>
                <w:sz w:val="18"/>
                <w:szCs w:val="18"/>
              </w:rPr>
              <w:t>SPC:er</w:t>
            </w:r>
            <w:proofErr w:type="spellEnd"/>
            <w:r w:rsidRPr="00A86F7C">
              <w:rPr>
                <w:sz w:val="18"/>
                <w:szCs w:val="18"/>
              </w:rPr>
              <w:t xml:space="preserve">) eller funktioner (LACE) att utvecklas till självständiga bärare av kompetensen. </w:t>
            </w:r>
            <w:r w:rsidRPr="00A86F7C">
              <w:rPr>
                <w:sz w:val="18"/>
                <w:szCs w:val="18"/>
              </w:rPr>
              <w:br/>
            </w:r>
          </w:p>
          <w:p w14:paraId="779B16D7" w14:textId="4FC2E6C6"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Detta innebär bland annat att konsulten kan effektivt överföra kompetens, bygga förtroende och trygghet hos individer samt göra sig själv överflödig.</w:t>
            </w:r>
          </w:p>
        </w:tc>
        <w:tc>
          <w:tcPr>
            <w:tcW w:w="3827" w:type="dxa"/>
          </w:tcPr>
          <w:p w14:paraId="2C8A60F0"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b/>
                <w:bCs/>
                <w:sz w:val="18"/>
                <w:szCs w:val="18"/>
              </w:rPr>
              <w:t>0p</w:t>
            </w:r>
            <w:r w:rsidRPr="00A86F7C">
              <w:rPr>
                <w:sz w:val="18"/>
                <w:szCs w:val="18"/>
              </w:rPr>
              <w:t xml:space="preserve"> om konsulten inte kan beskriva ett relevant uppdrag där kompetensöverföring genomförts.</w:t>
            </w:r>
          </w:p>
          <w:p w14:paraId="53B5B346"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b/>
                <w:bCs/>
                <w:sz w:val="18"/>
                <w:szCs w:val="18"/>
              </w:rPr>
              <w:t>1p</w:t>
            </w:r>
            <w:r w:rsidRPr="00A86F7C">
              <w:rPr>
                <w:sz w:val="18"/>
                <w:szCs w:val="18"/>
              </w:rPr>
              <w:t xml:space="preserve"> Konsulten beskriver ett relevant uppdrag där kompetensöverföring genomförts. </w:t>
            </w:r>
          </w:p>
          <w:p w14:paraId="7CAB6755" w14:textId="7777777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b/>
                <w:bCs/>
                <w:sz w:val="18"/>
                <w:szCs w:val="18"/>
              </w:rPr>
              <w:t>2p</w:t>
            </w:r>
            <w:r w:rsidRPr="00A86F7C">
              <w:rPr>
                <w:sz w:val="18"/>
                <w:szCs w:val="18"/>
              </w:rPr>
              <w:t xml:space="preserve"> Konsulten beskriver ett eller flera relevanta uppdrag där konsulten planerat och genomfört kompetensöverföring som lett till ökad intern förmåga. </w:t>
            </w:r>
          </w:p>
          <w:p w14:paraId="010C5B24" w14:textId="56A81F17" w:rsidR="000B0C8F" w:rsidRPr="00A86F7C" w:rsidRDefault="000B0C8F" w:rsidP="000B0C8F">
            <w:pPr>
              <w:cnfStyle w:val="000000100000" w:firstRow="0" w:lastRow="0" w:firstColumn="0" w:lastColumn="0" w:oddVBand="0" w:evenVBand="0" w:oddHBand="1" w:evenHBand="0" w:firstRowFirstColumn="0" w:firstRowLastColumn="0" w:lastRowFirstColumn="0" w:lastRowLastColumn="0"/>
              <w:rPr>
                <w:sz w:val="18"/>
                <w:szCs w:val="18"/>
              </w:rPr>
            </w:pPr>
            <w:r w:rsidRPr="00A86F7C">
              <w:rPr>
                <w:b/>
                <w:bCs/>
                <w:sz w:val="18"/>
                <w:szCs w:val="18"/>
              </w:rPr>
              <w:t>3p</w:t>
            </w:r>
            <w:r w:rsidRPr="00A86F7C">
              <w:rPr>
                <w:sz w:val="18"/>
                <w:szCs w:val="18"/>
              </w:rPr>
              <w:t xml:space="preserve"> Konsulten beskriver ett eller flera uppdrag där konsulten systematiskt byggt upp intern kompetens, exempelvis genom coachning av framtida </w:t>
            </w:r>
            <w:proofErr w:type="spellStart"/>
            <w:r w:rsidRPr="00A86F7C">
              <w:rPr>
                <w:sz w:val="18"/>
                <w:szCs w:val="18"/>
              </w:rPr>
              <w:t>SPC:er</w:t>
            </w:r>
            <w:proofErr w:type="spellEnd"/>
            <w:r w:rsidRPr="00A86F7C">
              <w:rPr>
                <w:sz w:val="18"/>
                <w:szCs w:val="18"/>
              </w:rPr>
              <w:t>, etablering av arbetssätt och överlämning av ansvar så att organisationen blivit självständig.</w:t>
            </w:r>
          </w:p>
        </w:tc>
        <w:tc>
          <w:tcPr>
            <w:tcW w:w="1128" w:type="dxa"/>
          </w:tcPr>
          <w:p w14:paraId="09A769E1" w14:textId="77777777" w:rsidR="00362E13" w:rsidRPr="00A86F7C" w:rsidRDefault="00362E13" w:rsidP="00362E13">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0p   0 SEK</w:t>
            </w:r>
          </w:p>
          <w:p w14:paraId="7695A1AB" w14:textId="77777777" w:rsidR="00362E13" w:rsidRPr="00A86F7C" w:rsidRDefault="00362E13" w:rsidP="00362E13">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1p 20 SEK</w:t>
            </w:r>
          </w:p>
          <w:p w14:paraId="65682184" w14:textId="77777777" w:rsidR="00362E13" w:rsidRPr="00A86F7C" w:rsidRDefault="00362E13" w:rsidP="00362E13">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2p 40 SEK</w:t>
            </w:r>
          </w:p>
          <w:p w14:paraId="52113544" w14:textId="66DAC3A8" w:rsidR="000B0C8F" w:rsidRPr="00A86F7C" w:rsidRDefault="00362E13" w:rsidP="00362E13">
            <w:pPr>
              <w:cnfStyle w:val="000000100000" w:firstRow="0" w:lastRow="0" w:firstColumn="0" w:lastColumn="0" w:oddVBand="0" w:evenVBand="0" w:oddHBand="1" w:evenHBand="0" w:firstRowFirstColumn="0" w:firstRowLastColumn="0" w:lastRowFirstColumn="0" w:lastRowLastColumn="0"/>
              <w:rPr>
                <w:sz w:val="18"/>
                <w:szCs w:val="18"/>
              </w:rPr>
            </w:pPr>
            <w:r w:rsidRPr="00A86F7C">
              <w:rPr>
                <w:sz w:val="18"/>
                <w:szCs w:val="18"/>
              </w:rPr>
              <w:t>3p 60 SEK</w:t>
            </w:r>
          </w:p>
        </w:tc>
      </w:tr>
    </w:tbl>
    <w:p w14:paraId="7F79C301" w14:textId="77777777" w:rsidR="00A86F7C" w:rsidRDefault="00A86F7C" w:rsidP="00A86F7C">
      <w:pPr>
        <w:spacing w:after="0" w:line="240" w:lineRule="auto"/>
        <w:rPr>
          <w:b/>
        </w:rPr>
      </w:pPr>
    </w:p>
    <w:p w14:paraId="27DCC12E" w14:textId="21C436DF" w:rsidR="00A86F7C" w:rsidRPr="00070EDB" w:rsidRDefault="00A86F7C" w:rsidP="00A86F7C">
      <w:pPr>
        <w:spacing w:after="0" w:line="240" w:lineRule="auto"/>
        <w:rPr>
          <w:b/>
        </w:rPr>
      </w:pPr>
      <w:r w:rsidRPr="00070EDB">
        <w:rPr>
          <w:b/>
        </w:rPr>
        <w:t xml:space="preserve">Intervju av offererad resurskonsult </w:t>
      </w:r>
    </w:p>
    <w:p w14:paraId="5AEBCE5C" w14:textId="77777777" w:rsidR="00A86F7C" w:rsidRPr="00070EDB" w:rsidRDefault="00A86F7C" w:rsidP="00A86F7C">
      <w:pPr>
        <w:spacing w:line="240" w:lineRule="auto"/>
        <w:jc w:val="both"/>
      </w:pPr>
      <w:r>
        <w:t xml:space="preserve">Beställaren kommer att kalla en eller flera offererade resurskonsulter till intervju för att verifiera </w:t>
      </w:r>
      <w:r w:rsidRPr="00362E13">
        <w:t xml:space="preserve">kompetens och erfarenhet samt bedöma mervärden. Intervju sker via Skype, preliminärt under vecka 34. </w:t>
      </w:r>
    </w:p>
    <w:p w14:paraId="1C484C3E" w14:textId="235898A8" w:rsidR="00362E13" w:rsidRDefault="00A86F7C" w:rsidP="00A86F7C">
      <w:pPr>
        <w:jc w:val="both"/>
      </w:pPr>
      <w:r>
        <w:t>Anbudsgivare vars jämförelsesumma vid teoretiskt maximala mervärden skulle överstiga annan anbudsgivares anbudssumma, kommer inte att kallas till intervju för att få mervärden bedömda, eftersom det inte finns någon möjlighet att tilldelas kontrakt.</w:t>
      </w:r>
    </w:p>
    <w:p w14:paraId="6DD2F9CD" w14:textId="7E1C3C75" w:rsidR="00FC0DAE" w:rsidRPr="009C28AC" w:rsidRDefault="00FC0DAE" w:rsidP="006B3BEF">
      <w:pPr>
        <w:jc w:val="both"/>
      </w:pPr>
      <w:r w:rsidRPr="009C28AC">
        <w:t xml:space="preserve">Mervärde ger avdrag på anbudssumman grundade på utvärdering enligt tabell ovan och ger anbudets jämförelsesumma. </w:t>
      </w:r>
    </w:p>
    <w:p w14:paraId="51C631DF" w14:textId="115C5C72" w:rsidR="00FC0DAE" w:rsidRPr="005375BD" w:rsidRDefault="00FC0DAE" w:rsidP="006B3BEF">
      <w:pPr>
        <w:jc w:val="both"/>
      </w:pPr>
      <w:r w:rsidRPr="009C28AC">
        <w:t>Jämförelsesumma = (Timpris konsult) – (MV1)</w:t>
      </w:r>
    </w:p>
    <w:p w14:paraId="2E15D03B" w14:textId="0D5D824C" w:rsidR="007B11A1" w:rsidRPr="005375BD" w:rsidRDefault="00FC0DAE" w:rsidP="006B3BEF">
      <w:pPr>
        <w:jc w:val="both"/>
      </w:pPr>
      <w:r w:rsidRPr="005375BD">
        <w:rPr>
          <w:i/>
        </w:rPr>
        <w:t>Om flera leverantörer har samma anbudssumma tillämpar Trafikverket lottning för att skilja dem åt (under förutsättning att jämförelsesumman är den lägsta). Eventuell lottning kommer att ske tillsammans med två, för avropet, oberoende personer närvarande.</w:t>
      </w:r>
    </w:p>
    <w:p w14:paraId="7B065BC1" w14:textId="2329DDE9" w:rsidR="00C52640" w:rsidRPr="009101FD" w:rsidRDefault="00CA5225" w:rsidP="00C52640">
      <w:pPr>
        <w:pStyle w:val="Rubrik1"/>
        <w:numPr>
          <w:ilvl w:val="0"/>
          <w:numId w:val="18"/>
        </w:numPr>
        <w:rPr>
          <w:color w:val="auto"/>
        </w:rPr>
      </w:pPr>
      <w:bookmarkStart w:id="46" w:name="_Toc49933123"/>
      <w:bookmarkStart w:id="47" w:name="_Toc235694391"/>
      <w:r w:rsidRPr="005375BD">
        <w:rPr>
          <w:color w:val="auto"/>
        </w:rPr>
        <w:lastRenderedPageBreak/>
        <w:t>Anbudslämning av leverantör (anbudssvar)</w:t>
      </w:r>
      <w:bookmarkStart w:id="48" w:name="_Toc49933125"/>
      <w:bookmarkEnd w:id="46"/>
      <w:bookmarkEnd w:id="47"/>
    </w:p>
    <w:p w14:paraId="09ADA9E4" w14:textId="755C250D" w:rsidR="00CA5225" w:rsidRPr="005375BD" w:rsidRDefault="00CA5225" w:rsidP="005375BD">
      <w:pPr>
        <w:pStyle w:val="Rubrik2"/>
        <w:numPr>
          <w:ilvl w:val="1"/>
          <w:numId w:val="18"/>
        </w:numPr>
        <w:rPr>
          <w:color w:val="auto"/>
        </w:rPr>
      </w:pPr>
      <w:bookmarkStart w:id="49" w:name="_Toc235694392"/>
      <w:r w:rsidRPr="005375BD">
        <w:rPr>
          <w:color w:val="auto"/>
        </w:rPr>
        <w:t>Redovisning av genomfört referensuppdrag</w:t>
      </w:r>
      <w:bookmarkEnd w:id="48"/>
      <w:bookmarkEnd w:id="49"/>
    </w:p>
    <w:p w14:paraId="09ADA9E6" w14:textId="5E701DB5" w:rsidR="00CA5225" w:rsidRPr="005375BD" w:rsidRDefault="00512598" w:rsidP="006B3BEF">
      <w:pPr>
        <w:jc w:val="both"/>
        <w:rPr>
          <w:rFonts w:eastAsia="Arial Unicode MS"/>
          <w:bCs/>
        </w:rPr>
      </w:pPr>
      <w:r>
        <w:t xml:space="preserve">Det tidigare genomförda referensuppdraget ska avse ett relevant uppdrag som pågår eller är slutfört. Med relevant avses likvärdigt enligt avropets uppdragsbeskrivning. </w:t>
      </w:r>
      <w:r w:rsidR="00CA5225" w:rsidRPr="000901BE">
        <w:rPr>
          <w:rFonts w:eastAsia="Arial Unicode MS"/>
        </w:rPr>
        <w:t xml:space="preserve">Datum för slutförandet ska vara inom de senaste </w:t>
      </w:r>
      <w:r w:rsidR="00122469">
        <w:rPr>
          <w:rFonts w:eastAsia="Arial Unicode MS"/>
        </w:rPr>
        <w:t>två</w:t>
      </w:r>
      <w:r w:rsidR="00CA5225" w:rsidRPr="000901BE">
        <w:rPr>
          <w:rFonts w:eastAsia="Arial Unicode MS"/>
        </w:rPr>
        <w:t xml:space="preserve"> åren. </w:t>
      </w:r>
    </w:p>
    <w:p w14:paraId="09ADA9E7" w14:textId="34BE8F70" w:rsidR="00CA5225" w:rsidRPr="005375BD" w:rsidRDefault="00CA5225" w:rsidP="006B3BEF">
      <w:pPr>
        <w:jc w:val="both"/>
      </w:pPr>
      <w:r w:rsidRPr="005375BD">
        <w:rPr>
          <w:rFonts w:eastAsia="Arial Unicode MS"/>
        </w:rPr>
        <w:t xml:space="preserve">Referensuppdraget </w:t>
      </w:r>
      <w:r w:rsidRPr="005375BD">
        <w:rPr>
          <w:rFonts w:eastAsia="Arial Unicode MS"/>
          <w:bCs/>
        </w:rPr>
        <w:t>ska</w:t>
      </w:r>
      <w:r w:rsidRPr="005375BD">
        <w:rPr>
          <w:rFonts w:eastAsia="Arial Unicode MS"/>
        </w:rPr>
        <w:t xml:space="preserve"> avse externt uppdrag på minimum </w:t>
      </w:r>
      <w:sdt>
        <w:sdtPr>
          <w:rPr>
            <w:rFonts w:eastAsia="Arial Unicode MS"/>
          </w:rPr>
          <w:id w:val="1004941501"/>
          <w:placeholder>
            <w:docPart w:val="DefaultPlaceholder_-1854013440"/>
          </w:placeholder>
        </w:sdtPr>
        <w:sdtEndPr/>
        <w:sdtContent>
          <w:r w:rsidR="00BF6E3D">
            <w:rPr>
              <w:rFonts w:eastAsia="Arial Unicode MS"/>
            </w:rPr>
            <w:t>1000</w:t>
          </w:r>
        </w:sdtContent>
      </w:sdt>
      <w:r w:rsidRPr="005375BD">
        <w:rPr>
          <w:rFonts w:eastAsia="Arial Unicode MS"/>
        </w:rPr>
        <w:t xml:space="preserve"> timmar och vara godkänt av uppdragsansvarig. I</w:t>
      </w:r>
      <w:r w:rsidRPr="005375BD">
        <w:t xml:space="preserve">nternt referensuppdrag hos ramavtalsleverantör eller underleverantör samt uppdrag mellan parterna underleverantör, ramavtalsleverantör och ägare får ej lämnas. </w:t>
      </w:r>
    </w:p>
    <w:p w14:paraId="09ADA9E8" w14:textId="77777777" w:rsidR="00CA5225" w:rsidRPr="005375BD" w:rsidRDefault="00CA5225" w:rsidP="006B3BEF">
      <w:pPr>
        <w:jc w:val="both"/>
      </w:pPr>
      <w:r w:rsidRPr="005375BD">
        <w:t>Ange referensuppdrag enligt ovan. Samtliga efterfrågade uppgifter ska besvaras.</w:t>
      </w:r>
    </w:p>
    <w:tbl>
      <w:tblPr>
        <w:tblW w:w="8331" w:type="dxa"/>
        <w:tblInd w:w="28" w:type="dxa"/>
        <w:tblBorders>
          <w:top w:val="single" w:sz="4" w:space="0" w:color="0000FF"/>
          <w:left w:val="single" w:sz="4" w:space="0" w:color="0000FF"/>
          <w:bottom w:val="single" w:sz="4" w:space="0" w:color="0000FF"/>
          <w:right w:val="single" w:sz="4" w:space="0" w:color="0000FF"/>
          <w:insideH w:val="dotted" w:sz="4" w:space="0" w:color="0000FF"/>
          <w:insideV w:val="dotted" w:sz="4" w:space="0" w:color="0000FF"/>
        </w:tblBorders>
        <w:tblLook w:val="01E0" w:firstRow="1" w:lastRow="1" w:firstColumn="1" w:lastColumn="1" w:noHBand="0" w:noVBand="0"/>
      </w:tblPr>
      <w:tblGrid>
        <w:gridCol w:w="3840"/>
        <w:gridCol w:w="4491"/>
      </w:tblGrid>
      <w:tr w:rsidR="005375BD" w:rsidRPr="005375BD" w14:paraId="09ADA9ED" w14:textId="77777777" w:rsidTr="001E685C">
        <w:trPr>
          <w:trHeight w:val="963"/>
        </w:trPr>
        <w:tc>
          <w:tcPr>
            <w:tcW w:w="3840" w:type="dxa"/>
            <w:tcMar>
              <w:top w:w="28" w:type="dxa"/>
              <w:left w:w="28" w:type="dxa"/>
              <w:bottom w:w="28" w:type="dxa"/>
              <w:right w:w="28" w:type="dxa"/>
            </w:tcMar>
          </w:tcPr>
          <w:p w14:paraId="09ADA9E9" w14:textId="2E2AF3BB" w:rsidR="00CA5225" w:rsidRPr="006618E5" w:rsidRDefault="00CA5225" w:rsidP="001E685C">
            <w:pPr>
              <w:keepNext/>
              <w:keepLines/>
              <w:spacing w:after="60"/>
              <w:rPr>
                <w:rFonts w:asciiTheme="majorHAnsi" w:hAnsiTheme="majorHAnsi" w:cs="Arial"/>
                <w:sz w:val="18"/>
                <w:szCs w:val="18"/>
              </w:rPr>
            </w:pPr>
            <w:r w:rsidRPr="006618E5">
              <w:rPr>
                <w:rFonts w:asciiTheme="majorHAnsi" w:hAnsiTheme="majorHAnsi" w:cs="Arial"/>
                <w:sz w:val="18"/>
                <w:szCs w:val="18"/>
              </w:rPr>
              <w:t>Kundens namn och kontaktperson samt uppgifter:</w:t>
            </w:r>
          </w:p>
          <w:p w14:paraId="09ADA9EA" w14:textId="77777777" w:rsidR="00CA5225" w:rsidRPr="006618E5" w:rsidRDefault="00CA5225" w:rsidP="001E685C">
            <w:pPr>
              <w:keepNext/>
              <w:keepLines/>
              <w:spacing w:after="60"/>
              <w:rPr>
                <w:rFonts w:asciiTheme="majorHAnsi" w:hAnsiTheme="majorHAnsi" w:cs="Arial"/>
                <w:sz w:val="16"/>
                <w:szCs w:val="16"/>
              </w:rPr>
            </w:pPr>
            <w:r w:rsidRPr="006618E5">
              <w:rPr>
                <w:rFonts w:asciiTheme="majorHAnsi" w:hAnsiTheme="majorHAnsi"/>
              </w:rPr>
              <w:fldChar w:fldCharType="begin">
                <w:ffData>
                  <w:name w:val="Text12"/>
                  <w:enabled/>
                  <w:calcOnExit w:val="0"/>
                  <w:textInput/>
                </w:ffData>
              </w:fldChar>
            </w:r>
            <w:r w:rsidRPr="006618E5">
              <w:rPr>
                <w:rFonts w:asciiTheme="majorHAnsi" w:hAnsiTheme="majorHAnsi"/>
              </w:rPr>
              <w:instrText xml:space="preserve"> FORMTEXT </w:instrText>
            </w:r>
            <w:r w:rsidRPr="006618E5">
              <w:rPr>
                <w:rFonts w:asciiTheme="majorHAnsi" w:hAnsiTheme="majorHAnsi"/>
              </w:rPr>
            </w:r>
            <w:r w:rsidRPr="006618E5">
              <w:rPr>
                <w:rFonts w:asciiTheme="majorHAnsi" w:hAnsiTheme="majorHAnsi"/>
              </w:rPr>
              <w:fldChar w:fldCharType="separate"/>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rPr>
              <w:fldChar w:fldCharType="end"/>
            </w:r>
          </w:p>
        </w:tc>
        <w:tc>
          <w:tcPr>
            <w:tcW w:w="4491" w:type="dxa"/>
            <w:tcMar>
              <w:top w:w="28" w:type="dxa"/>
              <w:left w:w="28" w:type="dxa"/>
              <w:bottom w:w="28" w:type="dxa"/>
              <w:right w:w="28" w:type="dxa"/>
            </w:tcMar>
          </w:tcPr>
          <w:p w14:paraId="09ADA9EB" w14:textId="40D5110B" w:rsidR="00CA5225" w:rsidRPr="006618E5" w:rsidRDefault="00CA5225" w:rsidP="001E685C">
            <w:pPr>
              <w:keepNext/>
              <w:keepLines/>
              <w:spacing w:after="60"/>
              <w:rPr>
                <w:rFonts w:asciiTheme="majorHAnsi" w:hAnsiTheme="majorHAnsi"/>
                <w:szCs w:val="16"/>
              </w:rPr>
            </w:pPr>
            <w:r w:rsidRPr="006618E5">
              <w:rPr>
                <w:rFonts w:asciiTheme="majorHAnsi" w:hAnsiTheme="majorHAnsi" w:cs="Arial"/>
                <w:sz w:val="18"/>
                <w:szCs w:val="18"/>
              </w:rPr>
              <w:t>Tidsperiod när uppdraget utfördes fr.o.m. – t o m:</w:t>
            </w:r>
          </w:p>
          <w:p w14:paraId="09ADA9EC" w14:textId="77777777" w:rsidR="00CA5225" w:rsidRPr="006618E5" w:rsidRDefault="00CA5225" w:rsidP="001E685C">
            <w:pPr>
              <w:keepNext/>
              <w:keepLines/>
              <w:rPr>
                <w:rFonts w:asciiTheme="majorHAnsi" w:hAnsiTheme="majorHAnsi" w:cs="Arial"/>
                <w:sz w:val="16"/>
                <w:szCs w:val="16"/>
              </w:rPr>
            </w:pPr>
            <w:r w:rsidRPr="006618E5">
              <w:rPr>
                <w:rFonts w:asciiTheme="majorHAnsi" w:hAnsiTheme="majorHAnsi"/>
              </w:rPr>
              <w:fldChar w:fldCharType="begin">
                <w:ffData>
                  <w:name w:val="Text12"/>
                  <w:enabled/>
                  <w:calcOnExit w:val="0"/>
                  <w:textInput/>
                </w:ffData>
              </w:fldChar>
            </w:r>
            <w:r w:rsidRPr="006618E5">
              <w:rPr>
                <w:rFonts w:asciiTheme="majorHAnsi" w:hAnsiTheme="majorHAnsi"/>
              </w:rPr>
              <w:instrText xml:space="preserve"> FORMTEXT </w:instrText>
            </w:r>
            <w:r w:rsidRPr="006618E5">
              <w:rPr>
                <w:rFonts w:asciiTheme="majorHAnsi" w:hAnsiTheme="majorHAnsi"/>
              </w:rPr>
            </w:r>
            <w:r w:rsidRPr="006618E5">
              <w:rPr>
                <w:rFonts w:asciiTheme="majorHAnsi" w:hAnsiTheme="majorHAnsi"/>
              </w:rPr>
              <w:fldChar w:fldCharType="separate"/>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rPr>
              <w:fldChar w:fldCharType="end"/>
            </w:r>
          </w:p>
        </w:tc>
      </w:tr>
      <w:tr w:rsidR="005375BD" w:rsidRPr="005375BD" w14:paraId="09ADA9F1" w14:textId="77777777" w:rsidTr="001E685C">
        <w:tc>
          <w:tcPr>
            <w:tcW w:w="8331" w:type="dxa"/>
            <w:gridSpan w:val="2"/>
            <w:tcMar>
              <w:top w:w="28" w:type="dxa"/>
              <w:left w:w="28" w:type="dxa"/>
              <w:bottom w:w="28" w:type="dxa"/>
              <w:right w:w="28" w:type="dxa"/>
            </w:tcMar>
          </w:tcPr>
          <w:p w14:paraId="09ADA9EE" w14:textId="77777777" w:rsidR="00CA5225" w:rsidRPr="006618E5" w:rsidRDefault="00CA5225" w:rsidP="001E685C">
            <w:pPr>
              <w:pBdr>
                <w:top w:val="dotted" w:sz="4" w:space="1" w:color="0000FF"/>
                <w:left w:val="single" w:sz="4" w:space="4" w:color="0000FF"/>
                <w:bottom w:val="dotted" w:sz="4" w:space="1" w:color="0000FF"/>
                <w:right w:val="single" w:sz="4" w:space="4" w:color="0000FF"/>
              </w:pBdr>
              <w:spacing w:after="60"/>
              <w:rPr>
                <w:rFonts w:asciiTheme="majorHAnsi" w:hAnsiTheme="majorHAnsi" w:cs="Arial"/>
                <w:sz w:val="18"/>
                <w:szCs w:val="18"/>
              </w:rPr>
            </w:pPr>
            <w:r w:rsidRPr="006618E5">
              <w:rPr>
                <w:rFonts w:asciiTheme="majorHAnsi" w:hAnsiTheme="majorHAnsi" w:cs="Arial"/>
                <w:sz w:val="18"/>
                <w:szCs w:val="18"/>
              </w:rPr>
              <w:t>Beskrivning av uppdragets omfattning och innehåll:</w:t>
            </w:r>
          </w:p>
          <w:p w14:paraId="09ADA9EF" w14:textId="77777777" w:rsidR="00CA5225" w:rsidRPr="006618E5" w:rsidRDefault="00CA5225" w:rsidP="001E685C">
            <w:pPr>
              <w:pBdr>
                <w:top w:val="dotted" w:sz="4" w:space="1" w:color="0000FF"/>
                <w:left w:val="single" w:sz="4" w:space="4" w:color="0000FF"/>
                <w:bottom w:val="dotted" w:sz="4" w:space="1" w:color="0000FF"/>
                <w:right w:val="single" w:sz="4" w:space="4" w:color="0000FF"/>
              </w:pBdr>
              <w:rPr>
                <w:rFonts w:asciiTheme="majorHAnsi" w:hAnsiTheme="majorHAnsi"/>
              </w:rPr>
            </w:pPr>
            <w:r w:rsidRPr="006618E5">
              <w:rPr>
                <w:rFonts w:asciiTheme="majorHAnsi" w:hAnsiTheme="majorHAnsi"/>
              </w:rPr>
              <w:fldChar w:fldCharType="begin">
                <w:ffData>
                  <w:name w:val="Text12"/>
                  <w:enabled/>
                  <w:calcOnExit w:val="0"/>
                  <w:textInput/>
                </w:ffData>
              </w:fldChar>
            </w:r>
            <w:r w:rsidRPr="006618E5">
              <w:rPr>
                <w:rFonts w:asciiTheme="majorHAnsi" w:hAnsiTheme="majorHAnsi"/>
              </w:rPr>
              <w:instrText xml:space="preserve"> FORMTEXT </w:instrText>
            </w:r>
            <w:r w:rsidRPr="006618E5">
              <w:rPr>
                <w:rFonts w:asciiTheme="majorHAnsi" w:hAnsiTheme="majorHAnsi"/>
              </w:rPr>
            </w:r>
            <w:r w:rsidRPr="006618E5">
              <w:rPr>
                <w:rFonts w:asciiTheme="majorHAnsi" w:hAnsiTheme="majorHAnsi"/>
              </w:rPr>
              <w:fldChar w:fldCharType="separate"/>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noProof/>
              </w:rPr>
              <w:t> </w:t>
            </w:r>
            <w:r w:rsidRPr="006618E5">
              <w:rPr>
                <w:rFonts w:asciiTheme="majorHAnsi" w:hAnsiTheme="majorHAnsi"/>
              </w:rPr>
              <w:fldChar w:fldCharType="end"/>
            </w:r>
          </w:p>
          <w:p w14:paraId="09ADA9F0" w14:textId="77777777" w:rsidR="00CA5225" w:rsidRPr="006618E5" w:rsidRDefault="00CA5225" w:rsidP="001E685C">
            <w:pPr>
              <w:pBdr>
                <w:top w:val="dotted" w:sz="4" w:space="1" w:color="0000FF"/>
                <w:left w:val="single" w:sz="4" w:space="4" w:color="0000FF"/>
                <w:bottom w:val="dotted" w:sz="4" w:space="1" w:color="0000FF"/>
                <w:right w:val="single" w:sz="4" w:space="4" w:color="0000FF"/>
              </w:pBdr>
              <w:rPr>
                <w:rFonts w:asciiTheme="majorHAnsi" w:hAnsiTheme="majorHAnsi" w:cs="Arial"/>
                <w:sz w:val="16"/>
                <w:szCs w:val="16"/>
              </w:rPr>
            </w:pPr>
          </w:p>
        </w:tc>
      </w:tr>
    </w:tbl>
    <w:p w14:paraId="09ADA9F2" w14:textId="2FFD3A43" w:rsidR="00CA5225" w:rsidRPr="005375BD" w:rsidRDefault="00CA5225" w:rsidP="00395EED">
      <w:pPr>
        <w:pStyle w:val="Rubrik2"/>
        <w:rPr>
          <w:b/>
          <w:color w:val="auto"/>
        </w:rPr>
      </w:pPr>
    </w:p>
    <w:p w14:paraId="09ADA9F3" w14:textId="77777777" w:rsidR="00CA5225" w:rsidRPr="005375BD" w:rsidRDefault="00CA5225" w:rsidP="005375BD">
      <w:pPr>
        <w:pStyle w:val="Rubrik2"/>
        <w:numPr>
          <w:ilvl w:val="1"/>
          <w:numId w:val="18"/>
        </w:numPr>
        <w:rPr>
          <w:color w:val="auto"/>
        </w:rPr>
      </w:pPr>
      <w:bookmarkStart w:id="50" w:name="_Toc49933126"/>
      <w:bookmarkStart w:id="51" w:name="_Toc235694393"/>
      <w:r w:rsidRPr="005375BD">
        <w:rPr>
          <w:color w:val="auto"/>
        </w:rPr>
        <w:t>Offererat timpris</w:t>
      </w:r>
      <w:bookmarkEnd w:id="50"/>
      <w:bookmarkEnd w:id="51"/>
    </w:p>
    <w:p w14:paraId="09ADAA0F" w14:textId="3A7F1CC1" w:rsidR="00CA5225" w:rsidRPr="005375BD" w:rsidRDefault="00326675" w:rsidP="008A2B29">
      <w:r>
        <w:t>Offererat anbudspris anges i KOMMERS</w:t>
      </w:r>
      <w:r w:rsidR="00122469">
        <w:t xml:space="preserve"> </w:t>
      </w:r>
      <w:r>
        <w:t>Anbudsprisformulär.</w:t>
      </w:r>
      <w:r w:rsidR="00CA5225" w:rsidRPr="005375BD">
        <w:t xml:space="preserve"> Observera att angivet avropspris ska inkludera samtliga kostnader förknippade med konsulttjänstens utförande. Timpriset avges i svenska kronor exklusive mervärdesskatt</w:t>
      </w:r>
      <w:r>
        <w:t>.</w:t>
      </w:r>
    </w:p>
    <w:sectPr w:rsidR="00CA5225" w:rsidRPr="005375BD" w:rsidSect="005E58CB">
      <w:headerReference w:type="default" r:id="rId12"/>
      <w:pgSz w:w="11906" w:h="16838"/>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3CFC9" w14:textId="77777777" w:rsidR="0086555D" w:rsidRDefault="0086555D" w:rsidP="005E58CB">
      <w:pPr>
        <w:spacing w:after="0" w:line="240" w:lineRule="auto"/>
      </w:pPr>
      <w:r>
        <w:separator/>
      </w:r>
    </w:p>
  </w:endnote>
  <w:endnote w:type="continuationSeparator" w:id="0">
    <w:p w14:paraId="56E746A8" w14:textId="77777777" w:rsidR="0086555D" w:rsidRDefault="0086555D" w:rsidP="005E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2D95" w14:textId="77777777" w:rsidR="0086555D" w:rsidRDefault="0086555D" w:rsidP="005E58CB">
      <w:pPr>
        <w:spacing w:after="0" w:line="240" w:lineRule="auto"/>
      </w:pPr>
      <w:r>
        <w:separator/>
      </w:r>
    </w:p>
  </w:footnote>
  <w:footnote w:type="continuationSeparator" w:id="0">
    <w:p w14:paraId="566D71BA" w14:textId="77777777" w:rsidR="0086555D" w:rsidRDefault="0086555D" w:rsidP="005E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AA18" w14:textId="6F06E79A" w:rsidR="001E685C" w:rsidRPr="00D21217" w:rsidRDefault="001E685C" w:rsidP="005E58CB">
    <w:pPr>
      <w:pStyle w:val="Sidhuvud"/>
      <w:tabs>
        <w:tab w:val="left" w:pos="993"/>
      </w:tabs>
      <w:rPr>
        <w:sz w:val="20"/>
        <w:szCs w:val="20"/>
      </w:rPr>
    </w:pPr>
    <w:r w:rsidRPr="00CA5225">
      <w:rPr>
        <w:rFonts w:cs="Arial"/>
        <w:noProof/>
        <w:sz w:val="20"/>
        <w:szCs w:val="20"/>
        <w:highlight w:val="yellow"/>
        <w:lang w:eastAsia="sv-SE"/>
      </w:rPr>
      <w:drawing>
        <wp:anchor distT="0" distB="0" distL="114300" distR="114300" simplePos="0" relativeHeight="251656192" behindDoc="1" locked="0" layoutInCell="1" allowOverlap="1" wp14:anchorId="09ADAA1F" wp14:editId="09ADAA20">
          <wp:simplePos x="0" y="0"/>
          <wp:positionH relativeFrom="column">
            <wp:posOffset>4448175</wp:posOffset>
          </wp:positionH>
          <wp:positionV relativeFrom="paragraph">
            <wp:posOffset>-339725</wp:posOffset>
          </wp:positionV>
          <wp:extent cx="1771650" cy="1181100"/>
          <wp:effectExtent l="0" t="0" r="0" b="0"/>
          <wp:wrapNone/>
          <wp:docPr id="4" name="Bildobjekt 0" descr="logo för kotorsdokument_ton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ör kotorsdokument_tonad.png"/>
                  <pic:cNvPicPr/>
                </pic:nvPicPr>
                <pic:blipFill>
                  <a:blip r:embed="rId1"/>
                  <a:stretch>
                    <a:fillRect/>
                  </a:stretch>
                </pic:blipFill>
                <pic:spPr>
                  <a:xfrm>
                    <a:off x="0" y="0"/>
                    <a:ext cx="1771650" cy="1181100"/>
                  </a:xfrm>
                  <a:prstGeom prst="rect">
                    <a:avLst/>
                  </a:prstGeom>
                </pic:spPr>
              </pic:pic>
            </a:graphicData>
          </a:graphic>
        </wp:anchor>
      </w:drawing>
    </w:r>
    <w:r w:rsidR="00E41D4E" w:rsidRPr="00E41D4E">
      <w:rPr>
        <w:rFonts w:cs="Arial"/>
        <w:noProof/>
        <w:sz w:val="20"/>
        <w:szCs w:val="20"/>
        <w:lang w:eastAsia="sv-SE"/>
      </w:rPr>
      <w:t>KOM</w:t>
    </w:r>
    <w:r w:rsidR="00036AA4">
      <w:rPr>
        <w:rFonts w:cs="Arial"/>
        <w:noProof/>
        <w:sz w:val="20"/>
        <w:szCs w:val="20"/>
        <w:lang w:eastAsia="sv-SE"/>
      </w:rPr>
      <w:t>-</w:t>
    </w:r>
    <w:r w:rsidR="00C56B04">
      <w:rPr>
        <w:rFonts w:cs="Arial"/>
        <w:noProof/>
        <w:sz w:val="20"/>
        <w:szCs w:val="20"/>
        <w:lang w:eastAsia="sv-SE"/>
      </w:rPr>
      <w:t>421317</w:t>
    </w:r>
  </w:p>
  <w:p w14:paraId="09ADAA19" w14:textId="40B95EE1" w:rsidR="001E685C" w:rsidRPr="00D21217" w:rsidRDefault="00BF128D" w:rsidP="005E58CB">
    <w:pPr>
      <w:pStyle w:val="Sidhuvud"/>
      <w:tabs>
        <w:tab w:val="left" w:pos="993"/>
      </w:tabs>
      <w:rPr>
        <w:sz w:val="20"/>
        <w:szCs w:val="20"/>
      </w:rPr>
    </w:pPr>
    <w:r>
      <w:rPr>
        <w:sz w:val="20"/>
        <w:szCs w:val="20"/>
      </w:rPr>
      <w:t>Uppdrag</w:t>
    </w:r>
    <w:r w:rsidR="001E685C" w:rsidRPr="00D21217">
      <w:rPr>
        <w:sz w:val="20"/>
        <w:szCs w:val="20"/>
      </w:rPr>
      <w:t>:</w:t>
    </w:r>
    <w:r>
      <w:rPr>
        <w:sz w:val="20"/>
        <w:szCs w:val="20"/>
      </w:rPr>
      <w:tab/>
    </w:r>
    <w:r w:rsidR="00036AA4">
      <w:rPr>
        <w:sz w:val="20"/>
        <w:szCs w:val="20"/>
      </w:rPr>
      <w:t>8</w:t>
    </w:r>
    <w:r w:rsidR="00C56B04">
      <w:rPr>
        <w:sz w:val="20"/>
        <w:szCs w:val="20"/>
      </w:rPr>
      <w:t>536</w:t>
    </w:r>
  </w:p>
  <w:p w14:paraId="09ADAA1A" w14:textId="50B29347" w:rsidR="001E685C" w:rsidRPr="0024420C" w:rsidRDefault="001E685C" w:rsidP="005E58CB">
    <w:pPr>
      <w:pStyle w:val="Sidhuvud"/>
      <w:tabs>
        <w:tab w:val="left" w:pos="993"/>
      </w:tabs>
      <w:rPr>
        <w:sz w:val="20"/>
        <w:szCs w:val="20"/>
      </w:rPr>
    </w:pPr>
    <w:r w:rsidRPr="0024420C">
      <w:rPr>
        <w:sz w:val="20"/>
        <w:szCs w:val="20"/>
      </w:rPr>
      <w:t>IT id:</w:t>
    </w:r>
    <w:r w:rsidRPr="0024420C">
      <w:rPr>
        <w:sz w:val="20"/>
        <w:szCs w:val="20"/>
      </w:rPr>
      <w:tab/>
    </w:r>
    <w:r w:rsidR="00036AA4">
      <w:rPr>
        <w:sz w:val="20"/>
        <w:szCs w:val="20"/>
      </w:rPr>
      <w:t>3685</w:t>
    </w:r>
    <w:r w:rsidR="00286F9D" w:rsidRPr="0024420C">
      <w:rPr>
        <w:sz w:val="20"/>
        <w:szCs w:val="20"/>
      </w:rPr>
      <w:t xml:space="preserve"> </w:t>
    </w:r>
  </w:p>
  <w:p w14:paraId="09ADAA1B" w14:textId="77777777" w:rsidR="001E685C" w:rsidRPr="0024420C" w:rsidRDefault="001E685C" w:rsidP="005E58CB">
    <w:pPr>
      <w:pStyle w:val="Sidhuvud"/>
      <w:tabs>
        <w:tab w:val="left" w:pos="993"/>
      </w:tabs>
      <w:rPr>
        <w:sz w:val="20"/>
        <w:szCs w:val="20"/>
      </w:rPr>
    </w:pPr>
  </w:p>
  <w:p w14:paraId="09ADAA1C" w14:textId="4F4EE7C0" w:rsidR="001E685C" w:rsidRPr="000F61FC" w:rsidRDefault="001E685C" w:rsidP="005E58CB">
    <w:pPr>
      <w:pStyle w:val="Sidhuvud"/>
      <w:tabs>
        <w:tab w:val="left" w:pos="993"/>
      </w:tabs>
      <w:rPr>
        <w:sz w:val="20"/>
        <w:szCs w:val="20"/>
        <w:lang w:val="en-GB"/>
      </w:rPr>
    </w:pPr>
    <w:r w:rsidRPr="00B01553">
      <w:rPr>
        <w:sz w:val="20"/>
        <w:szCs w:val="20"/>
        <w:lang w:val="en-GB"/>
      </w:rPr>
      <w:t xml:space="preserve">Datum: </w:t>
    </w:r>
    <w:r w:rsidRPr="00B01553">
      <w:rPr>
        <w:sz w:val="20"/>
        <w:szCs w:val="20"/>
        <w:lang w:val="en-GB"/>
      </w:rPr>
      <w:tab/>
    </w:r>
    <w:r w:rsidR="00036AA4">
      <w:rPr>
        <w:sz w:val="20"/>
        <w:szCs w:val="20"/>
        <w:lang w:val="en-GB"/>
      </w:rPr>
      <w:t>2026-</w:t>
    </w:r>
    <w:r w:rsidR="00C56B04">
      <w:rPr>
        <w:sz w:val="20"/>
        <w:szCs w:val="20"/>
        <w:lang w:val="en-GB"/>
      </w:rPr>
      <w:t>08-31</w:t>
    </w:r>
  </w:p>
  <w:p w14:paraId="09ADAA1D" w14:textId="29FDCBF8" w:rsidR="001E685C" w:rsidRPr="00D21217" w:rsidRDefault="001E685C" w:rsidP="005E58CB">
    <w:pPr>
      <w:pStyle w:val="Sidhuvud"/>
      <w:tabs>
        <w:tab w:val="left" w:pos="993"/>
      </w:tabs>
      <w:rPr>
        <w:sz w:val="20"/>
        <w:szCs w:val="20"/>
      </w:rPr>
    </w:pPr>
    <w:r w:rsidRPr="00D21217">
      <w:rPr>
        <w:sz w:val="20"/>
        <w:szCs w:val="20"/>
      </w:rPr>
      <w:t>Sida:</w:t>
    </w:r>
    <w:r w:rsidRPr="00D21217">
      <w:rPr>
        <w:sz w:val="20"/>
        <w:szCs w:val="20"/>
      </w:rPr>
      <w:tab/>
    </w:r>
    <w:r w:rsidRPr="00D21217">
      <w:rPr>
        <w:sz w:val="20"/>
        <w:szCs w:val="20"/>
      </w:rPr>
      <w:fldChar w:fldCharType="begin"/>
    </w:r>
    <w:r w:rsidRPr="00D21217">
      <w:rPr>
        <w:sz w:val="20"/>
        <w:szCs w:val="20"/>
      </w:rPr>
      <w:instrText xml:space="preserve"> PAGE  \* Arabic  \* MERGEFORMAT </w:instrText>
    </w:r>
    <w:r w:rsidRPr="00D21217">
      <w:rPr>
        <w:sz w:val="20"/>
        <w:szCs w:val="20"/>
      </w:rPr>
      <w:fldChar w:fldCharType="separate"/>
    </w:r>
    <w:r w:rsidR="00FF17D7">
      <w:rPr>
        <w:noProof/>
        <w:sz w:val="20"/>
        <w:szCs w:val="20"/>
      </w:rPr>
      <w:t>12</w:t>
    </w:r>
    <w:r w:rsidRPr="00D21217">
      <w:rPr>
        <w:sz w:val="20"/>
        <w:szCs w:val="20"/>
      </w:rPr>
      <w:fldChar w:fldCharType="end"/>
    </w:r>
    <w:r w:rsidRPr="00D21217">
      <w:rPr>
        <w:sz w:val="20"/>
        <w:szCs w:val="20"/>
      </w:rPr>
      <w:t xml:space="preserve"> (</w:t>
    </w:r>
    <w:r w:rsidRPr="00D21217">
      <w:rPr>
        <w:sz w:val="20"/>
        <w:szCs w:val="20"/>
      </w:rPr>
      <w:fldChar w:fldCharType="begin"/>
    </w:r>
    <w:r w:rsidRPr="00D21217">
      <w:rPr>
        <w:sz w:val="20"/>
        <w:szCs w:val="20"/>
      </w:rPr>
      <w:instrText xml:space="preserve"> NUMPAGES  \* Arabic  \* MERGEFORMAT </w:instrText>
    </w:r>
    <w:r w:rsidRPr="00D21217">
      <w:rPr>
        <w:sz w:val="20"/>
        <w:szCs w:val="20"/>
      </w:rPr>
      <w:fldChar w:fldCharType="separate"/>
    </w:r>
    <w:r w:rsidR="00FF17D7">
      <w:rPr>
        <w:noProof/>
        <w:sz w:val="20"/>
        <w:szCs w:val="20"/>
      </w:rPr>
      <w:t>12</w:t>
    </w:r>
    <w:r w:rsidRPr="00D21217">
      <w:rPr>
        <w:noProof/>
        <w:sz w:val="20"/>
        <w:szCs w:val="20"/>
      </w:rPr>
      <w:fldChar w:fldCharType="end"/>
    </w:r>
    <w:r w:rsidRPr="00D21217">
      <w:rPr>
        <w:sz w:val="20"/>
        <w:szCs w:val="20"/>
      </w:rPr>
      <w:t>)</w:t>
    </w:r>
  </w:p>
  <w:p w14:paraId="09ADAA1E" w14:textId="77777777" w:rsidR="001E685C" w:rsidRDefault="001E685C" w:rsidP="005E58CB">
    <w:pPr>
      <w:pStyle w:val="Sidhuvud"/>
    </w:pPr>
    <w:r>
      <w:rPr>
        <w:noProof/>
        <w:lang w:eastAsia="sv-SE"/>
      </w:rPr>
      <mc:AlternateContent>
        <mc:Choice Requires="wps">
          <w:drawing>
            <wp:anchor distT="0" distB="0" distL="114300" distR="114300" simplePos="0" relativeHeight="251676672" behindDoc="0" locked="0" layoutInCell="1" allowOverlap="1" wp14:anchorId="09ADAA21" wp14:editId="09ADAA22">
              <wp:simplePos x="0" y="0"/>
              <wp:positionH relativeFrom="column">
                <wp:posOffset>-4445</wp:posOffset>
              </wp:positionH>
              <wp:positionV relativeFrom="paragraph">
                <wp:posOffset>39370</wp:posOffset>
              </wp:positionV>
              <wp:extent cx="6256800" cy="18000"/>
              <wp:effectExtent l="0" t="0" r="29845" b="20320"/>
              <wp:wrapNone/>
              <wp:docPr id="1" name="Rak 1"/>
              <wp:cNvGraphicFramePr/>
              <a:graphic xmlns:a="http://schemas.openxmlformats.org/drawingml/2006/main">
                <a:graphicData uri="http://schemas.microsoft.com/office/word/2010/wordprocessingShape">
                  <wps:wsp>
                    <wps:cNvCnPr/>
                    <wps:spPr>
                      <a:xfrm flipV="1">
                        <a:off x="0" y="0"/>
                        <a:ext cx="6256800" cy="1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CF112" id="Rak 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1pt" to="49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wtwEAALYDAAAOAAAAZHJzL2Uyb0RvYy54bWysU01v2zAMvQ/ofxB0b+wEaFAYcXpo0V2K&#10;Lug+7qpMxUL1BUmNnX8/ik68YWuBYehFEEU+ku+R2tyM1rADxKS9a/lyUXMGTvpOu33Lv3+7v7zm&#10;LGXhOmG8g5YfIfGb7cWnzRAaWPnemw4iwyQuNUNoeZ9zaKoqyR6sSAsfwKFT+WhFRjPuqy6KAbNb&#10;U63qel0NPnYhegkp4evd5ORbyq8UyPxFqQSZmZZjb5nOSOdzOavtRjT7KEKv5akN8R9dWKEdFp1T&#10;3Yks2GvUf6WyWkafvMoL6W3lldISiAOyWdZ/sPnaiwDEBcVJYZYpfVxa+XjYRaY7nB1nTlgc0ZN4&#10;YcsizBBSg/5bt4snK4VdLCxHFS1TRocfBVdekAkbSdbjLCuMmUl8XK+u1tc1qi/Rt8QbyV5NaQo4&#10;xJQ/g7esXFputCusRSMODyljaQw9h6BR2poaoVs+GijBxj2BQiZYcGqJdghuTWQHgdPvXogU5qLI&#10;AlHamBlUU8l3QafYAgPaq38FztFU0bs8A612Pr5VNY/nVtUUf2Y9cS20n313pLGQHLgcpNJpkcv2&#10;/W4T/Nd32/4EAAD//wMAUEsDBBQABgAIAAAAIQCBtwou2QAAAAUBAAAPAAAAZHJzL2Rvd25yZXYu&#10;eG1sTI7BTsMwEETvSPyDtUjcWpuKpiXEqUolxJm2l9428ZJExOsQu234e5YT3GY0o5lXbCbfqwuN&#10;sQts4WFuQBHXwXXcWDgeXmdrUDEhO+wDk4VvirApb28KzF248jtd9qlRMsIxRwttSkOudaxb8hjn&#10;YSCW7COMHpPYsdFuxKuM+14vjMm0x47locWBdi3Vn/uzt3B482aqUrcj/lqZ7ellmfFpae393bR9&#10;BpVoSn9l+MUXdCiFqQpndlH1FmYrKVrIFqAkfVo/ZqAqEQZ0Wej/9OUPAAAA//8DAFBLAQItABQA&#10;BgAIAAAAIQC2gziS/gAAAOEBAAATAAAAAAAAAAAAAAAAAAAAAABbQ29udGVudF9UeXBlc10ueG1s&#10;UEsBAi0AFAAGAAgAAAAhADj9If/WAAAAlAEAAAsAAAAAAAAAAAAAAAAALwEAAF9yZWxzLy5yZWxz&#10;UEsBAi0AFAAGAAgAAAAhAGeAf7C3AQAAtgMAAA4AAAAAAAAAAAAAAAAALgIAAGRycy9lMm9Eb2Mu&#10;eG1sUEsBAi0AFAAGAAgAAAAhAIG3Ci7ZAAAABQEAAA8AAAAAAAAAAAAAAAAAEQQAAGRycy9kb3du&#10;cmV2LnhtbFBLBQYAAAAABAAEAPMAAAAX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802D1DC"/>
    <w:lvl w:ilvl="0">
      <w:start w:val="1"/>
      <w:numFmt w:val="decimal"/>
      <w:pStyle w:val="Numreradlista"/>
      <w:lvlText w:val="%1."/>
      <w:lvlJc w:val="left"/>
      <w:pPr>
        <w:tabs>
          <w:tab w:val="num" w:pos="360"/>
        </w:tabs>
        <w:ind w:left="360" w:hanging="360"/>
      </w:pPr>
    </w:lvl>
  </w:abstractNum>
  <w:abstractNum w:abstractNumId="1" w15:restartNumberingAfterBreak="0">
    <w:nsid w:val="00736224"/>
    <w:multiLevelType w:val="hybridMultilevel"/>
    <w:tmpl w:val="96CA6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30C1AE7"/>
    <w:multiLevelType w:val="multilevel"/>
    <w:tmpl w:val="A468D7C4"/>
    <w:lvl w:ilvl="0">
      <w:start w:val="6"/>
      <w:numFmt w:val="decimal"/>
      <w:lvlText w:val="%1."/>
      <w:lvlJc w:val="left"/>
      <w:pPr>
        <w:ind w:left="435" w:hanging="43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39F1D45"/>
    <w:multiLevelType w:val="hybridMultilevel"/>
    <w:tmpl w:val="2F32FC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584509D"/>
    <w:multiLevelType w:val="hybridMultilevel"/>
    <w:tmpl w:val="CD2A5E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8BB1A37"/>
    <w:multiLevelType w:val="hybridMultilevel"/>
    <w:tmpl w:val="EFD8EC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16E5F00"/>
    <w:multiLevelType w:val="multilevel"/>
    <w:tmpl w:val="AD3A233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992A47"/>
    <w:multiLevelType w:val="multilevel"/>
    <w:tmpl w:val="5AC6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52786"/>
    <w:multiLevelType w:val="hybridMultilevel"/>
    <w:tmpl w:val="85906FD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6ED6096"/>
    <w:multiLevelType w:val="multilevel"/>
    <w:tmpl w:val="40E638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F20943"/>
    <w:multiLevelType w:val="hybridMultilevel"/>
    <w:tmpl w:val="FB4C23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991A2D"/>
    <w:multiLevelType w:val="multilevel"/>
    <w:tmpl w:val="95CE9E16"/>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A04380"/>
    <w:multiLevelType w:val="hybridMultilevel"/>
    <w:tmpl w:val="D5D83A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9CF544A"/>
    <w:multiLevelType w:val="multilevel"/>
    <w:tmpl w:val="6546AAA2"/>
    <w:lvl w:ilvl="0">
      <w:start w:val="1"/>
      <w:numFmt w:val="decimal"/>
      <w:lvlText w:val="%1."/>
      <w:lvlJc w:val="left"/>
      <w:pPr>
        <w:ind w:left="390" w:hanging="390"/>
      </w:pPr>
      <w:rPr>
        <w:rFonts w:hint="default"/>
      </w:rPr>
    </w:lvl>
    <w:lvl w:ilvl="1">
      <w:start w:val="1"/>
      <w:numFmt w:val="decimal"/>
      <w:lvlText w:val="%1.%2."/>
      <w:lvlJc w:val="left"/>
      <w:pPr>
        <w:ind w:left="780" w:hanging="720"/>
      </w:pPr>
      <w:rPr>
        <w:rFonts w:hint="default"/>
        <w:color w:val="auto"/>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530D63B2"/>
    <w:multiLevelType w:val="multilevel"/>
    <w:tmpl w:val="F894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A0C11"/>
    <w:multiLevelType w:val="multilevel"/>
    <w:tmpl w:val="3912E22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A2D368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2D088A"/>
    <w:multiLevelType w:val="hybridMultilevel"/>
    <w:tmpl w:val="05F6329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C306838"/>
    <w:multiLevelType w:val="multilevel"/>
    <w:tmpl w:val="F9FCFF9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CDC2F96"/>
    <w:multiLevelType w:val="multilevel"/>
    <w:tmpl w:val="AA1A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82959"/>
    <w:multiLevelType w:val="hybridMultilevel"/>
    <w:tmpl w:val="FC88A0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819F1"/>
    <w:multiLevelType w:val="hybridMultilevel"/>
    <w:tmpl w:val="E59AFB0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6E2E2CF4"/>
    <w:multiLevelType w:val="hybridMultilevel"/>
    <w:tmpl w:val="AAF0561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3" w15:restartNumberingAfterBreak="0">
    <w:nsid w:val="6E5E4F1D"/>
    <w:multiLevelType w:val="hybridMultilevel"/>
    <w:tmpl w:val="8B4428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0CE6440"/>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7A10D6"/>
    <w:multiLevelType w:val="hybridMultilevel"/>
    <w:tmpl w:val="0986B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66E1934"/>
    <w:multiLevelType w:val="multilevel"/>
    <w:tmpl w:val="2C4C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290A55"/>
    <w:multiLevelType w:val="hybridMultilevel"/>
    <w:tmpl w:val="43DCA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C8548D6"/>
    <w:multiLevelType w:val="hybridMultilevel"/>
    <w:tmpl w:val="FBD843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D8B164E"/>
    <w:multiLevelType w:val="hybridMultilevel"/>
    <w:tmpl w:val="00CC0DCA"/>
    <w:lvl w:ilvl="0" w:tplc="B0D0B480">
      <w:numFmt w:val="bullet"/>
      <w:lvlText w:val="-"/>
      <w:lvlJc w:val="left"/>
      <w:pPr>
        <w:ind w:left="720" w:hanging="360"/>
      </w:pPr>
      <w:rPr>
        <w:rFonts w:ascii="Helvetica Neue Light" w:eastAsia="Times New Roman" w:hAnsi="Helvetica Neue Light"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8"/>
  </w:num>
  <w:num w:numId="4">
    <w:abstractNumId w:val="17"/>
  </w:num>
  <w:num w:numId="5">
    <w:abstractNumId w:val="29"/>
  </w:num>
  <w:num w:numId="6">
    <w:abstractNumId w:val="27"/>
  </w:num>
  <w:num w:numId="7">
    <w:abstractNumId w:val="0"/>
    <w:lvlOverride w:ilvl="0">
      <w:startOverride w:val="1"/>
    </w:lvlOverride>
  </w:num>
  <w:num w:numId="8">
    <w:abstractNumId w:val="2"/>
  </w:num>
  <w:num w:numId="9">
    <w:abstractNumId w:val="21"/>
  </w:num>
  <w:num w:numId="10">
    <w:abstractNumId w:val="12"/>
  </w:num>
  <w:num w:numId="11">
    <w:abstractNumId w:val="22"/>
  </w:num>
  <w:num w:numId="12">
    <w:abstractNumId w:val="3"/>
  </w:num>
  <w:num w:numId="13">
    <w:abstractNumId w:val="11"/>
  </w:num>
  <w:num w:numId="14">
    <w:abstractNumId w:val="6"/>
  </w:num>
  <w:num w:numId="15">
    <w:abstractNumId w:val="13"/>
  </w:num>
  <w:num w:numId="16">
    <w:abstractNumId w:val="15"/>
  </w:num>
  <w:num w:numId="17">
    <w:abstractNumId w:val="18"/>
  </w:num>
  <w:num w:numId="18">
    <w:abstractNumId w:val="9"/>
  </w:num>
  <w:num w:numId="19">
    <w:abstractNumId w:val="26"/>
  </w:num>
  <w:num w:numId="20">
    <w:abstractNumId w:val="5"/>
  </w:num>
  <w:num w:numId="21">
    <w:abstractNumId w:val="7"/>
  </w:num>
  <w:num w:numId="22">
    <w:abstractNumId w:val="4"/>
  </w:num>
  <w:num w:numId="23">
    <w:abstractNumId w:val="28"/>
  </w:num>
  <w:num w:numId="24">
    <w:abstractNumId w:val="19"/>
  </w:num>
  <w:num w:numId="25">
    <w:abstractNumId w:val="14"/>
  </w:num>
  <w:num w:numId="26">
    <w:abstractNumId w:val="25"/>
  </w:num>
  <w:num w:numId="27">
    <w:abstractNumId w:val="10"/>
  </w:num>
  <w:num w:numId="28">
    <w:abstractNumId w:val="23"/>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F7"/>
    <w:rsid w:val="000302F0"/>
    <w:rsid w:val="00031E5B"/>
    <w:rsid w:val="00036AA4"/>
    <w:rsid w:val="00043A6B"/>
    <w:rsid w:val="00046251"/>
    <w:rsid w:val="000727BD"/>
    <w:rsid w:val="00076783"/>
    <w:rsid w:val="00087AFE"/>
    <w:rsid w:val="000901BE"/>
    <w:rsid w:val="000A7B0F"/>
    <w:rsid w:val="000A7CD5"/>
    <w:rsid w:val="000B0C8F"/>
    <w:rsid w:val="000B4FD6"/>
    <w:rsid w:val="000B57B2"/>
    <w:rsid w:val="000E45ED"/>
    <w:rsid w:val="000F61FC"/>
    <w:rsid w:val="00110C8B"/>
    <w:rsid w:val="00122469"/>
    <w:rsid w:val="00130513"/>
    <w:rsid w:val="00154B7B"/>
    <w:rsid w:val="00164ACA"/>
    <w:rsid w:val="00167C5E"/>
    <w:rsid w:val="00173E05"/>
    <w:rsid w:val="0019597E"/>
    <w:rsid w:val="001A0991"/>
    <w:rsid w:val="001A3EB6"/>
    <w:rsid w:val="001A77B7"/>
    <w:rsid w:val="001B60A8"/>
    <w:rsid w:val="001C5FE6"/>
    <w:rsid w:val="001D0EA9"/>
    <w:rsid w:val="001D1D7A"/>
    <w:rsid w:val="001E3F6C"/>
    <w:rsid w:val="001E685C"/>
    <w:rsid w:val="001F09ED"/>
    <w:rsid w:val="001F1D99"/>
    <w:rsid w:val="001F6DBC"/>
    <w:rsid w:val="00215A10"/>
    <w:rsid w:val="00222F1A"/>
    <w:rsid w:val="0022543F"/>
    <w:rsid w:val="0024389F"/>
    <w:rsid w:val="0024420C"/>
    <w:rsid w:val="00251BAC"/>
    <w:rsid w:val="00252DCB"/>
    <w:rsid w:val="00270FA2"/>
    <w:rsid w:val="00276953"/>
    <w:rsid w:val="00280A4A"/>
    <w:rsid w:val="00282BFA"/>
    <w:rsid w:val="002830A1"/>
    <w:rsid w:val="00286F9D"/>
    <w:rsid w:val="002A44E5"/>
    <w:rsid w:val="002B1172"/>
    <w:rsid w:val="002C5727"/>
    <w:rsid w:val="002F7E86"/>
    <w:rsid w:val="00307D0C"/>
    <w:rsid w:val="00311FB4"/>
    <w:rsid w:val="00326675"/>
    <w:rsid w:val="0033362E"/>
    <w:rsid w:val="003532CF"/>
    <w:rsid w:val="00362E13"/>
    <w:rsid w:val="00365D6C"/>
    <w:rsid w:val="00374340"/>
    <w:rsid w:val="00376E85"/>
    <w:rsid w:val="00380DB2"/>
    <w:rsid w:val="00381D20"/>
    <w:rsid w:val="003843BE"/>
    <w:rsid w:val="00385933"/>
    <w:rsid w:val="00395EED"/>
    <w:rsid w:val="003A4D4F"/>
    <w:rsid w:val="003E5596"/>
    <w:rsid w:val="003F1AF9"/>
    <w:rsid w:val="00406768"/>
    <w:rsid w:val="00413F81"/>
    <w:rsid w:val="0042306B"/>
    <w:rsid w:val="00423F9F"/>
    <w:rsid w:val="00457840"/>
    <w:rsid w:val="00457DC7"/>
    <w:rsid w:val="00481CAC"/>
    <w:rsid w:val="00485CCA"/>
    <w:rsid w:val="0048653E"/>
    <w:rsid w:val="00486CC0"/>
    <w:rsid w:val="00492D18"/>
    <w:rsid w:val="004C5E39"/>
    <w:rsid w:val="004D4051"/>
    <w:rsid w:val="004E2D19"/>
    <w:rsid w:val="00500940"/>
    <w:rsid w:val="00512598"/>
    <w:rsid w:val="00530FE1"/>
    <w:rsid w:val="005375BD"/>
    <w:rsid w:val="00542695"/>
    <w:rsid w:val="0055658B"/>
    <w:rsid w:val="00566A9C"/>
    <w:rsid w:val="00590655"/>
    <w:rsid w:val="00590CAE"/>
    <w:rsid w:val="005B156C"/>
    <w:rsid w:val="005B24D8"/>
    <w:rsid w:val="005C76CA"/>
    <w:rsid w:val="005D22E8"/>
    <w:rsid w:val="005D406C"/>
    <w:rsid w:val="005D4D6A"/>
    <w:rsid w:val="005E58CB"/>
    <w:rsid w:val="00604F23"/>
    <w:rsid w:val="00605D34"/>
    <w:rsid w:val="00620534"/>
    <w:rsid w:val="006221BF"/>
    <w:rsid w:val="00622818"/>
    <w:rsid w:val="00631BB0"/>
    <w:rsid w:val="00643893"/>
    <w:rsid w:val="006449A6"/>
    <w:rsid w:val="0064576E"/>
    <w:rsid w:val="00652E4A"/>
    <w:rsid w:val="006551E7"/>
    <w:rsid w:val="006618E5"/>
    <w:rsid w:val="00665FBC"/>
    <w:rsid w:val="00675B0C"/>
    <w:rsid w:val="00681DAF"/>
    <w:rsid w:val="00693303"/>
    <w:rsid w:val="006A15DF"/>
    <w:rsid w:val="006A5F20"/>
    <w:rsid w:val="006A7BE6"/>
    <w:rsid w:val="006B3BEF"/>
    <w:rsid w:val="006C6D8D"/>
    <w:rsid w:val="006E4C83"/>
    <w:rsid w:val="007322A0"/>
    <w:rsid w:val="00747D77"/>
    <w:rsid w:val="00765654"/>
    <w:rsid w:val="00766E8F"/>
    <w:rsid w:val="0077109F"/>
    <w:rsid w:val="00790171"/>
    <w:rsid w:val="007A1CD9"/>
    <w:rsid w:val="007B11A1"/>
    <w:rsid w:val="007B16D1"/>
    <w:rsid w:val="007B1D5C"/>
    <w:rsid w:val="0084171A"/>
    <w:rsid w:val="00851299"/>
    <w:rsid w:val="00851375"/>
    <w:rsid w:val="0086555D"/>
    <w:rsid w:val="0087550D"/>
    <w:rsid w:val="008A2B29"/>
    <w:rsid w:val="008A3802"/>
    <w:rsid w:val="008A3D34"/>
    <w:rsid w:val="008B4BFB"/>
    <w:rsid w:val="008F6E9E"/>
    <w:rsid w:val="0090126A"/>
    <w:rsid w:val="009024A8"/>
    <w:rsid w:val="009101FD"/>
    <w:rsid w:val="00930AE4"/>
    <w:rsid w:val="009602AC"/>
    <w:rsid w:val="00961639"/>
    <w:rsid w:val="00965C33"/>
    <w:rsid w:val="00967035"/>
    <w:rsid w:val="0098299A"/>
    <w:rsid w:val="009B6D1D"/>
    <w:rsid w:val="009C28AC"/>
    <w:rsid w:val="009D7292"/>
    <w:rsid w:val="009E4744"/>
    <w:rsid w:val="009F05DB"/>
    <w:rsid w:val="009F39F7"/>
    <w:rsid w:val="00A13E8F"/>
    <w:rsid w:val="00A146EC"/>
    <w:rsid w:val="00A2005B"/>
    <w:rsid w:val="00A26506"/>
    <w:rsid w:val="00A279FC"/>
    <w:rsid w:val="00A86F7C"/>
    <w:rsid w:val="00A91194"/>
    <w:rsid w:val="00AC4115"/>
    <w:rsid w:val="00AD307F"/>
    <w:rsid w:val="00AD601B"/>
    <w:rsid w:val="00AD655A"/>
    <w:rsid w:val="00AE5017"/>
    <w:rsid w:val="00AE6863"/>
    <w:rsid w:val="00AF5005"/>
    <w:rsid w:val="00AF57D0"/>
    <w:rsid w:val="00B01553"/>
    <w:rsid w:val="00B22B84"/>
    <w:rsid w:val="00B239D8"/>
    <w:rsid w:val="00B33AC4"/>
    <w:rsid w:val="00B549B2"/>
    <w:rsid w:val="00B63EAB"/>
    <w:rsid w:val="00B74FD7"/>
    <w:rsid w:val="00B94B8A"/>
    <w:rsid w:val="00BC31DA"/>
    <w:rsid w:val="00BC5D2B"/>
    <w:rsid w:val="00BF128D"/>
    <w:rsid w:val="00BF2C19"/>
    <w:rsid w:val="00BF6E3D"/>
    <w:rsid w:val="00C16016"/>
    <w:rsid w:val="00C20EDB"/>
    <w:rsid w:val="00C259FF"/>
    <w:rsid w:val="00C31159"/>
    <w:rsid w:val="00C34714"/>
    <w:rsid w:val="00C34D5F"/>
    <w:rsid w:val="00C42B7E"/>
    <w:rsid w:val="00C46346"/>
    <w:rsid w:val="00C5131C"/>
    <w:rsid w:val="00C52640"/>
    <w:rsid w:val="00C563C1"/>
    <w:rsid w:val="00C56B04"/>
    <w:rsid w:val="00C72477"/>
    <w:rsid w:val="00C8192C"/>
    <w:rsid w:val="00C90EA2"/>
    <w:rsid w:val="00C94B99"/>
    <w:rsid w:val="00C96995"/>
    <w:rsid w:val="00CA2C64"/>
    <w:rsid w:val="00CA4583"/>
    <w:rsid w:val="00CA5225"/>
    <w:rsid w:val="00CC4985"/>
    <w:rsid w:val="00CC7E69"/>
    <w:rsid w:val="00CD7DBD"/>
    <w:rsid w:val="00CE3726"/>
    <w:rsid w:val="00CF17D5"/>
    <w:rsid w:val="00D0028F"/>
    <w:rsid w:val="00D00368"/>
    <w:rsid w:val="00D02679"/>
    <w:rsid w:val="00D1200C"/>
    <w:rsid w:val="00D13DDC"/>
    <w:rsid w:val="00D15C10"/>
    <w:rsid w:val="00D3338D"/>
    <w:rsid w:val="00D352AC"/>
    <w:rsid w:val="00D373F1"/>
    <w:rsid w:val="00D423C7"/>
    <w:rsid w:val="00D43D2D"/>
    <w:rsid w:val="00D47C17"/>
    <w:rsid w:val="00D528C2"/>
    <w:rsid w:val="00D62306"/>
    <w:rsid w:val="00D7095D"/>
    <w:rsid w:val="00D85F7C"/>
    <w:rsid w:val="00D86085"/>
    <w:rsid w:val="00D86D00"/>
    <w:rsid w:val="00D9104C"/>
    <w:rsid w:val="00DB4352"/>
    <w:rsid w:val="00DE2152"/>
    <w:rsid w:val="00E00CBA"/>
    <w:rsid w:val="00E12082"/>
    <w:rsid w:val="00E36135"/>
    <w:rsid w:val="00E41D4E"/>
    <w:rsid w:val="00E422D2"/>
    <w:rsid w:val="00E83BA1"/>
    <w:rsid w:val="00E92687"/>
    <w:rsid w:val="00EA4E85"/>
    <w:rsid w:val="00EB57DC"/>
    <w:rsid w:val="00EB6F64"/>
    <w:rsid w:val="00EB71E1"/>
    <w:rsid w:val="00EB7F0A"/>
    <w:rsid w:val="00EC0C0D"/>
    <w:rsid w:val="00EC2C70"/>
    <w:rsid w:val="00EC3119"/>
    <w:rsid w:val="00ED6A74"/>
    <w:rsid w:val="00EE78E0"/>
    <w:rsid w:val="00EF34A9"/>
    <w:rsid w:val="00F0048D"/>
    <w:rsid w:val="00F20580"/>
    <w:rsid w:val="00F67BBD"/>
    <w:rsid w:val="00F71CD0"/>
    <w:rsid w:val="00F73142"/>
    <w:rsid w:val="00F74C7F"/>
    <w:rsid w:val="00F83B37"/>
    <w:rsid w:val="00F84DEB"/>
    <w:rsid w:val="00F90316"/>
    <w:rsid w:val="00FA4F80"/>
    <w:rsid w:val="00FB0B22"/>
    <w:rsid w:val="00FB2A71"/>
    <w:rsid w:val="00FC0DAE"/>
    <w:rsid w:val="00FE44D4"/>
    <w:rsid w:val="00FF1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A8C0"/>
  <w15:chartTrackingRefBased/>
  <w15:docId w15:val="{C5A1B12D-B2FD-4595-8E35-0AF01188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8CB"/>
  </w:style>
  <w:style w:type="paragraph" w:styleId="Rubrik1">
    <w:name w:val="heading 1"/>
    <w:basedOn w:val="Normal"/>
    <w:next w:val="Normal"/>
    <w:link w:val="Rubrik1Char"/>
    <w:uiPriority w:val="9"/>
    <w:qFormat/>
    <w:rsid w:val="005E58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5E58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E58C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E58CB"/>
  </w:style>
  <w:style w:type="paragraph" w:styleId="Sidfot">
    <w:name w:val="footer"/>
    <w:basedOn w:val="Normal"/>
    <w:link w:val="SidfotChar"/>
    <w:uiPriority w:val="99"/>
    <w:unhideWhenUsed/>
    <w:rsid w:val="005E58C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E58CB"/>
  </w:style>
  <w:style w:type="character" w:customStyle="1" w:styleId="Rubrik1Char">
    <w:name w:val="Rubrik 1 Char"/>
    <w:basedOn w:val="Standardstycketeckensnitt"/>
    <w:link w:val="Rubrik1"/>
    <w:uiPriority w:val="9"/>
    <w:rsid w:val="005E58CB"/>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5E58CB"/>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1A0991"/>
    <w:pPr>
      <w:ind w:left="720"/>
      <w:contextualSpacing/>
    </w:pPr>
  </w:style>
  <w:style w:type="character" w:styleId="Kommentarsreferens">
    <w:name w:val="annotation reference"/>
    <w:uiPriority w:val="99"/>
    <w:semiHidden/>
    <w:rsid w:val="00D9104C"/>
    <w:rPr>
      <w:rFonts w:cs="Times New Roman"/>
      <w:sz w:val="16"/>
      <w:szCs w:val="16"/>
    </w:rPr>
  </w:style>
  <w:style w:type="paragraph" w:styleId="Kommentarer">
    <w:name w:val="annotation text"/>
    <w:basedOn w:val="Normal"/>
    <w:link w:val="KommentarerChar"/>
    <w:semiHidden/>
    <w:rsid w:val="00D9104C"/>
    <w:pPr>
      <w:spacing w:before="240" w:after="240" w:line="240" w:lineRule="auto"/>
    </w:pPr>
    <w:rPr>
      <w:rFonts w:ascii="Times New Roman" w:eastAsia="Times New Roman" w:hAnsi="Times New Roman" w:cs="Times New Roman"/>
      <w:sz w:val="20"/>
      <w:szCs w:val="20"/>
      <w:lang w:eastAsia="sv-SE"/>
    </w:rPr>
  </w:style>
  <w:style w:type="character" w:customStyle="1" w:styleId="KommentarerChar">
    <w:name w:val="Kommentarer Char"/>
    <w:basedOn w:val="Standardstycketeckensnitt"/>
    <w:link w:val="Kommentarer"/>
    <w:semiHidden/>
    <w:rsid w:val="00D9104C"/>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D9104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9104C"/>
    <w:rPr>
      <w:rFonts w:ascii="Segoe UI" w:hAnsi="Segoe UI" w:cs="Segoe UI"/>
      <w:sz w:val="18"/>
      <w:szCs w:val="18"/>
    </w:rPr>
  </w:style>
  <w:style w:type="paragraph" w:customStyle="1" w:styleId="KSLNormal">
    <w:name w:val="KSL Normal"/>
    <w:link w:val="KSLNormalChar"/>
    <w:rsid w:val="00365D6C"/>
    <w:pPr>
      <w:spacing w:after="0" w:line="260" w:lineRule="exact"/>
    </w:pPr>
    <w:rPr>
      <w:rFonts w:ascii="Times New Roman" w:eastAsia="Times New Roman" w:hAnsi="Times New Roman" w:cs="Times New Roman"/>
      <w:sz w:val="24"/>
      <w:szCs w:val="20"/>
    </w:rPr>
  </w:style>
  <w:style w:type="character" w:customStyle="1" w:styleId="KSLNormalChar">
    <w:name w:val="KSL Normal Char"/>
    <w:link w:val="KSLNormal"/>
    <w:rsid w:val="00365D6C"/>
    <w:rPr>
      <w:rFonts w:ascii="Times New Roman" w:eastAsia="Times New Roman" w:hAnsi="Times New Roman" w:cs="Times New Roman"/>
      <w:sz w:val="24"/>
      <w:szCs w:val="20"/>
    </w:rPr>
  </w:style>
  <w:style w:type="paragraph" w:styleId="Normaltindrag">
    <w:name w:val="Normal Indent"/>
    <w:basedOn w:val="Normal"/>
    <w:rsid w:val="00365D6C"/>
    <w:pPr>
      <w:spacing w:before="240" w:after="240" w:line="240" w:lineRule="auto"/>
      <w:ind w:left="1304"/>
    </w:pPr>
    <w:rPr>
      <w:rFonts w:ascii="Times New Roman" w:eastAsia="Times New Roman" w:hAnsi="Times New Roman" w:cs="Times New Roman"/>
      <w:sz w:val="24"/>
      <w:szCs w:val="24"/>
      <w:lang w:eastAsia="sv-SE"/>
    </w:rPr>
  </w:style>
  <w:style w:type="paragraph" w:styleId="Innehllsfrteckningsrubrik">
    <w:name w:val="TOC Heading"/>
    <w:basedOn w:val="Rubrik1"/>
    <w:next w:val="Normal"/>
    <w:uiPriority w:val="39"/>
    <w:unhideWhenUsed/>
    <w:qFormat/>
    <w:rsid w:val="00652E4A"/>
    <w:pPr>
      <w:outlineLvl w:val="9"/>
    </w:pPr>
    <w:rPr>
      <w:lang w:eastAsia="sv-SE"/>
    </w:rPr>
  </w:style>
  <w:style w:type="paragraph" w:styleId="Innehll1">
    <w:name w:val="toc 1"/>
    <w:basedOn w:val="Normal"/>
    <w:next w:val="Normal"/>
    <w:autoRedefine/>
    <w:uiPriority w:val="39"/>
    <w:unhideWhenUsed/>
    <w:rsid w:val="00652E4A"/>
    <w:pPr>
      <w:spacing w:after="100"/>
    </w:pPr>
  </w:style>
  <w:style w:type="paragraph" w:styleId="Innehll2">
    <w:name w:val="toc 2"/>
    <w:basedOn w:val="Normal"/>
    <w:next w:val="Normal"/>
    <w:autoRedefine/>
    <w:uiPriority w:val="39"/>
    <w:unhideWhenUsed/>
    <w:rsid w:val="00652E4A"/>
    <w:pPr>
      <w:spacing w:after="100"/>
      <w:ind w:left="220"/>
    </w:pPr>
  </w:style>
  <w:style w:type="character" w:styleId="Hyperlnk">
    <w:name w:val="Hyperlink"/>
    <w:basedOn w:val="Standardstycketeckensnitt"/>
    <w:uiPriority w:val="99"/>
    <w:unhideWhenUsed/>
    <w:rsid w:val="00652E4A"/>
    <w:rPr>
      <w:color w:val="0563C1" w:themeColor="hyperlink"/>
      <w:u w:val="single"/>
    </w:rPr>
  </w:style>
  <w:style w:type="paragraph" w:styleId="Brdtext">
    <w:name w:val="Body Text"/>
    <w:basedOn w:val="Normal"/>
    <w:link w:val="BrdtextChar"/>
    <w:unhideWhenUsed/>
    <w:qFormat/>
    <w:rsid w:val="000E45ED"/>
    <w:pPr>
      <w:tabs>
        <w:tab w:val="left" w:pos="1304"/>
      </w:tabs>
      <w:spacing w:after="120" w:line="280" w:lineRule="atLeast"/>
    </w:pPr>
    <w:rPr>
      <w:rFonts w:ascii="Georgia" w:eastAsia="Times New Roman" w:hAnsi="Georgia" w:cs="Times New Roman"/>
      <w:sz w:val="20"/>
      <w:szCs w:val="20"/>
      <w:lang w:eastAsia="sv-SE"/>
    </w:rPr>
  </w:style>
  <w:style w:type="character" w:customStyle="1" w:styleId="BrdtextChar">
    <w:name w:val="Brödtext Char"/>
    <w:basedOn w:val="Standardstycketeckensnitt"/>
    <w:link w:val="Brdtext"/>
    <w:rsid w:val="000E45ED"/>
    <w:rPr>
      <w:rFonts w:ascii="Georgia" w:eastAsia="Times New Roman" w:hAnsi="Georgia" w:cs="Times New Roman"/>
      <w:sz w:val="20"/>
      <w:szCs w:val="20"/>
      <w:lang w:eastAsia="sv-SE"/>
    </w:rPr>
  </w:style>
  <w:style w:type="character" w:styleId="Stark">
    <w:name w:val="Strong"/>
    <w:uiPriority w:val="99"/>
    <w:qFormat/>
    <w:rsid w:val="000B4FD6"/>
    <w:rPr>
      <w:rFonts w:cs="Times New Roman"/>
      <w:b/>
      <w:bCs/>
    </w:rPr>
  </w:style>
  <w:style w:type="paragraph" w:customStyle="1" w:styleId="Default">
    <w:name w:val="Default"/>
    <w:rsid w:val="00CF17D5"/>
    <w:pPr>
      <w:autoSpaceDE w:val="0"/>
      <w:autoSpaceDN w:val="0"/>
      <w:adjustRightInd w:val="0"/>
      <w:spacing w:after="0" w:line="240" w:lineRule="auto"/>
    </w:pPr>
    <w:rPr>
      <w:rFonts w:ascii="Calibri" w:eastAsia="Calibri" w:hAnsi="Calibri" w:cs="Calibri"/>
      <w:color w:val="000000"/>
      <w:sz w:val="24"/>
      <w:szCs w:val="24"/>
      <w:lang w:eastAsia="sv-SE"/>
    </w:rPr>
  </w:style>
  <w:style w:type="paragraph" w:customStyle="1" w:styleId="NormalBasmall">
    <w:name w:val="Normal Basmall"/>
    <w:basedOn w:val="Normal"/>
    <w:link w:val="NormalBasmallChar"/>
    <w:uiPriority w:val="99"/>
    <w:rsid w:val="005D4D6A"/>
    <w:pPr>
      <w:spacing w:before="240" w:after="240" w:line="300" w:lineRule="atLeast"/>
    </w:pPr>
    <w:rPr>
      <w:rFonts w:ascii="Times New Roman" w:eastAsia="Times New Roman" w:hAnsi="Times New Roman" w:cs="Times New Roman"/>
      <w:sz w:val="24"/>
      <w:szCs w:val="24"/>
      <w:lang w:eastAsia="sv-SE"/>
    </w:rPr>
  </w:style>
  <w:style w:type="character" w:customStyle="1" w:styleId="NormalBasmallChar">
    <w:name w:val="Normal Basmall Char"/>
    <w:link w:val="NormalBasmall"/>
    <w:uiPriority w:val="99"/>
    <w:locked/>
    <w:rsid w:val="005D4D6A"/>
    <w:rPr>
      <w:rFonts w:ascii="Times New Roman" w:eastAsia="Times New Roman" w:hAnsi="Times New Roman" w:cs="Times New Roman"/>
      <w:sz w:val="24"/>
      <w:szCs w:val="24"/>
      <w:lang w:eastAsia="sv-SE"/>
    </w:rPr>
  </w:style>
  <w:style w:type="paragraph" w:customStyle="1" w:styleId="Brdtext1">
    <w:name w:val="Brödtext1"/>
    <w:uiPriority w:val="99"/>
    <w:rsid w:val="00130513"/>
    <w:pPr>
      <w:suppressAutoHyphens/>
      <w:spacing w:after="180" w:line="312" w:lineRule="auto"/>
    </w:pPr>
    <w:rPr>
      <w:rFonts w:ascii="Helvetica Neue Light" w:eastAsia="Times New Roman" w:hAnsi="Helvetica Neue Light" w:cs="Times New Roman"/>
      <w:color w:val="000000"/>
      <w:sz w:val="18"/>
      <w:szCs w:val="20"/>
      <w:lang w:eastAsia="sv-SE"/>
    </w:rPr>
  </w:style>
  <w:style w:type="paragraph" w:customStyle="1" w:styleId="Rubrik11">
    <w:name w:val="Rubrik 11"/>
    <w:next w:val="Brdtext1"/>
    <w:uiPriority w:val="99"/>
    <w:rsid w:val="00130513"/>
    <w:pPr>
      <w:keepNext/>
      <w:suppressAutoHyphens/>
      <w:spacing w:before="180" w:after="0" w:line="312" w:lineRule="auto"/>
      <w:outlineLvl w:val="0"/>
    </w:pPr>
    <w:rPr>
      <w:rFonts w:ascii="Helvetica Neue" w:eastAsia="Times New Roman" w:hAnsi="Helvetica Neue" w:cs="Times New Roman"/>
      <w:b/>
      <w:color w:val="2B6991"/>
      <w:sz w:val="26"/>
      <w:szCs w:val="20"/>
      <w:lang w:eastAsia="sv-SE"/>
    </w:rPr>
  </w:style>
  <w:style w:type="paragraph" w:styleId="Numreradlista">
    <w:name w:val="List Number"/>
    <w:basedOn w:val="Normal"/>
    <w:uiPriority w:val="99"/>
    <w:unhideWhenUsed/>
    <w:qFormat/>
    <w:rsid w:val="00CA5225"/>
    <w:pPr>
      <w:numPr>
        <w:numId w:val="7"/>
      </w:numPr>
      <w:spacing w:after="120" w:line="240" w:lineRule="atLeast"/>
      <w:contextualSpacing/>
    </w:pPr>
    <w:rPr>
      <w:rFonts w:ascii="Arial" w:hAnsi="Arial"/>
      <w:sz w:val="20"/>
      <w:szCs w:val="20"/>
    </w:rPr>
  </w:style>
  <w:style w:type="paragraph" w:styleId="Kommentarsmne">
    <w:name w:val="annotation subject"/>
    <w:basedOn w:val="Kommentarer"/>
    <w:next w:val="Kommentarer"/>
    <w:link w:val="KommentarsmneChar"/>
    <w:uiPriority w:val="99"/>
    <w:semiHidden/>
    <w:unhideWhenUsed/>
    <w:rsid w:val="001D0EA9"/>
    <w:pPr>
      <w:spacing w:before="0" w:after="160"/>
    </w:pPr>
    <w:rPr>
      <w:rFonts w:asciiTheme="minorHAnsi" w:eastAsiaTheme="minorHAnsi" w:hAnsiTheme="minorHAnsi" w:cstheme="minorBidi"/>
      <w:b/>
      <w:bCs/>
      <w:lang w:eastAsia="en-US"/>
    </w:rPr>
  </w:style>
  <w:style w:type="character" w:customStyle="1" w:styleId="KommentarsmneChar">
    <w:name w:val="Kommentarsämne Char"/>
    <w:basedOn w:val="KommentarerChar"/>
    <w:link w:val="Kommentarsmne"/>
    <w:uiPriority w:val="99"/>
    <w:semiHidden/>
    <w:rsid w:val="001D0EA9"/>
    <w:rPr>
      <w:rFonts w:ascii="Times New Roman" w:eastAsia="Times New Roman" w:hAnsi="Times New Roman" w:cs="Times New Roman"/>
      <w:b/>
      <w:bCs/>
      <w:sz w:val="20"/>
      <w:szCs w:val="20"/>
      <w:lang w:eastAsia="sv-SE"/>
    </w:rPr>
  </w:style>
  <w:style w:type="character" w:styleId="Platshllartext">
    <w:name w:val="Placeholder Text"/>
    <w:basedOn w:val="Standardstycketeckensnitt"/>
    <w:uiPriority w:val="99"/>
    <w:semiHidden/>
    <w:rsid w:val="000727BD"/>
    <w:rPr>
      <w:color w:val="808080"/>
    </w:rPr>
  </w:style>
  <w:style w:type="table" w:styleId="Rutntstabell1ljus">
    <w:name w:val="Grid Table 1 Light"/>
    <w:basedOn w:val="Normaltabell"/>
    <w:uiPriority w:val="46"/>
    <w:rsid w:val="00FC0D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rmatmall1">
    <w:name w:val="Formatmall1"/>
    <w:basedOn w:val="Standardstycketeckensnitt"/>
    <w:uiPriority w:val="1"/>
    <w:rsid w:val="00423F9F"/>
    <w:rPr>
      <w:rFonts w:asciiTheme="minorHAnsi" w:hAnsiTheme="minorHAnsi"/>
      <w:b/>
      <w:sz w:val="36"/>
    </w:rPr>
  </w:style>
  <w:style w:type="character" w:customStyle="1" w:styleId="Formatmall2">
    <w:name w:val="Formatmall2"/>
    <w:basedOn w:val="Standardstycketeckensnitt"/>
    <w:uiPriority w:val="1"/>
    <w:rsid w:val="00423F9F"/>
    <w:rPr>
      <w:color w:val="auto"/>
    </w:rPr>
  </w:style>
  <w:style w:type="character" w:customStyle="1" w:styleId="Formatmall3">
    <w:name w:val="Formatmall3"/>
    <w:basedOn w:val="Standardstycketeckensnitt"/>
    <w:uiPriority w:val="1"/>
    <w:rsid w:val="00423F9F"/>
    <w:rPr>
      <w:color w:val="auto"/>
    </w:rPr>
  </w:style>
  <w:style w:type="paragraph" w:styleId="Normalwebb">
    <w:name w:val="Normal (Web)"/>
    <w:basedOn w:val="Normal"/>
    <w:uiPriority w:val="99"/>
    <w:unhideWhenUsed/>
    <w:rsid w:val="00B94B8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Rdstext">
    <w:name w:val="Rådstext"/>
    <w:basedOn w:val="Normal"/>
    <w:link w:val="RdstextChar"/>
    <w:rsid w:val="00A2005B"/>
    <w:pPr>
      <w:widowControl w:val="0"/>
      <w:tabs>
        <w:tab w:val="left" w:pos="567"/>
      </w:tabs>
      <w:spacing w:after="240" w:line="240" w:lineRule="atLeast"/>
      <w:ind w:left="1701"/>
    </w:pPr>
    <w:rPr>
      <w:rFonts w:ascii="Georgia" w:eastAsia="Times New Roman" w:hAnsi="Georgia" w:cs="Times New Roman"/>
      <w:i/>
      <w:sz w:val="24"/>
      <w:szCs w:val="20"/>
      <w:lang w:eastAsia="sv-SE"/>
    </w:rPr>
  </w:style>
  <w:style w:type="character" w:customStyle="1" w:styleId="RdstextChar">
    <w:name w:val="Rådstext Char"/>
    <w:link w:val="Rdstext"/>
    <w:rsid w:val="00A2005B"/>
    <w:rPr>
      <w:rFonts w:ascii="Georgia" w:eastAsia="Times New Roman" w:hAnsi="Georgia" w:cs="Times New Roman"/>
      <w:i/>
      <w:sz w:val="24"/>
      <w:szCs w:val="20"/>
      <w:lang w:eastAsia="sv-SE"/>
    </w:rPr>
  </w:style>
  <w:style w:type="table" w:styleId="Tabellrutnt">
    <w:name w:val="Table Grid"/>
    <w:basedOn w:val="Normaltabell"/>
    <w:uiPriority w:val="39"/>
    <w:rsid w:val="00A20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2">
    <w:name w:val="Grid Table 2"/>
    <w:basedOn w:val="Normaltabell"/>
    <w:uiPriority w:val="47"/>
    <w:rsid w:val="000B0C8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851517">
      <w:bodyDiv w:val="1"/>
      <w:marLeft w:val="0"/>
      <w:marRight w:val="0"/>
      <w:marTop w:val="0"/>
      <w:marBottom w:val="0"/>
      <w:divBdr>
        <w:top w:val="none" w:sz="0" w:space="0" w:color="auto"/>
        <w:left w:val="none" w:sz="0" w:space="0" w:color="auto"/>
        <w:bottom w:val="none" w:sz="0" w:space="0" w:color="auto"/>
        <w:right w:val="none" w:sz="0" w:space="0" w:color="auto"/>
      </w:divBdr>
    </w:div>
    <w:div w:id="545487545">
      <w:bodyDiv w:val="1"/>
      <w:marLeft w:val="0"/>
      <w:marRight w:val="0"/>
      <w:marTop w:val="0"/>
      <w:marBottom w:val="0"/>
      <w:divBdr>
        <w:top w:val="none" w:sz="0" w:space="0" w:color="auto"/>
        <w:left w:val="none" w:sz="0" w:space="0" w:color="auto"/>
        <w:bottom w:val="none" w:sz="0" w:space="0" w:color="auto"/>
        <w:right w:val="none" w:sz="0" w:space="0" w:color="auto"/>
      </w:divBdr>
    </w:div>
    <w:div w:id="1065838586">
      <w:bodyDiv w:val="1"/>
      <w:marLeft w:val="0"/>
      <w:marRight w:val="0"/>
      <w:marTop w:val="0"/>
      <w:marBottom w:val="0"/>
      <w:divBdr>
        <w:top w:val="none" w:sz="0" w:space="0" w:color="auto"/>
        <w:left w:val="none" w:sz="0" w:space="0" w:color="auto"/>
        <w:bottom w:val="none" w:sz="0" w:space="0" w:color="auto"/>
        <w:right w:val="none" w:sz="0" w:space="0" w:color="auto"/>
      </w:divBdr>
    </w:div>
    <w:div w:id="1156258740">
      <w:bodyDiv w:val="1"/>
      <w:marLeft w:val="0"/>
      <w:marRight w:val="0"/>
      <w:marTop w:val="0"/>
      <w:marBottom w:val="0"/>
      <w:divBdr>
        <w:top w:val="none" w:sz="0" w:space="0" w:color="auto"/>
        <w:left w:val="none" w:sz="0" w:space="0" w:color="auto"/>
        <w:bottom w:val="none" w:sz="0" w:space="0" w:color="auto"/>
        <w:right w:val="none" w:sz="0" w:space="0" w:color="auto"/>
      </w:divBdr>
    </w:div>
    <w:div w:id="1672370682">
      <w:bodyDiv w:val="1"/>
      <w:marLeft w:val="0"/>
      <w:marRight w:val="0"/>
      <w:marTop w:val="0"/>
      <w:marBottom w:val="0"/>
      <w:divBdr>
        <w:top w:val="none" w:sz="0" w:space="0" w:color="auto"/>
        <w:left w:val="none" w:sz="0" w:space="0" w:color="auto"/>
        <w:bottom w:val="none" w:sz="0" w:space="0" w:color="auto"/>
        <w:right w:val="none" w:sz="0" w:space="0" w:color="auto"/>
      </w:divBdr>
    </w:div>
    <w:div w:id="1766343030">
      <w:bodyDiv w:val="1"/>
      <w:marLeft w:val="0"/>
      <w:marRight w:val="0"/>
      <w:marTop w:val="0"/>
      <w:marBottom w:val="0"/>
      <w:divBdr>
        <w:top w:val="none" w:sz="0" w:space="0" w:color="auto"/>
        <w:left w:val="none" w:sz="0" w:space="0" w:color="auto"/>
        <w:bottom w:val="none" w:sz="0" w:space="0" w:color="auto"/>
        <w:right w:val="none" w:sz="0" w:space="0" w:color="auto"/>
      </w:divBdr>
    </w:div>
    <w:div w:id="1862012747">
      <w:bodyDiv w:val="1"/>
      <w:marLeft w:val="0"/>
      <w:marRight w:val="0"/>
      <w:marTop w:val="0"/>
      <w:marBottom w:val="0"/>
      <w:divBdr>
        <w:top w:val="none" w:sz="0" w:space="0" w:color="auto"/>
        <w:left w:val="none" w:sz="0" w:space="0" w:color="auto"/>
        <w:bottom w:val="none" w:sz="0" w:space="0" w:color="auto"/>
        <w:right w:val="none" w:sz="0" w:space="0" w:color="auto"/>
      </w:divBdr>
    </w:div>
    <w:div w:id="213879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mänt"/>
          <w:gallery w:val="placeholder"/>
        </w:category>
        <w:types>
          <w:type w:val="bbPlcHdr"/>
        </w:types>
        <w:behaviors>
          <w:behavior w:val="content"/>
        </w:behaviors>
        <w:guid w:val="{EB1D0506-41E5-421C-88D0-2929A422FAD5}"/>
      </w:docPartPr>
      <w:docPartBody>
        <w:p w:rsidR="00132DE2" w:rsidRDefault="00CE3691">
          <w:r w:rsidRPr="002866B4">
            <w:rPr>
              <w:rStyle w:val="Platshllartext"/>
            </w:rPr>
            <w:t>Klicka eller tryck här för att ange text.</w:t>
          </w:r>
        </w:p>
      </w:docPartBody>
    </w:docPart>
    <w:docPart>
      <w:docPartPr>
        <w:name w:val="DefaultPlaceholder_-1854013438"/>
        <w:category>
          <w:name w:val="Allmänt"/>
          <w:gallery w:val="placeholder"/>
        </w:category>
        <w:types>
          <w:type w:val="bbPlcHdr"/>
        </w:types>
        <w:behaviors>
          <w:behavior w:val="content"/>
        </w:behaviors>
        <w:guid w:val="{158D626A-5BAF-447C-9808-353B8D705386}"/>
      </w:docPartPr>
      <w:docPartBody>
        <w:p w:rsidR="00D7394F" w:rsidRDefault="00132DE2">
          <w:r w:rsidRPr="00580C56">
            <w:rPr>
              <w:rStyle w:val="Platshllartext"/>
            </w:rPr>
            <w:t>Välj ett objekt.</w:t>
          </w:r>
        </w:p>
      </w:docPartBody>
    </w:docPart>
    <w:docPart>
      <w:docPartPr>
        <w:name w:val="5CED254A11D14169B90B99EB16C30118"/>
        <w:category>
          <w:name w:val="Allmänt"/>
          <w:gallery w:val="placeholder"/>
        </w:category>
        <w:types>
          <w:type w:val="bbPlcHdr"/>
        </w:types>
        <w:behaviors>
          <w:behavior w:val="content"/>
        </w:behaviors>
        <w:guid w:val="{1CCA1592-F170-41FE-B657-3B6DDDB9815C}"/>
      </w:docPartPr>
      <w:docPartBody>
        <w:p w:rsidR="00194134" w:rsidRDefault="00C83204" w:rsidP="00C83204">
          <w:pPr>
            <w:pStyle w:val="5CED254A11D14169B90B99EB16C30118"/>
          </w:pPr>
          <w:r w:rsidRPr="005375BD">
            <w:rPr>
              <w:rStyle w:val="Platshllartext"/>
            </w:rPr>
            <w:t>Klicka eller tryck här för att ange text.</w:t>
          </w:r>
        </w:p>
      </w:docPartBody>
    </w:docPart>
    <w:docPart>
      <w:docPartPr>
        <w:name w:val="4B08B9F2646B4C50B486907D56398A39"/>
        <w:category>
          <w:name w:val="Allmänt"/>
          <w:gallery w:val="placeholder"/>
        </w:category>
        <w:types>
          <w:type w:val="bbPlcHdr"/>
        </w:types>
        <w:behaviors>
          <w:behavior w:val="content"/>
        </w:behaviors>
        <w:guid w:val="{80DFA07A-E58B-479D-94DC-3FA627461385}"/>
      </w:docPartPr>
      <w:docPartBody>
        <w:p w:rsidR="00194134" w:rsidRDefault="00C83204" w:rsidP="00C83204">
          <w:pPr>
            <w:pStyle w:val="4B08B9F2646B4C50B486907D56398A39"/>
          </w:pPr>
          <w:r w:rsidRPr="00C8192C">
            <w:rPr>
              <w:rStyle w:val="Platshllartext"/>
            </w:rPr>
            <w:t>Klicka eller tryck här för att ange text.</w:t>
          </w:r>
        </w:p>
      </w:docPartBody>
    </w:docPart>
    <w:docPart>
      <w:docPartPr>
        <w:name w:val="D08ED9AF68F34F1FAD9F6AF01E213185"/>
        <w:category>
          <w:name w:val="Allmänt"/>
          <w:gallery w:val="placeholder"/>
        </w:category>
        <w:types>
          <w:type w:val="bbPlcHdr"/>
        </w:types>
        <w:behaviors>
          <w:behavior w:val="content"/>
        </w:behaviors>
        <w:guid w:val="{3CD39B5D-3ACB-4023-9C71-0D7A798A5DB2}"/>
      </w:docPartPr>
      <w:docPartBody>
        <w:p w:rsidR="00194134" w:rsidRDefault="00C83204" w:rsidP="00C83204">
          <w:pPr>
            <w:pStyle w:val="D08ED9AF68F34F1FAD9F6AF01E213185"/>
          </w:pPr>
          <w:r w:rsidRPr="005375BD">
            <w:rPr>
              <w:rStyle w:val="Platshllartext"/>
            </w:rPr>
            <w:t>Klicka eller tryck här för att ange text.</w:t>
          </w:r>
        </w:p>
      </w:docPartBody>
    </w:docPart>
    <w:docPart>
      <w:docPartPr>
        <w:name w:val="C8B3EDEF8E044D5282B5214160F93271"/>
        <w:category>
          <w:name w:val="Allmänt"/>
          <w:gallery w:val="placeholder"/>
        </w:category>
        <w:types>
          <w:type w:val="bbPlcHdr"/>
        </w:types>
        <w:behaviors>
          <w:behavior w:val="content"/>
        </w:behaviors>
        <w:guid w:val="{771D8BD5-43F0-41DD-9458-14C997F585A8}"/>
      </w:docPartPr>
      <w:docPartBody>
        <w:p w:rsidR="00194134" w:rsidRDefault="002C2285" w:rsidP="002C2285">
          <w:pPr>
            <w:pStyle w:val="C8B3EDEF8E044D5282B5214160F93271"/>
          </w:pPr>
          <w:r w:rsidRPr="002866B4">
            <w:rPr>
              <w:rStyle w:val="Platshllartext"/>
            </w:rPr>
            <w:t>Klicka eller tryck här för att ange text.</w:t>
          </w:r>
        </w:p>
      </w:docPartBody>
    </w:docPart>
    <w:docPart>
      <w:docPartPr>
        <w:name w:val="26F81149DD924DAE8420541B34FDFA94"/>
        <w:category>
          <w:name w:val="Allmänt"/>
          <w:gallery w:val="placeholder"/>
        </w:category>
        <w:types>
          <w:type w:val="bbPlcHdr"/>
        </w:types>
        <w:behaviors>
          <w:behavior w:val="content"/>
        </w:behaviors>
        <w:guid w:val="{F20FEF3C-80F5-4C81-850D-7CF69E81164B}"/>
      </w:docPartPr>
      <w:docPartBody>
        <w:p w:rsidR="00D94062" w:rsidRDefault="003E6776" w:rsidP="003E6776">
          <w:pPr>
            <w:pStyle w:val="26F81149DD924DAE8420541B34FDFA94"/>
          </w:pPr>
          <w:r w:rsidRPr="002866B4">
            <w:rPr>
              <w:rStyle w:val="Platshllartext"/>
            </w:rPr>
            <w:t>Klicka eller tryck här för att ange text.</w:t>
          </w:r>
        </w:p>
      </w:docPartBody>
    </w:docPart>
    <w:docPart>
      <w:docPartPr>
        <w:name w:val="FBA3D194014B4F85824844C5BE69EB2E"/>
        <w:category>
          <w:name w:val="Allmänt"/>
          <w:gallery w:val="placeholder"/>
        </w:category>
        <w:types>
          <w:type w:val="bbPlcHdr"/>
        </w:types>
        <w:behaviors>
          <w:behavior w:val="content"/>
        </w:behaviors>
        <w:guid w:val="{68B4BF44-CA60-413F-8420-4DE8ACA42DF5}"/>
      </w:docPartPr>
      <w:docPartBody>
        <w:p w:rsidR="00D94062" w:rsidRDefault="00C83204" w:rsidP="00C83204">
          <w:pPr>
            <w:pStyle w:val="FBA3D194014B4F85824844C5BE69EB2E"/>
          </w:pPr>
          <w:r w:rsidRPr="005375BD">
            <w:rPr>
              <w:rStyle w:val="Platshllartext"/>
            </w:rPr>
            <w:t>Klicka eller tryck här för att ange text.</w:t>
          </w:r>
        </w:p>
      </w:docPartBody>
    </w:docPart>
    <w:docPart>
      <w:docPartPr>
        <w:name w:val="20B72197DF6D4E38A9B6085D13AA3976"/>
        <w:category>
          <w:name w:val="Allmänt"/>
          <w:gallery w:val="placeholder"/>
        </w:category>
        <w:types>
          <w:type w:val="bbPlcHdr"/>
        </w:types>
        <w:behaviors>
          <w:behavior w:val="content"/>
        </w:behaviors>
        <w:guid w:val="{33F453A7-DF83-4168-ABFF-F71AA796AC1A}"/>
      </w:docPartPr>
      <w:docPartBody>
        <w:p w:rsidR="00D94062" w:rsidRDefault="00C83204" w:rsidP="00C83204">
          <w:pPr>
            <w:pStyle w:val="20B72197DF6D4E38A9B6085D13AA3976"/>
          </w:pPr>
          <w:r w:rsidRPr="005375BD">
            <w:rPr>
              <w:rStyle w:val="Platshllartext"/>
            </w:rPr>
            <w:t>Klicka eller tryck här för att ange text.</w:t>
          </w:r>
        </w:p>
      </w:docPartBody>
    </w:docPart>
    <w:docPart>
      <w:docPartPr>
        <w:name w:val="AE37FE7197044B48BAB3EDC0F35C7FBA"/>
        <w:category>
          <w:name w:val="Allmänt"/>
          <w:gallery w:val="placeholder"/>
        </w:category>
        <w:types>
          <w:type w:val="bbPlcHdr"/>
        </w:types>
        <w:behaviors>
          <w:behavior w:val="content"/>
        </w:behaviors>
        <w:guid w:val="{782B13D9-F3D2-4AED-911C-6BBBD47D4138}"/>
      </w:docPartPr>
      <w:docPartBody>
        <w:p w:rsidR="00D94062" w:rsidRDefault="00C83204" w:rsidP="00C83204">
          <w:pPr>
            <w:pStyle w:val="AE37FE7197044B48BAB3EDC0F35C7FBA"/>
          </w:pPr>
          <w:r w:rsidRPr="005375BD">
            <w:rPr>
              <w:rStyle w:val="Platshllartext"/>
            </w:rPr>
            <w:t>Klicka eller tryck här för att ange text.</w:t>
          </w:r>
        </w:p>
      </w:docPartBody>
    </w:docPart>
    <w:docPart>
      <w:docPartPr>
        <w:name w:val="0E1A16DEBA5A40E7975B4463D80C6257"/>
        <w:category>
          <w:name w:val="Allmänt"/>
          <w:gallery w:val="placeholder"/>
        </w:category>
        <w:types>
          <w:type w:val="bbPlcHdr"/>
        </w:types>
        <w:behaviors>
          <w:behavior w:val="content"/>
        </w:behaviors>
        <w:guid w:val="{341109F2-864C-4793-A236-C34F0BDCFE8D}"/>
      </w:docPartPr>
      <w:docPartBody>
        <w:p w:rsidR="00D94062" w:rsidRDefault="00C83204" w:rsidP="00C83204">
          <w:pPr>
            <w:pStyle w:val="0E1A16DEBA5A40E7975B4463D80C6257"/>
          </w:pPr>
          <w:r w:rsidRPr="005375BD">
            <w:rPr>
              <w:rStyle w:val="Platshllartext"/>
            </w:rPr>
            <w:t>Klicka eller tryck här för att ange text.</w:t>
          </w:r>
        </w:p>
      </w:docPartBody>
    </w:docPart>
    <w:docPart>
      <w:docPartPr>
        <w:name w:val="6FCA7D2D73CB40EBB7C31817A69F1F5E"/>
        <w:category>
          <w:name w:val="Allmänt"/>
          <w:gallery w:val="placeholder"/>
        </w:category>
        <w:types>
          <w:type w:val="bbPlcHdr"/>
        </w:types>
        <w:behaviors>
          <w:behavior w:val="content"/>
        </w:behaviors>
        <w:guid w:val="{C9D21B7B-4AD8-4F82-92BC-AC3ABF6E4FAF}"/>
      </w:docPartPr>
      <w:docPartBody>
        <w:p w:rsidR="00012B4E" w:rsidRDefault="00C83204" w:rsidP="00C83204">
          <w:pPr>
            <w:pStyle w:val="6FCA7D2D73CB40EBB7C31817A69F1F5E"/>
          </w:pPr>
          <w:r w:rsidRPr="00B549B2">
            <w:rPr>
              <w:rStyle w:val="Platshllartext"/>
              <w:sz w:val="36"/>
              <w:szCs w:val="36"/>
            </w:rPr>
            <w:t>Välj ett objekt.</w:t>
          </w:r>
        </w:p>
      </w:docPartBody>
    </w:docPart>
    <w:docPart>
      <w:docPartPr>
        <w:name w:val="1CBD0627286D4BF9A332B29203CC7D64"/>
        <w:category>
          <w:name w:val="Allmänt"/>
          <w:gallery w:val="placeholder"/>
        </w:category>
        <w:types>
          <w:type w:val="bbPlcHdr"/>
        </w:types>
        <w:behaviors>
          <w:behavior w:val="content"/>
        </w:behaviors>
        <w:guid w:val="{3A18020B-216B-44A4-BABF-064622B66B8C}"/>
      </w:docPartPr>
      <w:docPartBody>
        <w:p w:rsidR="00012B4E" w:rsidRDefault="00C83204" w:rsidP="00C83204">
          <w:pPr>
            <w:pStyle w:val="1CBD0627286D4BF9A332B29203CC7D64"/>
          </w:pPr>
          <w:r w:rsidRPr="006A7BE6">
            <w:rPr>
              <w:rStyle w:val="Platshllartext"/>
            </w:rPr>
            <w:t>Välj ett objekt.</w:t>
          </w:r>
        </w:p>
      </w:docPartBody>
    </w:docPart>
    <w:docPart>
      <w:docPartPr>
        <w:name w:val="E9962E849B6F4B1EA895827F68B772B8"/>
        <w:category>
          <w:name w:val="Allmänt"/>
          <w:gallery w:val="placeholder"/>
        </w:category>
        <w:types>
          <w:type w:val="bbPlcHdr"/>
        </w:types>
        <w:behaviors>
          <w:behavior w:val="content"/>
        </w:behaviors>
        <w:guid w:val="{12E641CC-3910-4BAE-98B3-E0B9D34B22E9}"/>
      </w:docPartPr>
      <w:docPartBody>
        <w:p w:rsidR="00565674" w:rsidRDefault="00C83204" w:rsidP="00C83204">
          <w:pPr>
            <w:pStyle w:val="E9962E849B6F4B1EA895827F68B772B8"/>
          </w:pPr>
          <w:r w:rsidRPr="00761169">
            <w:rPr>
              <w:rStyle w:val="Platshllartext"/>
            </w:rPr>
            <w:t>Klicka eller tryck här för att ange datum.</w:t>
          </w:r>
        </w:p>
      </w:docPartBody>
    </w:docPart>
    <w:docPart>
      <w:docPartPr>
        <w:name w:val="E30C49A70DC547AC8B20315CC6B40D2E"/>
        <w:category>
          <w:name w:val="Allmänt"/>
          <w:gallery w:val="placeholder"/>
        </w:category>
        <w:types>
          <w:type w:val="bbPlcHdr"/>
        </w:types>
        <w:behaviors>
          <w:behavior w:val="content"/>
        </w:behaviors>
        <w:guid w:val="{9B9B0F57-E69F-40F3-981B-57C13595F907}"/>
      </w:docPartPr>
      <w:docPartBody>
        <w:p w:rsidR="00565674" w:rsidRDefault="00C83204" w:rsidP="00C83204">
          <w:pPr>
            <w:pStyle w:val="E30C49A70DC547AC8B20315CC6B40D2E"/>
          </w:pPr>
          <w:r w:rsidRPr="00761169">
            <w:rPr>
              <w:rStyle w:val="Platshllartext"/>
            </w:rPr>
            <w:t>Klicka eller tryck här för att ange datum.</w:t>
          </w:r>
        </w:p>
      </w:docPartBody>
    </w:docPart>
    <w:docPart>
      <w:docPartPr>
        <w:name w:val="5689A37B67E04EA2B9C8F4A70DAD3188"/>
        <w:category>
          <w:name w:val="Allmänt"/>
          <w:gallery w:val="placeholder"/>
        </w:category>
        <w:types>
          <w:type w:val="bbPlcHdr"/>
        </w:types>
        <w:behaviors>
          <w:behavior w:val="content"/>
        </w:behaviors>
        <w:guid w:val="{A85FE222-5B13-46F8-AD2E-9D84403174ED}"/>
      </w:docPartPr>
      <w:docPartBody>
        <w:p w:rsidR="005D2850" w:rsidRDefault="00565674" w:rsidP="00565674">
          <w:pPr>
            <w:pStyle w:val="5689A37B67E04EA2B9C8F4A70DAD3188"/>
          </w:pPr>
          <w:r w:rsidRPr="005375BD">
            <w:rPr>
              <w:rStyle w:val="Platshllartext"/>
            </w:rPr>
            <w:t>Klicka eller tryck här för att ange text.</w:t>
          </w:r>
        </w:p>
      </w:docPartBody>
    </w:docPart>
    <w:docPart>
      <w:docPartPr>
        <w:name w:val="3128847723054289B39DF68049EE8882"/>
        <w:category>
          <w:name w:val="Allmänt"/>
          <w:gallery w:val="placeholder"/>
        </w:category>
        <w:types>
          <w:type w:val="bbPlcHdr"/>
        </w:types>
        <w:behaviors>
          <w:behavior w:val="content"/>
        </w:behaviors>
        <w:guid w:val="{454A31D7-4E1A-4280-9FCF-F705B119C7EE}"/>
      </w:docPartPr>
      <w:docPartBody>
        <w:p w:rsidR="005D2850" w:rsidRDefault="00565674" w:rsidP="00565674">
          <w:pPr>
            <w:pStyle w:val="3128847723054289B39DF68049EE8882"/>
          </w:pPr>
          <w:r w:rsidRPr="005375BD">
            <w:rPr>
              <w:rStyle w:val="Platshllartext"/>
            </w:rPr>
            <w:t>Klicka eller tryck här för att ange text.</w:t>
          </w:r>
        </w:p>
      </w:docPartBody>
    </w:docPart>
    <w:docPart>
      <w:docPartPr>
        <w:name w:val="54937A614E0C4B8E929FB0EAA8B6C9F2"/>
        <w:category>
          <w:name w:val="Allmänt"/>
          <w:gallery w:val="placeholder"/>
        </w:category>
        <w:types>
          <w:type w:val="bbPlcHdr"/>
        </w:types>
        <w:behaviors>
          <w:behavior w:val="content"/>
        </w:behaviors>
        <w:guid w:val="{F9D4EE21-C6BA-4ACE-A657-A894B253C588}"/>
      </w:docPartPr>
      <w:docPartBody>
        <w:p w:rsidR="005D2850" w:rsidRDefault="00565674" w:rsidP="00565674">
          <w:pPr>
            <w:pStyle w:val="54937A614E0C4B8E929FB0EAA8B6C9F2"/>
          </w:pPr>
          <w:r w:rsidRPr="005375BD">
            <w:rPr>
              <w:rStyle w:val="Platshllartext"/>
            </w:rPr>
            <w:t>Klicka eller tryck här för att ange text.</w:t>
          </w:r>
        </w:p>
      </w:docPartBody>
    </w:docPart>
    <w:docPart>
      <w:docPartPr>
        <w:name w:val="C86ECD6D261E43F2B796A844CA1EDC40"/>
        <w:category>
          <w:name w:val="Allmänt"/>
          <w:gallery w:val="placeholder"/>
        </w:category>
        <w:types>
          <w:type w:val="bbPlcHdr"/>
        </w:types>
        <w:behaviors>
          <w:behavior w:val="content"/>
        </w:behaviors>
        <w:guid w:val="{AC981BED-FE3F-4E0A-B844-BD37108168E5}"/>
      </w:docPartPr>
      <w:docPartBody>
        <w:p w:rsidR="005D2850" w:rsidRDefault="00565674" w:rsidP="00565674">
          <w:pPr>
            <w:pStyle w:val="C86ECD6D261E43F2B796A844CA1EDC40"/>
          </w:pPr>
          <w:r w:rsidRPr="005375BD">
            <w:rPr>
              <w:rStyle w:val="Platshllartext"/>
            </w:rPr>
            <w:t>Klicka eller tryck här för att ange text.</w:t>
          </w:r>
        </w:p>
      </w:docPartBody>
    </w:docPart>
    <w:docPart>
      <w:docPartPr>
        <w:name w:val="A4719C58F2F748B08AC4F6F10F40F730"/>
        <w:category>
          <w:name w:val="Allmänt"/>
          <w:gallery w:val="placeholder"/>
        </w:category>
        <w:types>
          <w:type w:val="bbPlcHdr"/>
        </w:types>
        <w:behaviors>
          <w:behavior w:val="content"/>
        </w:behaviors>
        <w:guid w:val="{7AEB30F2-7F75-4692-AE8D-E3587F089FD3}"/>
      </w:docPartPr>
      <w:docPartBody>
        <w:p w:rsidR="00CA1FDC" w:rsidRDefault="005D2850" w:rsidP="005D2850">
          <w:pPr>
            <w:pStyle w:val="A4719C58F2F748B08AC4F6F10F40F730"/>
          </w:pPr>
          <w:r w:rsidRPr="00761169">
            <w:rPr>
              <w:rStyle w:val="Platshllartext"/>
            </w:rPr>
            <w:t>Klicka eller tryck här för att ange datum.</w:t>
          </w:r>
        </w:p>
      </w:docPartBody>
    </w:docPart>
    <w:docPart>
      <w:docPartPr>
        <w:name w:val="51E5746007B043AD9FB0EA2F6829D728"/>
        <w:category>
          <w:name w:val="Allmänt"/>
          <w:gallery w:val="placeholder"/>
        </w:category>
        <w:types>
          <w:type w:val="bbPlcHdr"/>
        </w:types>
        <w:behaviors>
          <w:behavior w:val="content"/>
        </w:behaviors>
        <w:guid w:val="{DC65A5D6-8EEB-417F-B24D-52F80A507EDB}"/>
      </w:docPartPr>
      <w:docPartBody>
        <w:p w:rsidR="00D04C00" w:rsidRDefault="00AD0927" w:rsidP="00AD0927">
          <w:pPr>
            <w:pStyle w:val="51E5746007B043AD9FB0EA2F6829D728"/>
          </w:pPr>
          <w:r w:rsidRPr="005375B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355"/>
    <w:rsid w:val="00012B4E"/>
    <w:rsid w:val="0003011D"/>
    <w:rsid w:val="00095671"/>
    <w:rsid w:val="00132DE2"/>
    <w:rsid w:val="0013431E"/>
    <w:rsid w:val="00194134"/>
    <w:rsid w:val="0022079F"/>
    <w:rsid w:val="00263457"/>
    <w:rsid w:val="002C2285"/>
    <w:rsid w:val="003A3080"/>
    <w:rsid w:val="003E6776"/>
    <w:rsid w:val="0040255D"/>
    <w:rsid w:val="00492445"/>
    <w:rsid w:val="004B04B0"/>
    <w:rsid w:val="004C74BD"/>
    <w:rsid w:val="004D618D"/>
    <w:rsid w:val="00565674"/>
    <w:rsid w:val="005B2265"/>
    <w:rsid w:val="005D2850"/>
    <w:rsid w:val="00737355"/>
    <w:rsid w:val="00777778"/>
    <w:rsid w:val="008871BC"/>
    <w:rsid w:val="008C35F8"/>
    <w:rsid w:val="00935294"/>
    <w:rsid w:val="009F791B"/>
    <w:rsid w:val="00A66C88"/>
    <w:rsid w:val="00AD0927"/>
    <w:rsid w:val="00B1472B"/>
    <w:rsid w:val="00B26393"/>
    <w:rsid w:val="00B4454C"/>
    <w:rsid w:val="00C35925"/>
    <w:rsid w:val="00C626E0"/>
    <w:rsid w:val="00C83204"/>
    <w:rsid w:val="00CA1FDC"/>
    <w:rsid w:val="00CC7140"/>
    <w:rsid w:val="00CE3691"/>
    <w:rsid w:val="00D04C00"/>
    <w:rsid w:val="00D51693"/>
    <w:rsid w:val="00D7394F"/>
    <w:rsid w:val="00D848EF"/>
    <w:rsid w:val="00D94062"/>
    <w:rsid w:val="00D94CDA"/>
    <w:rsid w:val="00DF5AAE"/>
    <w:rsid w:val="00E25F2B"/>
    <w:rsid w:val="00E26689"/>
    <w:rsid w:val="00F74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31E"/>
    <w:rPr>
      <w:color w:val="808080"/>
    </w:rPr>
  </w:style>
  <w:style w:type="paragraph" w:customStyle="1" w:styleId="5689A37B67E04EA2B9C8F4A70DAD3188">
    <w:name w:val="5689A37B67E04EA2B9C8F4A70DAD3188"/>
    <w:rsid w:val="00565674"/>
  </w:style>
  <w:style w:type="paragraph" w:customStyle="1" w:styleId="3128847723054289B39DF68049EE8882">
    <w:name w:val="3128847723054289B39DF68049EE8882"/>
    <w:rsid w:val="00565674"/>
  </w:style>
  <w:style w:type="paragraph" w:customStyle="1" w:styleId="C8B3EDEF8E044D5282B5214160F93271">
    <w:name w:val="C8B3EDEF8E044D5282B5214160F93271"/>
    <w:rsid w:val="002C2285"/>
  </w:style>
  <w:style w:type="paragraph" w:customStyle="1" w:styleId="26F81149DD924DAE8420541B34FDFA94">
    <w:name w:val="26F81149DD924DAE8420541B34FDFA94"/>
    <w:rsid w:val="003E6776"/>
  </w:style>
  <w:style w:type="paragraph" w:customStyle="1" w:styleId="54937A614E0C4B8E929FB0EAA8B6C9F2">
    <w:name w:val="54937A614E0C4B8E929FB0EAA8B6C9F2"/>
    <w:rsid w:val="00565674"/>
  </w:style>
  <w:style w:type="paragraph" w:customStyle="1" w:styleId="C86ECD6D261E43F2B796A844CA1EDC40">
    <w:name w:val="C86ECD6D261E43F2B796A844CA1EDC40"/>
    <w:rsid w:val="00565674"/>
  </w:style>
  <w:style w:type="paragraph" w:customStyle="1" w:styleId="6FCA7D2D73CB40EBB7C31817A69F1F5E">
    <w:name w:val="6FCA7D2D73CB40EBB7C31817A69F1F5E"/>
    <w:rsid w:val="00C83204"/>
    <w:rPr>
      <w:rFonts w:eastAsiaTheme="minorHAnsi"/>
      <w:lang w:eastAsia="en-US"/>
    </w:rPr>
  </w:style>
  <w:style w:type="paragraph" w:customStyle="1" w:styleId="1CBD0627286D4BF9A332B29203CC7D64">
    <w:name w:val="1CBD0627286D4BF9A332B29203CC7D64"/>
    <w:rsid w:val="00C83204"/>
    <w:rPr>
      <w:rFonts w:eastAsiaTheme="minorHAnsi"/>
      <w:lang w:eastAsia="en-US"/>
    </w:rPr>
  </w:style>
  <w:style w:type="paragraph" w:customStyle="1" w:styleId="AE37FE7197044B48BAB3EDC0F35C7FBA">
    <w:name w:val="AE37FE7197044B48BAB3EDC0F35C7FBA"/>
    <w:rsid w:val="00C83204"/>
    <w:rPr>
      <w:rFonts w:eastAsiaTheme="minorHAnsi"/>
      <w:lang w:eastAsia="en-US"/>
    </w:rPr>
  </w:style>
  <w:style w:type="paragraph" w:customStyle="1" w:styleId="0E1A16DEBA5A40E7975B4463D80C6257">
    <w:name w:val="0E1A16DEBA5A40E7975B4463D80C6257"/>
    <w:rsid w:val="00C83204"/>
    <w:rPr>
      <w:rFonts w:eastAsiaTheme="minorHAnsi"/>
      <w:lang w:eastAsia="en-US"/>
    </w:rPr>
  </w:style>
  <w:style w:type="paragraph" w:customStyle="1" w:styleId="FBA3D194014B4F85824844C5BE69EB2E">
    <w:name w:val="FBA3D194014B4F85824844C5BE69EB2E"/>
    <w:rsid w:val="00C83204"/>
    <w:rPr>
      <w:rFonts w:eastAsiaTheme="minorHAnsi"/>
      <w:lang w:eastAsia="en-US"/>
    </w:rPr>
  </w:style>
  <w:style w:type="paragraph" w:customStyle="1" w:styleId="20B72197DF6D4E38A9B6085D13AA3976">
    <w:name w:val="20B72197DF6D4E38A9B6085D13AA3976"/>
    <w:rsid w:val="00C83204"/>
    <w:rPr>
      <w:rFonts w:eastAsiaTheme="minorHAnsi"/>
      <w:lang w:eastAsia="en-US"/>
    </w:rPr>
  </w:style>
  <w:style w:type="paragraph" w:customStyle="1" w:styleId="4B08B9F2646B4C50B486907D56398A39">
    <w:name w:val="4B08B9F2646B4C50B486907D56398A39"/>
    <w:rsid w:val="00C83204"/>
    <w:rPr>
      <w:rFonts w:eastAsiaTheme="minorHAnsi"/>
      <w:lang w:eastAsia="en-US"/>
    </w:rPr>
  </w:style>
  <w:style w:type="paragraph" w:customStyle="1" w:styleId="5CED254A11D14169B90B99EB16C30118">
    <w:name w:val="5CED254A11D14169B90B99EB16C30118"/>
    <w:rsid w:val="00C83204"/>
    <w:rPr>
      <w:rFonts w:eastAsiaTheme="minorHAnsi"/>
      <w:lang w:eastAsia="en-US"/>
    </w:rPr>
  </w:style>
  <w:style w:type="paragraph" w:customStyle="1" w:styleId="D08ED9AF68F34F1FAD9F6AF01E213185">
    <w:name w:val="D08ED9AF68F34F1FAD9F6AF01E213185"/>
    <w:rsid w:val="00C83204"/>
    <w:rPr>
      <w:rFonts w:eastAsiaTheme="minorHAnsi"/>
      <w:lang w:eastAsia="en-US"/>
    </w:rPr>
  </w:style>
  <w:style w:type="paragraph" w:customStyle="1" w:styleId="E9962E849B6F4B1EA895827F68B772B8">
    <w:name w:val="E9962E849B6F4B1EA895827F68B772B8"/>
    <w:rsid w:val="00C83204"/>
    <w:rPr>
      <w:rFonts w:eastAsiaTheme="minorHAnsi"/>
      <w:lang w:eastAsia="en-US"/>
    </w:rPr>
  </w:style>
  <w:style w:type="paragraph" w:customStyle="1" w:styleId="E30C49A70DC547AC8B20315CC6B40D2E">
    <w:name w:val="E30C49A70DC547AC8B20315CC6B40D2E"/>
    <w:rsid w:val="00C83204"/>
    <w:rPr>
      <w:rFonts w:eastAsiaTheme="minorHAnsi"/>
      <w:lang w:eastAsia="en-US"/>
    </w:rPr>
  </w:style>
  <w:style w:type="paragraph" w:customStyle="1" w:styleId="A4719C58F2F748B08AC4F6F10F40F730">
    <w:name w:val="A4719C58F2F748B08AC4F6F10F40F730"/>
    <w:rsid w:val="005D2850"/>
  </w:style>
  <w:style w:type="paragraph" w:customStyle="1" w:styleId="51E5746007B043AD9FB0EA2F6829D728">
    <w:name w:val="51E5746007B043AD9FB0EA2F6829D728"/>
    <w:rsid w:val="00AD0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0020a25b4bf43f6a73a93c198c3b455 xmlns="b60971ed-43bb-434d-8c3a-4e1c1d1a7a82">
      <Terms xmlns="http://schemas.microsoft.com/office/infopath/2007/PartnerControls"/>
    </d0020a25b4bf43f6a73a93c198c3b455>
    <k65398e08a8c46b4aa31040ca145b589 xmlns="b60971ed-43bb-434d-8c3a-4e1c1d1a7a82">
      <Terms xmlns="http://schemas.microsoft.com/office/infopath/2007/PartnerControls"/>
    </k65398e08a8c46b4aa31040ca145b589>
    <Gruppera_x0020_p_x00e5__x003a_ xmlns="b60971ed-43bb-434d-8c3a-4e1c1d1a7a82">Mallar</Gruppera_x0020_p_x00e5__x003a_>
    <e6c3dba514954b9388b9a1b160268fd3 xmlns="b60971ed-43bb-434d-8c3a-4e1c1d1a7a82">
      <Terms xmlns="http://schemas.microsoft.com/office/infopath/2007/PartnerControls"/>
    </e6c3dba514954b9388b9a1b160268fd3>
    <fb22ad40d3324dffb59ef42911156f95 xmlns="b60971ed-43bb-434d-8c3a-4e1c1d1a7a82">
      <Terms xmlns="http://schemas.microsoft.com/office/infopath/2007/PartnerControls"/>
    </fb22ad40d3324dffb59ef42911156f95>
    <TaxCatchAll xmlns="a1eb9b44-3f6d-4667-805c-4ec4192faad2">
      <Value>398</Value>
      <Value>112</Value>
    </TaxCatchAll>
    <efba9660d82e476599fd8d8f333b7c80 xmlns="b60971ed-43bb-434d-8c3a-4e1c1d1a7a82">
      <Terms xmlns="http://schemas.microsoft.com/office/infopath/2007/PartnerControls"/>
    </efba9660d82e476599fd8d8f333b7c80>
    <m057b5d6e47c4168b40e10e3ff5a2b56 xmlns="b60971ed-43bb-434d-8c3a-4e1c1d1a7a82">
      <Terms xmlns="http://schemas.microsoft.com/office/infopath/2007/PartnerControls"/>
    </m057b5d6e47c4168b40e10e3ff5a2b56>
    <Dokumentdatum_x0020_NY xmlns="Trafikverket">2025-11-11T23:00:00+00:00</Dokumentdatum_x0020_NY>
    <of3b2d8af1574d1abc251e348e1dc41b xmlns="b60971ed-43bb-434d-8c3a-4e1c1d1a7a82">
      <Terms xmlns="http://schemas.microsoft.com/office/infopath/2007/PartnerControls"/>
    </of3b2d8af1574d1abc251e348e1dc41b>
    <ArbDescription xmlns="a1eb9b44-3f6d-4667-805c-4ec4192faad2">Ny Mall 251111 Avropsförfrågan IT-konsulttjänster Resurskonsulter 
Delområde:
1, Verksamhetens IT-behov
2, Ledning av IT-projekt
3, Säkerhet i IT och IT-projekt
4, Arkitektur och utveckling
5, IT-konsultlösningar
</ArbDescription>
    <l32c137cdc1b4d339bca006241be8ffb xmlns="b60971ed-43bb-434d-8c3a-4e1c1d1a7a82">
      <Terms xmlns="http://schemas.microsoft.com/office/infopath/2007/PartnerControls">
        <TermInfo xmlns="http://schemas.microsoft.com/office/infopath/2007/PartnerControls">
          <TermName xmlns="http://schemas.microsoft.com/office/infopath/2007/PartnerControls">Resursstöd</TermName>
          <TermId xmlns="http://schemas.microsoft.com/office/infopath/2007/PartnerControls">ce26a069-0c0f-41ce-9c63-31e2b7bce1a6</TermId>
        </TermInfo>
      </Terms>
    </l32c137cdc1b4d339bca006241be8ffb>
    <m5f0d72b8dcf4f73b03b879674ebdcd8 xmlns="b60971ed-43bb-434d-8c3a-4e1c1d1a7a82">
      <Terms xmlns="http://schemas.microsoft.com/office/infopath/2007/PartnerControls"/>
    </m5f0d72b8dcf4f73b03b879674ebdcd8>
    <TRVversionNY xmlns="Trafikverket">1.0</TRVversionNY>
    <IconOverlay xmlns="http://schemas.microsoft.com/sharepoint/v4" xsi:nil="true"/>
    <TrvUploadedDocumentTypeTaxHTField0 xmlns="a1eb9b44-3f6d-4667-805c-4ec4192faad2">
      <Terms xmlns="http://schemas.microsoft.com/office/infopath/2007/PartnerControls">
        <TermInfo xmlns="http://schemas.microsoft.com/office/infopath/2007/PartnerControls">
          <TermName xmlns="http://schemas.microsoft.com/office/infopath/2007/PartnerControls">UPPLADDAT DOKUMENT</TermName>
          <TermId xmlns="http://schemas.microsoft.com/office/infopath/2007/PartnerControls">7c5b34d8-57da-44ed-9451-2f10a78af863</TermId>
        </TermInfo>
      </Terms>
    </TrvUploadedDocumentTypeTaxHTField0>
    <TrvConfidentialityLevelTaxHTField0 xmlns="a1eb9b44-3f6d-4667-805c-4ec4192faad2">
      <Terms xmlns="http://schemas.microsoft.com/office/infopath/2007/PartnerControls"/>
    </TrvConfidentialityLevelTaxHTField0>
    <TrvDocumentTemplateVersion xmlns="Trafikverket">*</TrvDocumentTemplateVersion>
    <n552f5014ee84118b8af241c9dc00c32 xmlns="b60971ed-43bb-434d-8c3a-4e1c1d1a7a82">
      <Terms xmlns="http://schemas.microsoft.com/office/infopath/2007/PartnerControls"/>
    </n552f5014ee84118b8af241c9dc00c32>
    <n841a1a0c1e948a9ad2cfedb1ab997eb xmlns="b60971ed-43bb-434d-8c3a-4e1c1d1a7a82">
      <Terms xmlns="http://schemas.microsoft.com/office/infopath/2007/PartnerControls"/>
    </n841a1a0c1e948a9ad2cfedb1ab997eb>
  </documentManagement>
</p:properties>
</file>

<file path=customXml/item4.xml><?xml version="1.0" encoding="utf-8"?>
<ct:contentTypeSchema xmlns:ct="http://schemas.microsoft.com/office/2006/metadata/contentType" xmlns:ma="http://schemas.microsoft.com/office/2006/metadata/properties/metaAttributes" ct:_="" ma:_="" ma:contentTypeName="Uppladdat arbetsrumsdokument" ma:contentTypeID="0x0101002EE44F411E754ABAB6EB27FC7D8442BF00FBDC29B7F7B140FA848AB6ABEF7636D9006FC7886D0D01E141924A4F2699C74FCB" ma:contentTypeVersion="60" ma:contentTypeDescription="Skapa ett nytt dokument." ma:contentTypeScope="" ma:versionID="dfa1ddab3de3b7e5c1e4d02af18ce510">
  <xsd:schema xmlns:xsd="http://www.w3.org/2001/XMLSchema" xmlns:xs="http://www.w3.org/2001/XMLSchema" xmlns:p="http://schemas.microsoft.com/office/2006/metadata/properties" xmlns:ns2="Trafikverket" xmlns:ns3="b60971ed-43bb-434d-8c3a-4e1c1d1a7a82" xmlns:ns4="a1eb9b44-3f6d-4667-805c-4ec4192faad2" xmlns:ns5="http://schemas.microsoft.com/sharepoint/v4" xmlns:ns6="7176e026-c663-4731-8468-6a025e3186ea" targetNamespace="http://schemas.microsoft.com/office/2006/metadata/properties" ma:root="true" ma:fieldsID="760812a676c5f8f01cad44f742eb5d8b" ns2:_="" ns3:_="" ns4:_="" ns5:_="" ns6:_="">
    <xsd:import namespace="Trafikverket"/>
    <xsd:import namespace="b60971ed-43bb-434d-8c3a-4e1c1d1a7a82"/>
    <xsd:import namespace="a1eb9b44-3f6d-4667-805c-4ec4192faad2"/>
    <xsd:import namespace="http://schemas.microsoft.com/sharepoint/v4"/>
    <xsd:import namespace="7176e026-c663-4731-8468-6a025e3186ea"/>
    <xsd:element name="properties">
      <xsd:complexType>
        <xsd:sequence>
          <xsd:element name="documentManagement">
            <xsd:complexType>
              <xsd:all>
                <xsd:element ref="ns2:Dokumentdatum_x0020_NY"/>
                <xsd:element ref="ns2:TrvDocumentTemplateId" minOccurs="0"/>
                <xsd:element ref="ns2:TrvDocumentTemplateVersion"/>
                <xsd:element ref="ns3:Gruppera_x0020_p_x00e5__x003a_"/>
                <xsd:element ref="ns4:ArbDescription"/>
                <xsd:element ref="ns4:TrvUploadedDocumentTypeTaxHTField0" minOccurs="0"/>
                <xsd:element ref="ns4:TaxCatchAll" minOccurs="0"/>
                <xsd:element ref="ns4:TaxCatchAllLabel" minOccurs="0"/>
                <xsd:element ref="ns5:IconOverlay" minOccurs="0"/>
                <xsd:element ref="ns3:efba9660d82e476599fd8d8f333b7c80" minOccurs="0"/>
                <xsd:element ref="ns3:l32c137cdc1b4d339bca006241be8ffb" minOccurs="0"/>
                <xsd:element ref="ns3:d0020a25b4bf43f6a73a93c198c3b455" minOccurs="0"/>
                <xsd:element ref="ns3:fb22ad40d3324dffb59ef42911156f95" minOccurs="0"/>
                <xsd:element ref="ns3:m057b5d6e47c4168b40e10e3ff5a2b56" minOccurs="0"/>
                <xsd:element ref="ns3:e6c3dba514954b9388b9a1b160268fd3" minOccurs="0"/>
                <xsd:element ref="ns3:m5f0d72b8dcf4f73b03b879674ebdcd8" minOccurs="0"/>
                <xsd:element ref="ns3:k65398e08a8c46b4aa31040ca145b589" minOccurs="0"/>
                <xsd:element ref="ns3:of3b2d8af1574d1abc251e348e1dc41b" minOccurs="0"/>
                <xsd:element ref="ns4:TrvConfidentialityLevelTaxHTField0" minOccurs="0"/>
                <xsd:element ref="ns2:TRVversionNY" minOccurs="0"/>
                <xsd:element ref="ns6:SharedWithUsers" minOccurs="0"/>
                <xsd:element ref="ns3:n552f5014ee84118b8af241c9dc00c32" minOccurs="0"/>
                <xsd:element ref="ns3:n841a1a0c1e948a9ad2cfedb1ab997e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Trafikverket" elementFormDefault="qualified">
    <xsd:import namespace="http://schemas.microsoft.com/office/2006/documentManagement/types"/>
    <xsd:import namespace="http://schemas.microsoft.com/office/infopath/2007/PartnerControls"/>
    <xsd:element name="Dokumentdatum_x0020_NY" ma:index="1" ma:displayName="Dokumentdatum" ma:description="Datum för nuvarande version" ma:format="DateOnly" ma:internalName="TrvDocumentDate" ma:readOnly="false">
      <xsd:simpleType>
        <xsd:restriction base="dms:DateTime"/>
      </xsd:simpleType>
    </xsd:element>
    <xsd:element name="TrvDocumentTemplateId" ma:index="5" nillable="true" ma:displayName="TMALL-nummer" ma:description="Unik sträng eller nummer som identifierar dokumentmallen. Värdet sätts av respektive system." ma:internalName="TrvDocumentTemplateId" ma:readOnly="true">
      <xsd:simpleType>
        <xsd:restriction base="dms:Text"/>
      </xsd:simpleType>
    </xsd:element>
    <xsd:element name="TrvDocumentTemplateVersion" ma:index="6" ma:displayName="Mallversion" ma:description="Dokumentmallens versionsnummer" ma:internalName="TrvDocumentTemplateVersion" ma:readOnly="false">
      <xsd:simpleType>
        <xsd:restriction base="dms:Text"/>
      </xsd:simpleType>
    </xsd:element>
    <xsd:element name="TRVversionNY" ma:index="38" nillable="true" ma:displayName="Version" ma:description="Dokumentets versionsnummer" ma:internalName="TrvVers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0971ed-43bb-434d-8c3a-4e1c1d1a7a82" elementFormDefault="qualified">
    <xsd:import namespace="http://schemas.microsoft.com/office/2006/documentManagement/types"/>
    <xsd:import namespace="http://schemas.microsoft.com/office/infopath/2007/PartnerControls"/>
    <xsd:element name="Gruppera_x0020_p_x00e5__x003a_" ma:index="7" ma:displayName="Gruppera på:" ma:description="Välj det alternativ som ska visas som rubrik under Dokument" ma:format="RadioButtons" ma:internalName="Gruppera_x0020_p_x00e5__x003a_">
      <xsd:simpleType>
        <xsd:restriction base="dms:Choice">
          <xsd:enumeration value="Styrande dokument"/>
          <xsd:enumeration value="Stödjande dokument"/>
          <xsd:enumeration value="Checklistor"/>
          <xsd:enumeration value="Mallar"/>
          <xsd:enumeration value="Utbildningsmaterial"/>
          <xsd:enumeration value="Goda exempel"/>
          <xsd:enumeration value="Beställningsmallar"/>
        </xsd:restriction>
      </xsd:simpleType>
    </xsd:element>
    <xsd:element name="efba9660d82e476599fd8d8f333b7c80" ma:index="20" nillable="true" ma:taxonomy="true" ma:internalName="efba9660d82e476599fd8d8f333b7c80" ma:taxonomyFieldName="Visa_x0020_p_x00e5__x0020_applikationssida_x003a__" ma:displayName="Visa på applikationssida:" ma:default="" ma:fieldId="{efba9660-d82e-4765-99fd-8d8f333b7c80}" ma:taxonomyMulti="true" ma:sspId="7131c644-de2c-4503-84ed-df61d8366003" ma:termSetId="6027e46e-c9eb-469e-b834-ce21f326a5cb" ma:anchorId="00000000-0000-0000-0000-000000000000" ma:open="false" ma:isKeyword="false">
      <xsd:complexType>
        <xsd:sequence>
          <xsd:element ref="pc:Terms" minOccurs="0" maxOccurs="1"/>
        </xsd:sequence>
      </xsd:complexType>
    </xsd:element>
    <xsd:element name="l32c137cdc1b4d339bca006241be8ffb" ma:index="22" nillable="true" ma:taxonomy="true" ma:internalName="l32c137cdc1b4d339bca006241be8ffb" ma:taxonomyFieldName="Visa_x0020_p_x00e5__x0020_funktionssida_x0020_avd_x003a__" ma:displayName="Visa på funktionssida:" ma:default="" ma:fieldId="{532c137c-dc1b-4d33-9bca-006241be8ffb}" ma:taxonomyMulti="true" ma:sspId="7131c644-de2c-4503-84ed-df61d8366003" ma:termSetId="b4536206-34d4-4ef9-aa3f-f0437f796a67" ma:anchorId="00000000-0000-0000-0000-000000000000" ma:open="false" ma:isKeyword="false">
      <xsd:complexType>
        <xsd:sequence>
          <xsd:element ref="pc:Terms" minOccurs="0" maxOccurs="1"/>
        </xsd:sequence>
      </xsd:complexType>
    </xsd:element>
    <xsd:element name="d0020a25b4bf43f6a73a93c198c3b455" ma:index="24" nillable="true" ma:taxonomy="true" ma:internalName="d0020a25b4bf43f6a73a93c198c3b455" ma:taxonomyFieldName="Visa_x0020_p_x00e5__x0020_modellsida_x003a__" ma:displayName="Visa på modellsida:" ma:default="" ma:fieldId="{d0020a25-b4bf-43f6-a73a-93c198c3b455}" ma:taxonomyMulti="true" ma:sspId="7131c644-de2c-4503-84ed-df61d8366003" ma:termSetId="e769e81a-6063-464a-a12a-1a34c5d64771" ma:anchorId="00000000-0000-0000-0000-000000000000" ma:open="false" ma:isKeyword="false">
      <xsd:complexType>
        <xsd:sequence>
          <xsd:element ref="pc:Terms" minOccurs="0" maxOccurs="1"/>
        </xsd:sequence>
      </xsd:complexType>
    </xsd:element>
    <xsd:element name="fb22ad40d3324dffb59ef42911156f95" ma:index="26" nillable="true" ma:taxonomy="true" ma:internalName="fb22ad40d3324dffb59ef42911156f95" ma:taxonomyFieldName="Visa_x0020_p_x00e5__x0020_rollsida_x003a__" ma:displayName="Visa på rollsida:" ma:default="" ma:fieldId="{fb22ad40-d332-4dff-b59e-f42911156f95}" ma:taxonomyMulti="true" ma:sspId="7131c644-de2c-4503-84ed-df61d8366003" ma:termSetId="0355c3f4-2df6-4827-b6ac-699312035d68" ma:anchorId="00000000-0000-0000-0000-000000000000" ma:open="false" ma:isKeyword="false">
      <xsd:complexType>
        <xsd:sequence>
          <xsd:element ref="pc:Terms" minOccurs="0" maxOccurs="1"/>
        </xsd:sequence>
      </xsd:complexType>
    </xsd:element>
    <xsd:element name="m057b5d6e47c4168b40e10e3ff5a2b56" ma:index="28" nillable="true" ma:taxonomy="true" ma:internalName="m057b5d6e47c4168b40e10e3ff5a2b56" ma:taxonomyFieldName="Visa_x0020_p_x00e5__x0020_Pipa_x0020_startsidor_x003a_" ma:displayName="Visa på Pipa startsidor:" ma:default="" ma:fieldId="{6057b5d6-e47c-4168-b40e-10e3ff5a2b56}" ma:taxonomyMulti="true" ma:sspId="7131c644-de2c-4503-84ed-df61d8366003" ma:termSetId="0fe617db-32ae-4a5f-a366-aef768cd230c" ma:anchorId="00000000-0000-0000-0000-000000000000" ma:open="false" ma:isKeyword="false">
      <xsd:complexType>
        <xsd:sequence>
          <xsd:element ref="pc:Terms" minOccurs="0" maxOccurs="1"/>
        </xsd:sequence>
      </xsd:complexType>
    </xsd:element>
    <xsd:element name="e6c3dba514954b9388b9a1b160268fd3" ma:index="30" nillable="true" ma:taxonomy="true" ma:internalName="e6c3dba514954b9388b9a1b160268fd3" ma:taxonomyFieldName="Visa_x0020_Hantera_x0020_IT_x002d_l_x00f6_sning_x003a_" ma:displayName="Visa under Hantera IT-lösning:" ma:default="" ma:fieldId="{e6c3dba5-1495-4b93-88b9-a1b160268fd3}" ma:taxonomyMulti="true" ma:sspId="7131c644-de2c-4503-84ed-df61d8366003" ma:termSetId="13919b7e-00df-47c1-af19-9d89b1416517" ma:anchorId="00000000-0000-0000-0000-000000000000" ma:open="true" ma:isKeyword="false">
      <xsd:complexType>
        <xsd:sequence>
          <xsd:element ref="pc:Terms" minOccurs="0" maxOccurs="1"/>
        </xsd:sequence>
      </xsd:complexType>
    </xsd:element>
    <xsd:element name="m5f0d72b8dcf4f73b03b879674ebdcd8" ma:index="32" nillable="true" ma:taxonomy="true" ma:internalName="m5f0d72b8dcf4f73b03b879674ebdcd8" ma:taxonomyFieldName="Visa_x0020_under_x0020_Arbetss_x00e4_tt_x0020_IKT" ma:displayName="Visa under Arbetssätt IKT" ma:default="" ma:fieldId="{65f0d72b-8dcf-4f73-b03b-879674ebdcd8}" ma:taxonomyMulti="true" ma:sspId="7131c644-de2c-4503-84ed-df61d8366003" ma:termSetId="96201fb3-633a-4fae-8ccf-04dcf914a79b" ma:anchorId="00000000-0000-0000-0000-000000000000" ma:open="true" ma:isKeyword="false">
      <xsd:complexType>
        <xsd:sequence>
          <xsd:element ref="pc:Terms" minOccurs="0" maxOccurs="1"/>
        </xsd:sequence>
      </xsd:complexType>
    </xsd:element>
    <xsd:element name="k65398e08a8c46b4aa31040ca145b589" ma:index="34" nillable="true" ma:taxonomy="true" ma:internalName="k65398e08a8c46b4aa31040ca145b589" ma:taxonomyFieldName="Visa_x0020_under_x0020_Avdelningar_x0020_IKT" ma:displayName="Visa under Avdelningar IKT" ma:default="" ma:fieldId="{465398e0-8a8c-46b4-aa31-040ca145b589}" ma:taxonomyMulti="true" ma:sspId="7131c644-de2c-4503-84ed-df61d8366003" ma:termSetId="e871aec6-8681-4f41-8ed8-e88b4957d31a" ma:anchorId="00000000-0000-0000-0000-000000000000" ma:open="true" ma:isKeyword="false">
      <xsd:complexType>
        <xsd:sequence>
          <xsd:element ref="pc:Terms" minOccurs="0" maxOccurs="1"/>
        </xsd:sequence>
      </xsd:complexType>
    </xsd:element>
    <xsd:element name="of3b2d8af1574d1abc251e348e1dc41b" ma:index="36" nillable="true" ma:taxonomy="true" ma:internalName="of3b2d8af1574d1abc251e348e1dc41b" ma:taxonomyFieldName="Visa_x0020_under_x0020_Verksamhetsing_x00e5_ngar_x0020_IKT" ma:displayName="Visa under Verksamhetsingångar IKT" ma:default="" ma:fieldId="{8f3b2d8a-f157-4d1a-bc25-1e348e1dc41b}" ma:taxonomyMulti="true" ma:sspId="7131c644-de2c-4503-84ed-df61d8366003" ma:termSetId="9be2ac33-edd4-409e-8661-7d03f5f306a3" ma:anchorId="00000000-0000-0000-0000-000000000000" ma:open="true" ma:isKeyword="false">
      <xsd:complexType>
        <xsd:sequence>
          <xsd:element ref="pc:Terms" minOccurs="0" maxOccurs="1"/>
        </xsd:sequence>
      </xsd:complexType>
    </xsd:element>
    <xsd:element name="n552f5014ee84118b8af241c9dc00c32" ma:index="41" nillable="true" ma:taxonomy="true" ma:internalName="n552f5014ee84118b8af241c9dc00c32" ma:taxonomyFieldName="Visa_x0020_under_x0020_Tj_x00e4_nster_x0020_IKT" ma:displayName="Visa under Tjänster IKT" ma:default="" ma:fieldId="{7552f501-4ee8-4118-b8af-241c9dc00c32}" ma:taxonomyMulti="true" ma:sspId="7131c644-de2c-4503-84ed-df61d8366003" ma:termSetId="40c481fc-1377-4e77-845e-db9c3d95f3b6" ma:anchorId="00000000-0000-0000-0000-000000000000" ma:open="false" ma:isKeyword="false">
      <xsd:complexType>
        <xsd:sequence>
          <xsd:element ref="pc:Terms" minOccurs="0" maxOccurs="1"/>
        </xsd:sequence>
      </xsd:complexType>
    </xsd:element>
    <xsd:element name="n841a1a0c1e948a9ad2cfedb1ab997eb" ma:index="43" nillable="true" ma:taxonomy="true" ma:internalName="n841a1a0c1e948a9ad2cfedb1ab997eb" ma:taxonomyFieldName="Visa_x0020_under_x0020_Teknikomr_x00e5_den_x0020_IKT" ma:displayName="Visa under Teknikområden IKT" ma:default="" ma:fieldId="{7841a1a0-c1e9-48a9-ad2c-fedb1ab997eb}" ma:taxonomyMulti="true" ma:sspId="7131c644-de2c-4503-84ed-df61d8366003" ma:termSetId="1424be7f-c15f-4107-ba49-2a0df63b20c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eb9b44-3f6d-4667-805c-4ec4192faad2" elementFormDefault="qualified">
    <xsd:import namespace="http://schemas.microsoft.com/office/2006/documentManagement/types"/>
    <xsd:import namespace="http://schemas.microsoft.com/office/infopath/2007/PartnerControls"/>
    <xsd:element name="ArbDescription" ma:index="8" ma:displayName="Beskrivning" ma:description="" ma:internalName="ArbDescription">
      <xsd:simpleType>
        <xsd:restriction base="dms:Note">
          <xsd:maxLength value="255"/>
        </xsd:restriction>
      </xsd:simpleType>
    </xsd:element>
    <xsd:element name="TrvUploadedDocumentTypeTaxHTField0" ma:index="9" nillable="true" ma:taxonomy="true" ma:internalName="TrvUploadedDocumentTypeTaxHTField0" ma:taxonomyFieldName="TrvUploadedDocumentType" ma:displayName="Dokumenttyp för uppladdade dokument" ma:default="398;#UPPLADDAT DOKUMENT|7c5b34d8-57da-44ed-9451-2f10a78af863" ma:fieldId="{eb96df49-af7b-4885-ae87-85b965eb0ad2}" ma:sspId="56b52474-2a4b-42ac-ac16-0a67cba4e670" ma:termSetId="152f56a5-fdb2-4180-8a6e-79ef00400bc3" ma:anchorId="238613c4-8162-47c5-b0c8-3db178651ae8" ma:open="false" ma:isKeyword="false">
      <xsd:complexType>
        <xsd:sequence>
          <xsd:element ref="pc:Terms" minOccurs="0" maxOccurs="1"/>
        </xsd:sequence>
      </xsd:complexType>
    </xsd:element>
    <xsd:element name="TaxCatchAll" ma:index="10" nillable="true" ma:displayName="Taxonomy Catch All Column" ma:hidden="true" ma:list="{e82a88e6-ff95-434f-9ad5-10de1b8a600a}" ma:internalName="TaxCatchAll" ma:showField="CatchAllData" ma:web="a1eb9b44-3f6d-4667-805c-4ec4192faad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82a88e6-ff95-434f-9ad5-10de1b8a600a}" ma:internalName="TaxCatchAllLabel" ma:readOnly="true" ma:showField="CatchAllDataLabel" ma:web="a1eb9b44-3f6d-4667-805c-4ec4192faad2">
      <xsd:complexType>
        <xsd:complexContent>
          <xsd:extension base="dms:MultiChoiceLookup">
            <xsd:sequence>
              <xsd:element name="Value" type="dms:Lookup" maxOccurs="unbounded" minOccurs="0" nillable="true"/>
            </xsd:sequence>
          </xsd:extension>
        </xsd:complexContent>
      </xsd:complexType>
    </xsd:element>
    <xsd:element name="TrvConfidentialityLevelTaxHTField0" ma:index="37" nillable="true" ma:taxonomy="true" ma:internalName="TrvConfidentialityLevelTaxHTField0" ma:taxonomyFieldName="TrvConfidentialityLevel" ma:displayName="Konfidentialitetsnivå" ma:default="" ma:fieldId="{a84a37ca-5c43-43e3-a37a-c23c41d1607d}" ma:sspId="56b52474-2a4b-42ac-ac16-0a67cba4e670" ma:termSetId="4d666f29-dc73-4030-952a-63de8896f3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6e026-c663-4731-8468-6a025e3186ea" elementFormDefault="qualified">
    <xsd:import namespace="http://schemas.microsoft.com/office/2006/documentManagement/types"/>
    <xsd:import namespace="http://schemas.microsoft.com/office/infopath/2007/PartnerControls"/>
    <xsd:element name="SharedWithUsers" ma:index="3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axOccurs="1" ma:index="0"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F45A976-8F7F-49A8-B79B-5AB96A9D74DE}">
  <ds:schemaRefs>
    <ds:schemaRef ds:uri="http://schemas.microsoft.com/sharepoint/v3/contenttype/forms"/>
  </ds:schemaRefs>
</ds:datastoreItem>
</file>

<file path=customXml/itemProps2.xml><?xml version="1.0" encoding="utf-8"?>
<ds:datastoreItem xmlns:ds="http://schemas.openxmlformats.org/officeDocument/2006/customXml" ds:itemID="{888CC57B-3460-4EEE-BB81-B47142A9C521}">
  <ds:schemaRefs>
    <ds:schemaRef ds:uri="http://schemas.openxmlformats.org/officeDocument/2006/bibliography"/>
  </ds:schemaRefs>
</ds:datastoreItem>
</file>

<file path=customXml/itemProps3.xml><?xml version="1.0" encoding="utf-8"?>
<ds:datastoreItem xmlns:ds="http://schemas.openxmlformats.org/officeDocument/2006/customXml" ds:itemID="{90D28480-7567-462E-83E2-5613BA38539B}">
  <ds:schemaRefs>
    <ds:schemaRef ds:uri="http://schemas.microsoft.com/office/2006/metadata/properties"/>
    <ds:schemaRef ds:uri="http://schemas.microsoft.com/office/infopath/2007/PartnerControls"/>
    <ds:schemaRef ds:uri="b60971ed-43bb-434d-8c3a-4e1c1d1a7a82"/>
    <ds:schemaRef ds:uri="a1eb9b44-3f6d-4667-805c-4ec4192faad2"/>
    <ds:schemaRef ds:uri="Trafikverket"/>
    <ds:schemaRef ds:uri="http://schemas.microsoft.com/sharepoint/v4"/>
  </ds:schemaRefs>
</ds:datastoreItem>
</file>

<file path=customXml/itemProps4.xml><?xml version="1.0" encoding="utf-8"?>
<ds:datastoreItem xmlns:ds="http://schemas.openxmlformats.org/officeDocument/2006/customXml" ds:itemID="{A66A7232-D72A-4797-A7DA-6DFBA720F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Trafikverket"/>
    <ds:schemaRef ds:uri="b60971ed-43bb-434d-8c3a-4e1c1d1a7a82"/>
    <ds:schemaRef ds:uri="a1eb9b44-3f6d-4667-805c-4ec4192faad2"/>
    <ds:schemaRef ds:uri="http://schemas.microsoft.com/sharepoint/v4"/>
    <ds:schemaRef ds:uri="7176e026-c663-4731-8468-6a025e318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5A01FB-B6AF-449C-9958-ADCE9990687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3457</Words>
  <Characters>18327</Characters>
  <Application>Microsoft Office Word</Application>
  <DocSecurity>0</DocSecurity>
  <Lines>152</Lines>
  <Paragraphs>43</Paragraphs>
  <ScaleCrop>false</ScaleCrop>
  <HeadingPairs>
    <vt:vector size="2" baseType="variant">
      <vt:variant>
        <vt:lpstr>Rubrik</vt:lpstr>
      </vt:variant>
      <vt:variant>
        <vt:i4>1</vt:i4>
      </vt:variant>
    </vt:vector>
  </HeadingPairs>
  <TitlesOfParts>
    <vt:vector size="1" baseType="lpstr">
      <vt:lpstr>Avropsförfrågan IT-konsulttjänster Resurskonsulter</vt:lpstr>
    </vt:vector>
  </TitlesOfParts>
  <Company>Trafikverket</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Avropsförfrågan IT-konsulttjänster Resurskonsulter</dc:title>
  <dc:subject/>
  <dc:creator>Åreng Ami, ILmia</dc:creator>
  <cp:keywords/>
  <dc:description/>
  <cp:lastModifiedBy>Johansson Åsa, ILvti</cp:lastModifiedBy>
  <cp:revision>5</cp:revision>
  <dcterms:created xsi:type="dcterms:W3CDTF">2026-08-31T06:26:00Z</dcterms:created>
  <dcterms:modified xsi:type="dcterms:W3CDTF">2026-09-01T12:06:00Z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0x0101002EE44F411E754ABAB6EB27FC7D8442BF00FBDC29B7F7B140FA848AB6ABEF7636D9006FC7886D0D01E141924A4F2699C74FCB</vt:lpwstr>
  </property>
  <property fmtid="{D5CDD505-2E9C-101B-9397-08002B2CF9AE}" pid="3" name="Visa under Avdelningar IKT">
    <vt:lpwstr/>
  </property>
  <property fmtid="{D5CDD505-2E9C-101B-9397-08002B2CF9AE}" pid="4" name="Visa på Pipa startsidor:">
    <vt:lpwstr/>
  </property>
  <property fmtid="{D5CDD505-2E9C-101B-9397-08002B2CF9AE}" pid="5" name="TrvUploadedDocumentType">
    <vt:lpwstr>398;#UPPLADDAT DOKUMENT|7c5b34d8-57da-44ed-9451-2f10a78af863</vt:lpwstr>
  </property>
  <property fmtid="{D5CDD505-2E9C-101B-9397-08002B2CF9AE}" pid="6" name="Visa på applikationssida:_">
    <vt:lpwstr/>
  </property>
  <property fmtid="{D5CDD505-2E9C-101B-9397-08002B2CF9AE}" pid="7" name="Visa under Arbetssätt IKT">
    <vt:lpwstr/>
  </property>
  <property fmtid="{D5CDD505-2E9C-101B-9397-08002B2CF9AE}" pid="8" name="Visa på funktionssida avd:_">
    <vt:lpwstr>112;#Resursstöd|ce26a069-0c0f-41ce-9c63-31e2b7bce1a6</vt:lpwstr>
  </property>
  <property fmtid="{D5CDD505-2E9C-101B-9397-08002B2CF9AE}" pid="9" name="Visa på rollsida:_">
    <vt:lpwstr/>
  </property>
  <property fmtid="{D5CDD505-2E9C-101B-9397-08002B2CF9AE}" pid="10" name="Visa under Verksamhetsingångar IKT">
    <vt:lpwstr/>
  </property>
  <property fmtid="{D5CDD505-2E9C-101B-9397-08002B2CF9AE}" pid="11" name="Visa Hantera IT-lösning:">
    <vt:lpwstr/>
  </property>
  <property fmtid="{D5CDD505-2E9C-101B-9397-08002B2CF9AE}" pid="12" name="Visa på modellsida:_">
    <vt:lpwstr/>
  </property>
  <property fmtid="{D5CDD505-2E9C-101B-9397-08002B2CF9AE}" pid="13" name="TrvDocumentType">
    <vt:lpwstr>398;#UPPLADDAT DOKUMENT|7c5b34d8-57da-44ed-9451-2f10a78af863</vt:lpwstr>
  </property>
  <property fmtid="{D5CDD505-2E9C-101B-9397-08002B2CF9AE}" pid="14" name="TrvDocumentTypeTaxHTField0">
    <vt:lpwstr>UPPLADDAT DOKUMENT|7c5b34d8-57da-44ed-9451-2f10a78af863</vt:lpwstr>
  </property>
  <property fmtid="{D5CDD505-2E9C-101B-9397-08002B2CF9AE}" pid="15" name="Visa under Tjänster IKT">
    <vt:lpwstr/>
  </property>
  <property fmtid="{D5CDD505-2E9C-101B-9397-08002B2CF9AE}" pid="16" name="TrvConfidentialityLevel">
    <vt:lpwstr/>
  </property>
  <property fmtid="{D5CDD505-2E9C-101B-9397-08002B2CF9AE}" pid="17" name="TrvCreatedBy">
    <vt:lpwstr>Stenberg Jan, IKTvef</vt:lpwstr>
  </property>
  <property fmtid="{D5CDD505-2E9C-101B-9397-08002B2CF9AE}" pid="18" name="Visa under Teknikområden IKT">
    <vt:lpwstr/>
  </property>
</Properties>
</file>